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EC04BB" w:rsidRPr="00EC04BB" w:rsidTr="001A7CD1">
        <w:tc>
          <w:tcPr>
            <w:tcW w:w="0" w:type="auto"/>
            <w:hideMark/>
          </w:tcPr>
          <w:p w:rsidR="00EC04BB" w:rsidRPr="00EC04BB" w:rsidRDefault="00EC04BB" w:rsidP="00EC04BB">
            <w:pPr>
              <w:spacing w:before="253" w:after="253" w:line="240" w:lineRule="auto"/>
              <w:ind w:left="758" w:right="758"/>
              <w:jc w:val="center"/>
              <w:textAlignment w:val="baseline"/>
              <w:rPr>
                <w:rFonts w:ascii="Times New Roman" w:eastAsia="Times New Roman" w:hAnsi="Times New Roman" w:cs="Times New Roman"/>
                <w:sz w:val="20"/>
                <w:szCs w:val="20"/>
              </w:rPr>
            </w:pPr>
            <w:r w:rsidRPr="00EC04BB">
              <w:rPr>
                <w:rFonts w:ascii="Times New Roman" w:eastAsia="Times New Roman" w:hAnsi="Times New Roman" w:cs="Times New Roman"/>
                <w:noProof/>
                <w:sz w:val="20"/>
                <w:szCs w:val="20"/>
              </w:rPr>
              <w:drawing>
                <wp:inline distT="0" distB="0" distL="0" distR="0">
                  <wp:extent cx="577215" cy="770255"/>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7215" cy="770255"/>
                          </a:xfrm>
                          <a:prstGeom prst="rect">
                            <a:avLst/>
                          </a:prstGeom>
                          <a:noFill/>
                          <a:ln w="9525">
                            <a:noFill/>
                            <a:miter lim="800000"/>
                            <a:headEnd/>
                            <a:tailEnd/>
                          </a:ln>
                        </pic:spPr>
                      </pic:pic>
                    </a:graphicData>
                  </a:graphic>
                </wp:inline>
              </w:drawing>
            </w:r>
          </w:p>
        </w:tc>
      </w:tr>
      <w:tr w:rsidR="00EC04BB" w:rsidRPr="00EC04BB" w:rsidTr="001A7CD1">
        <w:tc>
          <w:tcPr>
            <w:tcW w:w="0" w:type="auto"/>
            <w:hideMark/>
          </w:tcPr>
          <w:p w:rsidR="00EC04BB" w:rsidRPr="00EC04BB" w:rsidRDefault="00EC04BB" w:rsidP="00EC04BB">
            <w:pPr>
              <w:spacing w:after="0" w:line="240" w:lineRule="auto"/>
              <w:ind w:left="758" w:right="758"/>
              <w:jc w:val="center"/>
              <w:textAlignment w:val="baseline"/>
              <w:rPr>
                <w:rFonts w:ascii="Times New Roman" w:eastAsia="Times New Roman" w:hAnsi="Times New Roman" w:cs="Times New Roman"/>
                <w:sz w:val="20"/>
                <w:szCs w:val="20"/>
              </w:rPr>
            </w:pPr>
            <w:r w:rsidRPr="00EC04BB">
              <w:rPr>
                <w:rFonts w:ascii="Times New Roman" w:eastAsia="Times New Roman" w:hAnsi="Times New Roman" w:cs="Times New Roman"/>
                <w:b/>
                <w:bCs/>
                <w:i/>
                <w:iCs/>
                <w:color w:val="000000"/>
                <w:spacing w:val="101"/>
                <w:sz w:val="20"/>
                <w:szCs w:val="20"/>
              </w:rPr>
              <w:t>ЗАКОН УКРАЇНИ</w:t>
            </w:r>
          </w:p>
        </w:tc>
      </w:tr>
    </w:tbl>
    <w:p w:rsidR="00EC04BB" w:rsidRPr="00EC04BB" w:rsidRDefault="00EC04BB" w:rsidP="00EC04BB">
      <w:pPr>
        <w:shd w:val="clear" w:color="auto" w:fill="FFFFFF"/>
        <w:spacing w:after="0" w:line="240" w:lineRule="auto"/>
        <w:ind w:left="758" w:right="758"/>
        <w:jc w:val="center"/>
        <w:textAlignment w:val="baseline"/>
        <w:rPr>
          <w:rFonts w:ascii="Times New Roman" w:eastAsia="Times New Roman" w:hAnsi="Times New Roman" w:cs="Times New Roman"/>
          <w:color w:val="000000"/>
          <w:sz w:val="20"/>
          <w:szCs w:val="20"/>
        </w:rPr>
      </w:pPr>
      <w:bookmarkStart w:id="0" w:name="n3"/>
      <w:bookmarkEnd w:id="0"/>
      <w:r w:rsidRPr="00EC04BB">
        <w:rPr>
          <w:rFonts w:ascii="Times New Roman" w:eastAsia="Times New Roman" w:hAnsi="Times New Roman" w:cs="Times New Roman"/>
          <w:b/>
          <w:bCs/>
          <w:color w:val="000000"/>
          <w:sz w:val="20"/>
          <w:szCs w:val="20"/>
        </w:rPr>
        <w:t>Про вищу освіту</w:t>
      </w:r>
    </w:p>
    <w:p w:rsidR="00EC04BB" w:rsidRPr="00EC04BB" w:rsidRDefault="00EC04BB" w:rsidP="00EC04BB">
      <w:pPr>
        <w:shd w:val="clear" w:color="auto" w:fill="FFFFFF"/>
        <w:spacing w:after="0" w:line="240" w:lineRule="auto"/>
        <w:ind w:left="758" w:right="758"/>
        <w:jc w:val="center"/>
        <w:textAlignment w:val="baseline"/>
        <w:rPr>
          <w:rFonts w:ascii="Times New Roman" w:eastAsia="Times New Roman" w:hAnsi="Times New Roman" w:cs="Times New Roman"/>
          <w:color w:val="000000"/>
          <w:sz w:val="20"/>
          <w:szCs w:val="20"/>
        </w:rPr>
      </w:pPr>
      <w:bookmarkStart w:id="1" w:name="n1368"/>
      <w:bookmarkEnd w:id="1"/>
      <w:r w:rsidRPr="00EC04BB">
        <w:rPr>
          <w:rFonts w:ascii="Times New Roman" w:eastAsia="Times New Roman" w:hAnsi="Times New Roman" w:cs="Times New Roman"/>
          <w:b/>
          <w:bCs/>
          <w:color w:val="000000"/>
          <w:sz w:val="20"/>
          <w:szCs w:val="20"/>
        </w:rPr>
        <w:t>(Відомості Верховної Ради (ВВР), 2014, № 37-38, ст.2004)</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 w:name="n4"/>
      <w:bookmarkEnd w:id="2"/>
      <w:r w:rsidRPr="00EC04BB">
        <w:rPr>
          <w:rFonts w:ascii="Times New Roman" w:eastAsia="Times New Roman" w:hAnsi="Times New Roman" w:cs="Times New Roman"/>
          <w:color w:val="000000"/>
          <w:sz w:val="20"/>
          <w:szCs w:val="20"/>
        </w:rPr>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вищими навчальними закладами на принципах автономії вищих навчальних закладів,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EC04BB" w:rsidRPr="00EC04BB" w:rsidRDefault="00EC04BB" w:rsidP="00EC04BB">
      <w:pPr>
        <w:shd w:val="clear" w:color="auto" w:fill="FFFFFF"/>
        <w:spacing w:after="0" w:line="240" w:lineRule="auto"/>
        <w:ind w:left="758" w:right="758"/>
        <w:jc w:val="center"/>
        <w:textAlignment w:val="baseline"/>
        <w:rPr>
          <w:rFonts w:ascii="Times New Roman" w:eastAsia="Times New Roman" w:hAnsi="Times New Roman" w:cs="Times New Roman"/>
          <w:color w:val="000000"/>
          <w:sz w:val="20"/>
          <w:szCs w:val="20"/>
        </w:rPr>
      </w:pPr>
      <w:bookmarkStart w:id="3" w:name="n5"/>
      <w:bookmarkEnd w:id="3"/>
      <w:r w:rsidRPr="00EC04BB">
        <w:rPr>
          <w:rFonts w:ascii="Times New Roman" w:eastAsia="Times New Roman" w:hAnsi="Times New Roman" w:cs="Times New Roman"/>
          <w:b/>
          <w:bCs/>
          <w:color w:val="000000"/>
          <w:sz w:val="20"/>
          <w:szCs w:val="20"/>
        </w:rPr>
        <w:t>Розділ I </w:t>
      </w:r>
      <w:r w:rsidRPr="00EC04BB">
        <w:rPr>
          <w:rFonts w:ascii="Times New Roman" w:eastAsia="Times New Roman" w:hAnsi="Times New Roman" w:cs="Times New Roman"/>
          <w:color w:val="000000"/>
          <w:sz w:val="20"/>
          <w:szCs w:val="20"/>
        </w:rPr>
        <w:br/>
      </w:r>
      <w:r w:rsidRPr="00EC04BB">
        <w:rPr>
          <w:rFonts w:ascii="Times New Roman" w:eastAsia="Times New Roman" w:hAnsi="Times New Roman" w:cs="Times New Roman"/>
          <w:b/>
          <w:bCs/>
          <w:color w:val="000000"/>
          <w:sz w:val="20"/>
          <w:szCs w:val="20"/>
        </w:rPr>
        <w:t>ЗАГАЛЬНІ ПОЛОЖЕННЯ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 w:name="n6"/>
      <w:bookmarkEnd w:id="4"/>
      <w:r w:rsidRPr="00EC04BB">
        <w:rPr>
          <w:rFonts w:ascii="Times New Roman" w:eastAsia="Times New Roman" w:hAnsi="Times New Roman" w:cs="Times New Roman"/>
          <w:b/>
          <w:bCs/>
          <w:color w:val="000000"/>
          <w:sz w:val="20"/>
          <w:szCs w:val="20"/>
        </w:rPr>
        <w:t>Стаття 1.</w:t>
      </w:r>
      <w:r w:rsidRPr="00EC04BB">
        <w:rPr>
          <w:rFonts w:ascii="Times New Roman" w:eastAsia="Times New Roman" w:hAnsi="Times New Roman" w:cs="Times New Roman"/>
          <w:color w:val="000000"/>
          <w:sz w:val="20"/>
          <w:szCs w:val="20"/>
        </w:rPr>
        <w:t> Основні терміни та їх визначення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 w:name="n7"/>
      <w:bookmarkEnd w:id="5"/>
      <w:r w:rsidRPr="00EC04BB">
        <w:rPr>
          <w:rFonts w:ascii="Times New Roman" w:eastAsia="Times New Roman" w:hAnsi="Times New Roman" w:cs="Times New Roman"/>
          <w:color w:val="000000"/>
          <w:sz w:val="20"/>
          <w:szCs w:val="20"/>
        </w:rPr>
        <w:t>1. У цьому Законі терміни вживаються в такому значенні: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 w:name="n8"/>
      <w:bookmarkEnd w:id="6"/>
      <w:r w:rsidRPr="00EC04BB">
        <w:rPr>
          <w:rFonts w:ascii="Times New Roman" w:eastAsia="Times New Roman" w:hAnsi="Times New Roman" w:cs="Times New Roman"/>
          <w:color w:val="000000"/>
          <w:sz w:val="20"/>
          <w:szCs w:val="20"/>
        </w:rPr>
        <w:t>1) автономія вищого навчального закладу - самостійність, незалежність і відповідальність вищого навчального закладу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 w:name="n9"/>
      <w:bookmarkEnd w:id="7"/>
      <w:r w:rsidRPr="00EC04BB">
        <w:rPr>
          <w:rFonts w:ascii="Times New Roman" w:eastAsia="Times New Roman" w:hAnsi="Times New Roman" w:cs="Times New Roman"/>
          <w:color w:val="000000"/>
          <w:sz w:val="20"/>
          <w:szCs w:val="20"/>
        </w:rPr>
        <w:t>2) академічна мобільність -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 w:name="n10"/>
      <w:bookmarkEnd w:id="8"/>
      <w:r w:rsidRPr="00EC04BB">
        <w:rPr>
          <w:rFonts w:ascii="Times New Roman" w:eastAsia="Times New Roman" w:hAnsi="Times New Roman" w:cs="Times New Roman"/>
          <w:color w:val="000000"/>
          <w:sz w:val="20"/>
          <w:szCs w:val="20"/>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 w:name="n11"/>
      <w:bookmarkEnd w:id="9"/>
      <w:r w:rsidRPr="00EC04BB">
        <w:rPr>
          <w:rFonts w:ascii="Times New Roman" w:eastAsia="Times New Roman" w:hAnsi="Times New Roman" w:cs="Times New Roman"/>
          <w:color w:val="000000"/>
          <w:sz w:val="20"/>
          <w:szCs w:val="20"/>
        </w:rPr>
        <w:t>4) акредитація освітньої програми - оцінювання освітньої програми та/або освітньої діяльності вищого навчального закладу за цією програмою на предмет:</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 w:name="n12"/>
      <w:bookmarkEnd w:id="10"/>
      <w:r w:rsidRPr="00EC04BB">
        <w:rPr>
          <w:rFonts w:ascii="Times New Roman" w:eastAsia="Times New Roman" w:hAnsi="Times New Roman" w:cs="Times New Roman"/>
          <w:color w:val="000000"/>
          <w:sz w:val="20"/>
          <w:szCs w:val="20"/>
        </w:rPr>
        <w:t>відповідності стандарту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 w:name="n13"/>
      <w:bookmarkEnd w:id="11"/>
      <w:r w:rsidRPr="00EC04BB">
        <w:rPr>
          <w:rFonts w:ascii="Times New Roman" w:eastAsia="Times New Roman" w:hAnsi="Times New Roman" w:cs="Times New Roman"/>
          <w:color w:val="000000"/>
          <w:sz w:val="20"/>
          <w:szCs w:val="20"/>
        </w:rPr>
        <w:t>спроможності виконати вимоги стандарту та досягти заявлених у програмі результатів навчання;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 w:name="n14"/>
      <w:bookmarkEnd w:id="12"/>
      <w:r w:rsidRPr="00EC04BB">
        <w:rPr>
          <w:rFonts w:ascii="Times New Roman" w:eastAsia="Times New Roman" w:hAnsi="Times New Roman" w:cs="Times New Roman"/>
          <w:color w:val="000000"/>
          <w:sz w:val="20"/>
          <w:szCs w:val="20"/>
        </w:rPr>
        <w:t>досягнення заявлених у програмі результатів навчання;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 w:name="n15"/>
      <w:bookmarkEnd w:id="13"/>
      <w:r w:rsidRPr="00EC04BB">
        <w:rPr>
          <w:rFonts w:ascii="Times New Roman" w:eastAsia="Times New Roman" w:hAnsi="Times New Roman" w:cs="Times New Roman"/>
          <w:color w:val="000000"/>
          <w:sz w:val="20"/>
          <w:szCs w:val="20"/>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 w:name="n16"/>
      <w:bookmarkEnd w:id="14"/>
      <w:r w:rsidRPr="00EC04BB">
        <w:rPr>
          <w:rFonts w:ascii="Times New Roman" w:eastAsia="Times New Roman" w:hAnsi="Times New Roman" w:cs="Times New Roman"/>
          <w:color w:val="000000"/>
          <w:sz w:val="20"/>
          <w:szCs w:val="20"/>
        </w:rPr>
        <w:t>6) вищий військовий навчальний заклад (вищий навчальний заклад із специфічними умовами навчання) - вищий навчальний заклад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 w:name="n17"/>
      <w:bookmarkEnd w:id="15"/>
      <w:r w:rsidRPr="00EC04BB">
        <w:rPr>
          <w:rFonts w:ascii="Times New Roman" w:eastAsia="Times New Roman" w:hAnsi="Times New Roman" w:cs="Times New Roman"/>
          <w:color w:val="000000"/>
          <w:sz w:val="20"/>
          <w:szCs w:val="20"/>
        </w:rPr>
        <w:t>7) вищий навчальний заклад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 w:name="n18"/>
      <w:bookmarkEnd w:id="16"/>
      <w:r w:rsidRPr="00EC04BB">
        <w:rPr>
          <w:rFonts w:ascii="Times New Roman" w:eastAsia="Times New Roman" w:hAnsi="Times New Roman" w:cs="Times New Roman"/>
          <w:color w:val="000000"/>
          <w:sz w:val="20"/>
          <w:szCs w:val="20"/>
        </w:rPr>
        <w:t>8)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 w:name="n19"/>
      <w:bookmarkEnd w:id="17"/>
      <w:r w:rsidRPr="00EC04BB">
        <w:rPr>
          <w:rFonts w:ascii="Times New Roman" w:eastAsia="Times New Roman" w:hAnsi="Times New Roman" w:cs="Times New Roman"/>
          <w:color w:val="000000"/>
          <w:sz w:val="20"/>
          <w:szCs w:val="20"/>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 w:name="n20"/>
      <w:bookmarkEnd w:id="18"/>
      <w:r w:rsidRPr="00EC04BB">
        <w:rPr>
          <w:rFonts w:ascii="Times New Roman" w:eastAsia="Times New Roman" w:hAnsi="Times New Roman" w:cs="Times New Roman"/>
          <w:color w:val="000000"/>
          <w:sz w:val="20"/>
          <w:szCs w:val="20"/>
        </w:rPr>
        <w:t>10) засновник вищого навчального закладу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вищий навчальний заклад. Права засновника, передбачені цим Законом, набуваються також на підставах, передбачених цивільним законодавством;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 w:name="n21"/>
      <w:bookmarkEnd w:id="19"/>
      <w:r w:rsidRPr="00EC04BB">
        <w:rPr>
          <w:rFonts w:ascii="Times New Roman" w:eastAsia="Times New Roman" w:hAnsi="Times New Roman" w:cs="Times New Roman"/>
          <w:color w:val="000000"/>
          <w:sz w:val="20"/>
          <w:szCs w:val="20"/>
        </w:rPr>
        <w:lastRenderedPageBreak/>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 w:name="n22"/>
      <w:bookmarkEnd w:id="20"/>
      <w:r w:rsidRPr="00EC04BB">
        <w:rPr>
          <w:rFonts w:ascii="Times New Roman" w:eastAsia="Times New Roman" w:hAnsi="Times New Roman" w:cs="Times New Roman"/>
          <w:color w:val="000000"/>
          <w:sz w:val="20"/>
          <w:szCs w:val="20"/>
        </w:rPr>
        <w:t>12) кваліфікація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 w:name="n23"/>
      <w:bookmarkEnd w:id="21"/>
      <w:r w:rsidRPr="00EC04BB">
        <w:rPr>
          <w:rFonts w:ascii="Times New Roman" w:eastAsia="Times New Roman" w:hAnsi="Times New Roman" w:cs="Times New Roman"/>
          <w:color w:val="000000"/>
          <w:sz w:val="20"/>
          <w:szCs w:val="20"/>
        </w:rPr>
        <w:t>13)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 w:name="n24"/>
      <w:bookmarkEnd w:id="22"/>
      <w:r w:rsidRPr="00EC04BB">
        <w:rPr>
          <w:rFonts w:ascii="Times New Roman" w:eastAsia="Times New Roman" w:hAnsi="Times New Roman" w:cs="Times New Roman"/>
          <w:color w:val="000000"/>
          <w:sz w:val="20"/>
          <w:szCs w:val="20"/>
        </w:rPr>
        <w:t>14)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 w:name="n25"/>
      <w:bookmarkEnd w:id="23"/>
      <w:r w:rsidRPr="00EC04BB">
        <w:rPr>
          <w:rFonts w:ascii="Times New Roman" w:eastAsia="Times New Roman" w:hAnsi="Times New Roman" w:cs="Times New Roman"/>
          <w:color w:val="000000"/>
          <w:sz w:val="20"/>
          <w:szCs w:val="20"/>
        </w:rPr>
        <w:t>15) ліцензування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 w:name="n26"/>
      <w:bookmarkEnd w:id="24"/>
      <w:r w:rsidRPr="00EC04BB">
        <w:rPr>
          <w:rFonts w:ascii="Times New Roman" w:eastAsia="Times New Roman" w:hAnsi="Times New Roman" w:cs="Times New Roman"/>
          <w:color w:val="000000"/>
          <w:sz w:val="20"/>
          <w:szCs w:val="20"/>
        </w:rPr>
        <w:t>16)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5" w:name="n27"/>
      <w:bookmarkEnd w:id="25"/>
      <w:r w:rsidRPr="00EC04BB">
        <w:rPr>
          <w:rFonts w:ascii="Times New Roman" w:eastAsia="Times New Roman" w:hAnsi="Times New Roman" w:cs="Times New Roman"/>
          <w:color w:val="000000"/>
          <w:sz w:val="20"/>
          <w:szCs w:val="20"/>
        </w:rPr>
        <w:t>17)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6" w:name="n28"/>
      <w:bookmarkEnd w:id="26"/>
      <w:r w:rsidRPr="00EC04BB">
        <w:rPr>
          <w:rFonts w:ascii="Times New Roman" w:eastAsia="Times New Roman" w:hAnsi="Times New Roman" w:cs="Times New Roman"/>
          <w:color w:val="000000"/>
          <w:sz w:val="20"/>
          <w:szCs w:val="20"/>
        </w:rPr>
        <w:t>18) особа з особливими освітніми потребами - особа з інвалідністю, яка потребує додаткової підтримки для забезпечення здобуття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7" w:name="n29"/>
      <w:bookmarkEnd w:id="27"/>
      <w:r w:rsidRPr="00EC04BB">
        <w:rPr>
          <w:rFonts w:ascii="Times New Roman" w:eastAsia="Times New Roman" w:hAnsi="Times New Roman" w:cs="Times New Roman"/>
          <w:color w:val="000000"/>
          <w:sz w:val="20"/>
          <w:szCs w:val="20"/>
        </w:rPr>
        <w:t>19)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8" w:name="n30"/>
      <w:bookmarkEnd w:id="28"/>
      <w:r w:rsidRPr="00EC04BB">
        <w:rPr>
          <w:rFonts w:ascii="Times New Roman" w:eastAsia="Times New Roman" w:hAnsi="Times New Roman" w:cs="Times New Roman"/>
          <w:color w:val="000000"/>
          <w:sz w:val="20"/>
          <w:szCs w:val="20"/>
        </w:rPr>
        <w:t>20) спеціалізація - складова спеціальності, що визначається вищим навчальним закладом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9" w:name="n31"/>
      <w:bookmarkEnd w:id="29"/>
      <w:r w:rsidRPr="00EC04BB">
        <w:rPr>
          <w:rFonts w:ascii="Times New Roman" w:eastAsia="Times New Roman" w:hAnsi="Times New Roman" w:cs="Times New Roman"/>
          <w:color w:val="000000"/>
          <w:sz w:val="20"/>
          <w:szCs w:val="20"/>
        </w:rPr>
        <w:t>21) спеціальність - складова галузі знань, за якою здійснюється професійна підготовка;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0" w:name="n32"/>
      <w:bookmarkEnd w:id="30"/>
      <w:r w:rsidRPr="00EC04BB">
        <w:rPr>
          <w:rFonts w:ascii="Times New Roman" w:eastAsia="Times New Roman" w:hAnsi="Times New Roman" w:cs="Times New Roman"/>
          <w:color w:val="000000"/>
          <w:sz w:val="20"/>
          <w:szCs w:val="20"/>
        </w:rPr>
        <w:t>22) сталий фонд (ендавмент) вищого навчального закладу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вищим навчальним закладом з метою здійснення його статутної діяльності у порядку, визначеному благодійником або уповноваженою ним особою;</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1" w:name="n33"/>
      <w:bookmarkEnd w:id="31"/>
      <w:r w:rsidRPr="00EC04BB">
        <w:rPr>
          <w:rFonts w:ascii="Times New Roman" w:eastAsia="Times New Roman" w:hAnsi="Times New Roman" w:cs="Times New Roman"/>
          <w:color w:val="000000"/>
          <w:sz w:val="20"/>
          <w:szCs w:val="20"/>
        </w:rPr>
        <w:t>23)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2" w:name="n34"/>
      <w:bookmarkEnd w:id="32"/>
      <w:r w:rsidRPr="00EC04BB">
        <w:rPr>
          <w:rFonts w:ascii="Times New Roman" w:eastAsia="Times New Roman" w:hAnsi="Times New Roman" w:cs="Times New Roman"/>
          <w:color w:val="000000"/>
          <w:sz w:val="20"/>
          <w:szCs w:val="20"/>
        </w:rPr>
        <w:t>24) якість освітньої діяльності - рівень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3" w:name="n35"/>
      <w:bookmarkEnd w:id="33"/>
      <w:r w:rsidRPr="00EC04BB">
        <w:rPr>
          <w:rFonts w:ascii="Times New Roman" w:eastAsia="Times New Roman" w:hAnsi="Times New Roman" w:cs="Times New Roman"/>
          <w:b/>
          <w:bCs/>
          <w:color w:val="000000"/>
          <w:sz w:val="20"/>
          <w:szCs w:val="20"/>
        </w:rPr>
        <w:t>Стаття 2.</w:t>
      </w:r>
      <w:r w:rsidRPr="00EC04BB">
        <w:rPr>
          <w:rFonts w:ascii="Times New Roman" w:eastAsia="Times New Roman" w:hAnsi="Times New Roman" w:cs="Times New Roman"/>
          <w:color w:val="000000"/>
          <w:sz w:val="20"/>
          <w:szCs w:val="20"/>
        </w:rPr>
        <w:t> Законодавство України про вищу освіту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4" w:name="n36"/>
      <w:bookmarkEnd w:id="34"/>
      <w:r w:rsidRPr="00EC04BB">
        <w:rPr>
          <w:rFonts w:ascii="Times New Roman" w:eastAsia="Times New Roman" w:hAnsi="Times New Roman" w:cs="Times New Roman"/>
          <w:color w:val="000000"/>
          <w:sz w:val="20"/>
          <w:szCs w:val="20"/>
        </w:rPr>
        <w:t>1. Законодавство України про вищу освіту базується на </w:t>
      </w:r>
      <w:hyperlink r:id="rId5" w:tgtFrame="_blank" w:history="1">
        <w:r w:rsidRPr="00EC04BB">
          <w:rPr>
            <w:rFonts w:ascii="Times New Roman" w:eastAsia="Times New Roman" w:hAnsi="Times New Roman" w:cs="Times New Roman"/>
            <w:color w:val="000099"/>
            <w:sz w:val="20"/>
            <w:szCs w:val="20"/>
            <w:u w:val="single"/>
          </w:rPr>
          <w:t>Конституції України</w:t>
        </w:r>
      </w:hyperlink>
      <w:r w:rsidRPr="00EC04BB">
        <w:rPr>
          <w:rFonts w:ascii="Times New Roman" w:eastAsia="Times New Roman" w:hAnsi="Times New Roman" w:cs="Times New Roman"/>
          <w:color w:val="000000"/>
          <w:sz w:val="20"/>
          <w:szCs w:val="20"/>
        </w:rPr>
        <w:t> і складається із законів України </w:t>
      </w:r>
      <w:hyperlink r:id="rId6" w:tgtFrame="_blank" w:history="1">
        <w:r w:rsidRPr="00EC04BB">
          <w:rPr>
            <w:rFonts w:ascii="Times New Roman" w:eastAsia="Times New Roman" w:hAnsi="Times New Roman" w:cs="Times New Roman"/>
            <w:color w:val="000099"/>
            <w:sz w:val="20"/>
            <w:szCs w:val="20"/>
            <w:u w:val="single"/>
          </w:rPr>
          <w:t>"Про освіту"</w:t>
        </w:r>
      </w:hyperlink>
      <w:r w:rsidRPr="00EC04BB">
        <w:rPr>
          <w:rFonts w:ascii="Times New Roman" w:eastAsia="Times New Roman" w:hAnsi="Times New Roman" w:cs="Times New Roman"/>
          <w:color w:val="000000"/>
          <w:sz w:val="20"/>
          <w:szCs w:val="20"/>
        </w:rPr>
        <w:t>, </w:t>
      </w:r>
      <w:hyperlink r:id="rId7" w:tgtFrame="_blank" w:history="1">
        <w:r w:rsidRPr="00EC04BB">
          <w:rPr>
            <w:rFonts w:ascii="Times New Roman" w:eastAsia="Times New Roman" w:hAnsi="Times New Roman" w:cs="Times New Roman"/>
            <w:color w:val="000099"/>
            <w:sz w:val="20"/>
            <w:szCs w:val="20"/>
            <w:u w:val="single"/>
          </w:rPr>
          <w:t>"Про наукову і науково-технічну діяльність"</w:t>
        </w:r>
      </w:hyperlink>
      <w:r w:rsidRPr="00EC04BB">
        <w:rPr>
          <w:rFonts w:ascii="Times New Roman" w:eastAsia="Times New Roman" w:hAnsi="Times New Roman" w:cs="Times New Roman"/>
          <w:color w:val="000000"/>
          <w:sz w:val="20"/>
          <w:szCs w:val="20"/>
        </w:rPr>
        <w:t>, цього Закону та інших нормативно-правових актів, міжнародних договорів України, укладених в установленому законом порядку.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5" w:name="n37"/>
      <w:bookmarkEnd w:id="35"/>
      <w:r w:rsidRPr="00EC04BB">
        <w:rPr>
          <w:rFonts w:ascii="Times New Roman" w:eastAsia="Times New Roman" w:hAnsi="Times New Roman" w:cs="Times New Roman"/>
          <w:color w:val="000000"/>
          <w:sz w:val="20"/>
          <w:szCs w:val="20"/>
        </w:rPr>
        <w:t>2. 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6" w:name="n38"/>
      <w:bookmarkEnd w:id="36"/>
      <w:r w:rsidRPr="00EC04BB">
        <w:rPr>
          <w:rFonts w:ascii="Times New Roman" w:eastAsia="Times New Roman" w:hAnsi="Times New Roman" w:cs="Times New Roman"/>
          <w:color w:val="000000"/>
          <w:sz w:val="20"/>
          <w:szCs w:val="20"/>
        </w:rPr>
        <w:t>3. Права вищого навчального закладу, що визначають його автономію, встановлені цим Законом, не можуть бути обмежені іншими законами чи нормативно-правовими актами.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7" w:name="n39"/>
      <w:bookmarkEnd w:id="37"/>
      <w:r w:rsidRPr="00EC04BB">
        <w:rPr>
          <w:rFonts w:ascii="Times New Roman" w:eastAsia="Times New Roman" w:hAnsi="Times New Roman" w:cs="Times New Roman"/>
          <w:b/>
          <w:bCs/>
          <w:color w:val="000000"/>
          <w:sz w:val="20"/>
          <w:szCs w:val="20"/>
        </w:rPr>
        <w:t>Стаття 3.</w:t>
      </w:r>
      <w:r w:rsidRPr="00EC04BB">
        <w:rPr>
          <w:rFonts w:ascii="Times New Roman" w:eastAsia="Times New Roman" w:hAnsi="Times New Roman" w:cs="Times New Roman"/>
          <w:color w:val="000000"/>
          <w:sz w:val="20"/>
          <w:szCs w:val="20"/>
        </w:rPr>
        <w:t> Державна політика у сфері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8" w:name="n40"/>
      <w:bookmarkEnd w:id="38"/>
      <w:r w:rsidRPr="00EC04BB">
        <w:rPr>
          <w:rFonts w:ascii="Times New Roman" w:eastAsia="Times New Roman" w:hAnsi="Times New Roman" w:cs="Times New Roman"/>
          <w:color w:val="000000"/>
          <w:sz w:val="20"/>
          <w:szCs w:val="20"/>
        </w:rPr>
        <w:t>1. Державну політику у сфері вищої освіти визначає Верховна Рада України, а реалізують Кабінет Міністрів України та центральний орган виконавчої влади у сфері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39" w:name="n41"/>
      <w:bookmarkEnd w:id="39"/>
      <w:r w:rsidRPr="00EC04BB">
        <w:rPr>
          <w:rFonts w:ascii="Times New Roman" w:eastAsia="Times New Roman" w:hAnsi="Times New Roman" w:cs="Times New Roman"/>
          <w:color w:val="000000"/>
          <w:sz w:val="20"/>
          <w:szCs w:val="20"/>
        </w:rPr>
        <w:t>2. Державна політика у сфері вищої освіти ґрунтується на принципах:</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0" w:name="n42"/>
      <w:bookmarkEnd w:id="40"/>
      <w:r w:rsidRPr="00EC04BB">
        <w:rPr>
          <w:rFonts w:ascii="Times New Roman" w:eastAsia="Times New Roman" w:hAnsi="Times New Roman" w:cs="Times New Roman"/>
          <w:color w:val="000000"/>
          <w:sz w:val="20"/>
          <w:szCs w:val="20"/>
        </w:rPr>
        <w:t>1) сприяння сталому розвитку суспільства шляхом підготовки конкурентоспроможного людського капіталу та створення умов для освіти протягом життя;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1" w:name="n43"/>
      <w:bookmarkEnd w:id="41"/>
      <w:r w:rsidRPr="00EC04BB">
        <w:rPr>
          <w:rFonts w:ascii="Times New Roman" w:eastAsia="Times New Roman" w:hAnsi="Times New Roman" w:cs="Times New Roman"/>
          <w:color w:val="000000"/>
          <w:sz w:val="20"/>
          <w:szCs w:val="20"/>
        </w:rPr>
        <w:t>2) доступності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2" w:name="n44"/>
      <w:bookmarkEnd w:id="42"/>
      <w:r w:rsidRPr="00EC04BB">
        <w:rPr>
          <w:rFonts w:ascii="Times New Roman" w:eastAsia="Times New Roman" w:hAnsi="Times New Roman" w:cs="Times New Roman"/>
          <w:color w:val="000000"/>
          <w:sz w:val="20"/>
          <w:szCs w:val="20"/>
        </w:rPr>
        <w:t>3) незалежності здобуття вищої освіти від політичних партій, громадських і релігійних організацій (крім вищих духовних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3" w:name="n45"/>
      <w:bookmarkEnd w:id="43"/>
      <w:r w:rsidRPr="00EC04BB">
        <w:rPr>
          <w:rFonts w:ascii="Times New Roman" w:eastAsia="Times New Roman" w:hAnsi="Times New Roman" w:cs="Times New Roman"/>
          <w:color w:val="000000"/>
          <w:sz w:val="20"/>
          <w:szCs w:val="20"/>
        </w:rPr>
        <w:t>4)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4" w:name="n46"/>
      <w:bookmarkEnd w:id="44"/>
      <w:r w:rsidRPr="00EC04BB">
        <w:rPr>
          <w:rFonts w:ascii="Times New Roman" w:eastAsia="Times New Roman" w:hAnsi="Times New Roman" w:cs="Times New Roman"/>
          <w:color w:val="000000"/>
          <w:sz w:val="20"/>
          <w:szCs w:val="20"/>
        </w:rPr>
        <w:t>5) наступності процесу здобуття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5" w:name="n47"/>
      <w:bookmarkEnd w:id="45"/>
      <w:r w:rsidRPr="00EC04BB">
        <w:rPr>
          <w:rFonts w:ascii="Times New Roman" w:eastAsia="Times New Roman" w:hAnsi="Times New Roman" w:cs="Times New Roman"/>
          <w:color w:val="000000"/>
          <w:sz w:val="20"/>
          <w:szCs w:val="20"/>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та педагогічної діяльності;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6" w:name="n48"/>
      <w:bookmarkEnd w:id="46"/>
      <w:r w:rsidRPr="00EC04BB">
        <w:rPr>
          <w:rFonts w:ascii="Times New Roman" w:eastAsia="Times New Roman" w:hAnsi="Times New Roman" w:cs="Times New Roman"/>
          <w:color w:val="000000"/>
          <w:sz w:val="20"/>
          <w:szCs w:val="20"/>
        </w:rPr>
        <w:lastRenderedPageBreak/>
        <w:t>7) державної підтримки освітньої, наукової, науково-технічної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вищим навчальним закладам, що провадять таку діяльність;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7" w:name="n49"/>
      <w:bookmarkEnd w:id="47"/>
      <w:r w:rsidRPr="00EC04BB">
        <w:rPr>
          <w:rFonts w:ascii="Times New Roman" w:eastAsia="Times New Roman" w:hAnsi="Times New Roman" w:cs="Times New Roman"/>
          <w:color w:val="000000"/>
          <w:sz w:val="20"/>
          <w:szCs w:val="20"/>
        </w:rPr>
        <w:t>8) сприяння здійсненню державно-приватного партнерства у сфері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8" w:name="n50"/>
      <w:bookmarkEnd w:id="48"/>
      <w:r w:rsidRPr="00EC04BB">
        <w:rPr>
          <w:rFonts w:ascii="Times New Roman" w:eastAsia="Times New Roman" w:hAnsi="Times New Roman" w:cs="Times New Roman"/>
          <w:color w:val="000000"/>
          <w:sz w:val="20"/>
          <w:szCs w:val="20"/>
        </w:rPr>
        <w:t>9) відкритості формування структури і обсягу освітньої та професійної підготовки фахівців з вищою освітою.</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49" w:name="n51"/>
      <w:bookmarkEnd w:id="49"/>
      <w:r w:rsidRPr="00EC04BB">
        <w:rPr>
          <w:rFonts w:ascii="Times New Roman" w:eastAsia="Times New Roman" w:hAnsi="Times New Roman" w:cs="Times New Roman"/>
          <w:color w:val="000000"/>
          <w:sz w:val="20"/>
          <w:szCs w:val="20"/>
        </w:rPr>
        <w:t>3. Формування і реалізація державної політики у сфері вищої освіти забезпечуються шляхом: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0" w:name="n52"/>
      <w:bookmarkEnd w:id="50"/>
      <w:r w:rsidRPr="00EC04BB">
        <w:rPr>
          <w:rFonts w:ascii="Times New Roman" w:eastAsia="Times New Roman" w:hAnsi="Times New Roman" w:cs="Times New Roman"/>
          <w:color w:val="000000"/>
          <w:sz w:val="20"/>
          <w:szCs w:val="20"/>
        </w:rPr>
        <w:t>1) гармонійної взаємодії національних систем освіти, науки, бізнесу та держави з метою забезпечення стійкого соціально-економічного розвитку держави;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1" w:name="n53"/>
      <w:bookmarkEnd w:id="51"/>
      <w:r w:rsidRPr="00EC04BB">
        <w:rPr>
          <w:rFonts w:ascii="Times New Roman" w:eastAsia="Times New Roman" w:hAnsi="Times New Roman" w:cs="Times New Roman"/>
          <w:color w:val="000000"/>
          <w:sz w:val="20"/>
          <w:szCs w:val="20"/>
        </w:rPr>
        <w:t>2) збереження і розвитку системи вищої освіти та підвищення якості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2" w:name="n54"/>
      <w:bookmarkEnd w:id="52"/>
      <w:r w:rsidRPr="00EC04BB">
        <w:rPr>
          <w:rFonts w:ascii="Times New Roman" w:eastAsia="Times New Roman" w:hAnsi="Times New Roman" w:cs="Times New Roman"/>
          <w:color w:val="000000"/>
          <w:sz w:val="20"/>
          <w:szCs w:val="20"/>
        </w:rPr>
        <w:t>3) розширення можливостей для здобуття вищої освіти та освіти протягом життя;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3" w:name="n55"/>
      <w:bookmarkEnd w:id="53"/>
      <w:r w:rsidRPr="00EC04BB">
        <w:rPr>
          <w:rFonts w:ascii="Times New Roman" w:eastAsia="Times New Roman" w:hAnsi="Times New Roman" w:cs="Times New Roman"/>
          <w:color w:val="000000"/>
          <w:sz w:val="20"/>
          <w:szCs w:val="20"/>
        </w:rPr>
        <w:t>4)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вищого навчального закладу з урахуванням обмежень життєдіяльності, зумовлених станом здоров’я;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4" w:name="n56"/>
      <w:bookmarkEnd w:id="54"/>
      <w:r w:rsidRPr="00EC04BB">
        <w:rPr>
          <w:rFonts w:ascii="Times New Roman" w:eastAsia="Times New Roman" w:hAnsi="Times New Roman" w:cs="Times New Roman"/>
          <w:color w:val="000000"/>
          <w:sz w:val="20"/>
          <w:szCs w:val="20"/>
        </w:rPr>
        <w:t>5) розвитку автономії вищих навчальних закладів та академічної свободи учасників освітнього процесу. Автономія вищого навчального закладу зумовлює необхідність таких самоорганізації та саморегулювання, які є відкритими до критики, служать громадському інтересові, встановленню істини стосовно викликів, що постають перед державою і суспільством, здійснюються прозоро та публічно;</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5" w:name="n57"/>
      <w:bookmarkEnd w:id="55"/>
      <w:r w:rsidRPr="00EC04BB">
        <w:rPr>
          <w:rFonts w:ascii="Times New Roman" w:eastAsia="Times New Roman" w:hAnsi="Times New Roman" w:cs="Times New Roman"/>
          <w:color w:val="000000"/>
          <w:sz w:val="20"/>
          <w:szCs w:val="20"/>
        </w:rPr>
        <w:t>6) визначення збалансованої структури та обсягу підготовки фахівців з вищою освітою з урахуванням потреб особи, інтересів держави, територіальних громад і роботодавців;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6" w:name="n58"/>
      <w:bookmarkEnd w:id="56"/>
      <w:r w:rsidRPr="00EC04BB">
        <w:rPr>
          <w:rFonts w:ascii="Times New Roman" w:eastAsia="Times New Roman" w:hAnsi="Times New Roman" w:cs="Times New Roman"/>
          <w:color w:val="000000"/>
          <w:sz w:val="20"/>
          <w:szCs w:val="20"/>
        </w:rPr>
        <w:t>7) забезпечення розвитку наукової, науково-технічної та інноваційної діяльності вищих навчальних закладів та їх інтеграції з виробництвом;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7" w:name="n59"/>
      <w:bookmarkEnd w:id="57"/>
      <w:r w:rsidRPr="00EC04BB">
        <w:rPr>
          <w:rFonts w:ascii="Times New Roman" w:eastAsia="Times New Roman" w:hAnsi="Times New Roman" w:cs="Times New Roman"/>
          <w:color w:val="000000"/>
          <w:sz w:val="20"/>
          <w:szCs w:val="20"/>
        </w:rPr>
        <w:t>8) надання особам, які навчаються у вищих навчальних закладах, пільг та соціальних гарантій у порядку, встановленому законодавством;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8" w:name="n60"/>
      <w:bookmarkEnd w:id="58"/>
      <w:r w:rsidRPr="00EC04BB">
        <w:rPr>
          <w:rFonts w:ascii="Times New Roman" w:eastAsia="Times New Roman" w:hAnsi="Times New Roman" w:cs="Times New Roman"/>
          <w:color w:val="000000"/>
          <w:sz w:val="20"/>
          <w:szCs w:val="20"/>
        </w:rPr>
        <w:t>9)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59" w:name="n61"/>
      <w:bookmarkEnd w:id="59"/>
      <w:r w:rsidRPr="00EC04BB">
        <w:rPr>
          <w:rFonts w:ascii="Times New Roman" w:eastAsia="Times New Roman" w:hAnsi="Times New Roman" w:cs="Times New Roman"/>
          <w:color w:val="000000"/>
          <w:sz w:val="20"/>
          <w:szCs w:val="20"/>
        </w:rPr>
        <w:t>10) створення умов для реалізації випускниками вищих навчальних закладів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0" w:name="n62"/>
      <w:bookmarkEnd w:id="60"/>
      <w:r w:rsidRPr="00EC04BB">
        <w:rPr>
          <w:rFonts w:ascii="Times New Roman" w:eastAsia="Times New Roman" w:hAnsi="Times New Roman" w:cs="Times New Roman"/>
          <w:color w:val="000000"/>
          <w:sz w:val="20"/>
          <w:szCs w:val="20"/>
        </w:rPr>
        <w:t>11) запровадження механізмів стимулювання підприємств, установ, організацій усіх форм власності до надання першого робочого місця випускникам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1" w:name="n63"/>
      <w:bookmarkEnd w:id="61"/>
      <w:r w:rsidRPr="00EC04BB">
        <w:rPr>
          <w:rFonts w:ascii="Times New Roman" w:eastAsia="Times New Roman" w:hAnsi="Times New Roman" w:cs="Times New Roman"/>
          <w:color w:val="000000"/>
          <w:sz w:val="20"/>
          <w:szCs w:val="20"/>
        </w:rPr>
        <w:t>4. Держава сприяє розвитку вищих навчальних закладів як центрів незалежної думки.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2" w:name="n64"/>
      <w:bookmarkEnd w:id="62"/>
      <w:r w:rsidRPr="00EC04BB">
        <w:rPr>
          <w:rFonts w:ascii="Times New Roman" w:eastAsia="Times New Roman" w:hAnsi="Times New Roman" w:cs="Times New Roman"/>
          <w:b/>
          <w:bCs/>
          <w:color w:val="000000"/>
          <w:sz w:val="20"/>
          <w:szCs w:val="20"/>
        </w:rPr>
        <w:t>Стаття 4.</w:t>
      </w:r>
      <w:r w:rsidRPr="00EC04BB">
        <w:rPr>
          <w:rFonts w:ascii="Times New Roman" w:eastAsia="Times New Roman" w:hAnsi="Times New Roman" w:cs="Times New Roman"/>
          <w:color w:val="000000"/>
          <w:sz w:val="20"/>
          <w:szCs w:val="20"/>
        </w:rPr>
        <w:t> Право на вищу освіту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3" w:name="n65"/>
      <w:bookmarkEnd w:id="63"/>
      <w:r w:rsidRPr="00EC04BB">
        <w:rPr>
          <w:rFonts w:ascii="Times New Roman" w:eastAsia="Times New Roman" w:hAnsi="Times New Roman" w:cs="Times New Roman"/>
          <w:color w:val="000000"/>
          <w:sz w:val="20"/>
          <w:szCs w:val="20"/>
        </w:rPr>
        <w:t>1. Кожен має право на вищу освіту.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4" w:name="n66"/>
      <w:bookmarkEnd w:id="64"/>
      <w:r w:rsidRPr="00EC04BB">
        <w:rPr>
          <w:rFonts w:ascii="Times New Roman" w:eastAsia="Times New Roman" w:hAnsi="Times New Roman" w:cs="Times New Roman"/>
          <w:color w:val="000000"/>
          <w:sz w:val="20"/>
          <w:szCs w:val="20"/>
        </w:rPr>
        <w:t>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5" w:name="n67"/>
      <w:bookmarkEnd w:id="65"/>
      <w:r w:rsidRPr="00EC04BB">
        <w:rPr>
          <w:rFonts w:ascii="Times New Roman" w:eastAsia="Times New Roman" w:hAnsi="Times New Roman" w:cs="Times New Roman"/>
          <w:color w:val="000000"/>
          <w:sz w:val="20"/>
          <w:szCs w:val="20"/>
        </w:rPr>
        <w:t>Громадяни України вільні у виборі вищого навчального закладу, форми здобуття вищої освіти і спеціальності.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6" w:name="n68"/>
      <w:bookmarkEnd w:id="66"/>
      <w:r w:rsidRPr="00EC04BB">
        <w:rPr>
          <w:rFonts w:ascii="Times New Roman" w:eastAsia="Times New Roman" w:hAnsi="Times New Roman" w:cs="Times New Roman"/>
          <w:color w:val="000000"/>
          <w:sz w:val="20"/>
          <w:szCs w:val="20"/>
        </w:rPr>
        <w:t>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встановлених </w:t>
      </w:r>
      <w:hyperlink r:id="rId8" w:tgtFrame="_blank" w:history="1">
        <w:r w:rsidRPr="00EC04BB">
          <w:rPr>
            <w:rFonts w:ascii="Times New Roman" w:eastAsia="Times New Roman" w:hAnsi="Times New Roman" w:cs="Times New Roman"/>
            <w:color w:val="000099"/>
            <w:sz w:val="20"/>
            <w:szCs w:val="20"/>
            <w:u w:val="single"/>
          </w:rPr>
          <w:t>Конституцією</w:t>
        </w:r>
      </w:hyperlink>
      <w:r w:rsidRPr="00EC04BB">
        <w:rPr>
          <w:rFonts w:ascii="Times New Roman" w:eastAsia="Times New Roman" w:hAnsi="Times New Roman" w:cs="Times New Roman"/>
          <w:color w:val="000000"/>
          <w:sz w:val="20"/>
          <w:szCs w:val="20"/>
        </w:rPr>
        <w:t> та законами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7" w:name="n69"/>
      <w:bookmarkEnd w:id="67"/>
      <w:r w:rsidRPr="00EC04BB">
        <w:rPr>
          <w:rFonts w:ascii="Times New Roman" w:eastAsia="Times New Roman" w:hAnsi="Times New Roman" w:cs="Times New Roman"/>
          <w:color w:val="000000"/>
          <w:sz w:val="20"/>
          <w:szCs w:val="20"/>
        </w:rPr>
        <w:t>Не вважається дискримінацією права на здобуття вищої освіти встановлення обмежень і привілеїв, що визначаються специфічними умовами здобуття вищої освіти, зумовленими особливостями отримання кваліфікації.</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8" w:name="n70"/>
      <w:bookmarkEnd w:id="68"/>
      <w:r w:rsidRPr="00EC04BB">
        <w:rPr>
          <w:rFonts w:ascii="Times New Roman" w:eastAsia="Times New Roman" w:hAnsi="Times New Roman" w:cs="Times New Roman"/>
          <w:color w:val="000000"/>
          <w:sz w:val="20"/>
          <w:szCs w:val="20"/>
        </w:rPr>
        <w:t>Для реалізації права на вищу освіту особами з особливими освітніми потребами вищі навчальні заклади створюють їм необхідні умови для здобуття якісної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69" w:name="n71"/>
      <w:bookmarkEnd w:id="69"/>
      <w:r w:rsidRPr="00EC04BB">
        <w:rPr>
          <w:rFonts w:ascii="Times New Roman" w:eastAsia="Times New Roman" w:hAnsi="Times New Roman" w:cs="Times New Roman"/>
          <w:color w:val="000000"/>
          <w:sz w:val="20"/>
          <w:szCs w:val="20"/>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0" w:name="n72"/>
      <w:bookmarkEnd w:id="70"/>
      <w:r w:rsidRPr="00EC04BB">
        <w:rPr>
          <w:rFonts w:ascii="Times New Roman" w:eastAsia="Times New Roman" w:hAnsi="Times New Roman" w:cs="Times New Roman"/>
          <w:color w:val="000000"/>
          <w:sz w:val="20"/>
          <w:szCs w:val="20"/>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1" w:name="n73"/>
      <w:bookmarkEnd w:id="71"/>
      <w:r w:rsidRPr="00EC04BB">
        <w:rPr>
          <w:rFonts w:ascii="Times New Roman" w:eastAsia="Times New Roman" w:hAnsi="Times New Roman" w:cs="Times New Roman"/>
          <w:color w:val="000000"/>
          <w:sz w:val="20"/>
          <w:szCs w:val="20"/>
        </w:rPr>
        <w:t>2.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2" w:name="n74"/>
      <w:bookmarkEnd w:id="72"/>
      <w:r w:rsidRPr="00EC04BB">
        <w:rPr>
          <w:rFonts w:ascii="Times New Roman" w:eastAsia="Times New Roman" w:hAnsi="Times New Roman" w:cs="Times New Roman"/>
          <w:color w:val="000000"/>
          <w:sz w:val="20"/>
          <w:szCs w:val="20"/>
        </w:rPr>
        <w:t xml:space="preserve">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w:t>
      </w:r>
      <w:r w:rsidRPr="00EC04BB">
        <w:rPr>
          <w:rFonts w:ascii="Times New Roman" w:eastAsia="Times New Roman" w:hAnsi="Times New Roman" w:cs="Times New Roman"/>
          <w:color w:val="000000"/>
          <w:sz w:val="20"/>
          <w:szCs w:val="20"/>
        </w:rPr>
        <w:lastRenderedPageBreak/>
        <w:t>надана Верховною Радою України, законодавством або угодами між вищими навчальними закладами про міжнародну академічну мобільність.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3" w:name="n75"/>
      <w:bookmarkEnd w:id="73"/>
      <w:r w:rsidRPr="00EC04BB">
        <w:rPr>
          <w:rFonts w:ascii="Times New Roman" w:eastAsia="Times New Roman" w:hAnsi="Times New Roman" w:cs="Times New Roman"/>
          <w:color w:val="000000"/>
          <w:sz w:val="20"/>
          <w:szCs w:val="20"/>
        </w:rPr>
        <w:t>Усі особи, які здобувають вищу освіту у вищих навчальних закладах, мають рівні права та обов’язки.</w:t>
      </w:r>
    </w:p>
    <w:p w:rsidR="00EC04BB" w:rsidRPr="00EC04BB" w:rsidRDefault="00EC04BB" w:rsidP="00EC04BB">
      <w:pPr>
        <w:shd w:val="clear" w:color="auto" w:fill="FFFFFF"/>
        <w:spacing w:after="0" w:line="240" w:lineRule="auto"/>
        <w:ind w:left="758" w:right="758"/>
        <w:jc w:val="center"/>
        <w:textAlignment w:val="baseline"/>
        <w:rPr>
          <w:rFonts w:ascii="Times New Roman" w:eastAsia="Times New Roman" w:hAnsi="Times New Roman" w:cs="Times New Roman"/>
          <w:color w:val="000000"/>
          <w:sz w:val="20"/>
          <w:szCs w:val="20"/>
        </w:rPr>
      </w:pPr>
      <w:bookmarkStart w:id="74" w:name="n76"/>
      <w:bookmarkEnd w:id="74"/>
      <w:r w:rsidRPr="00EC04BB">
        <w:rPr>
          <w:rFonts w:ascii="Times New Roman" w:eastAsia="Times New Roman" w:hAnsi="Times New Roman" w:cs="Times New Roman"/>
          <w:b/>
          <w:bCs/>
          <w:color w:val="000000"/>
          <w:sz w:val="20"/>
          <w:szCs w:val="20"/>
        </w:rPr>
        <w:t>Розділ II </w:t>
      </w:r>
      <w:r w:rsidRPr="00EC04BB">
        <w:rPr>
          <w:rFonts w:ascii="Times New Roman" w:eastAsia="Times New Roman" w:hAnsi="Times New Roman" w:cs="Times New Roman"/>
          <w:color w:val="000000"/>
          <w:sz w:val="20"/>
          <w:szCs w:val="20"/>
        </w:rPr>
        <w:br/>
      </w:r>
      <w:r w:rsidRPr="00EC04BB">
        <w:rPr>
          <w:rFonts w:ascii="Times New Roman" w:eastAsia="Times New Roman" w:hAnsi="Times New Roman" w:cs="Times New Roman"/>
          <w:b/>
          <w:bCs/>
          <w:color w:val="000000"/>
          <w:sz w:val="20"/>
          <w:szCs w:val="20"/>
        </w:rPr>
        <w:t>РІВНІ, СТУПЕНІ ТА КВАЛІФІКАЦІЇ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5" w:name="n77"/>
      <w:bookmarkEnd w:id="75"/>
      <w:r w:rsidRPr="00EC04BB">
        <w:rPr>
          <w:rFonts w:ascii="Times New Roman" w:eastAsia="Times New Roman" w:hAnsi="Times New Roman" w:cs="Times New Roman"/>
          <w:b/>
          <w:bCs/>
          <w:color w:val="000000"/>
          <w:sz w:val="20"/>
          <w:szCs w:val="20"/>
        </w:rPr>
        <w:t>Стаття 5.</w:t>
      </w:r>
      <w:r w:rsidRPr="00EC04BB">
        <w:rPr>
          <w:rFonts w:ascii="Times New Roman" w:eastAsia="Times New Roman" w:hAnsi="Times New Roman" w:cs="Times New Roman"/>
          <w:color w:val="000000"/>
          <w:sz w:val="20"/>
          <w:szCs w:val="20"/>
        </w:rPr>
        <w:t> Рівні та ступені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6" w:name="n78"/>
      <w:bookmarkEnd w:id="76"/>
      <w:r w:rsidRPr="00EC04BB">
        <w:rPr>
          <w:rFonts w:ascii="Times New Roman" w:eastAsia="Times New Roman" w:hAnsi="Times New Roman" w:cs="Times New Roman"/>
          <w:color w:val="000000"/>
          <w:sz w:val="20"/>
          <w:szCs w:val="20"/>
        </w:rPr>
        <w:t>1. Підготовка фахівців з вищою освітою здійснюється за відповідними освітньо-професійними, освітньо-науковими, науковими програмами на таких рівнях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7" w:name="n79"/>
      <w:bookmarkEnd w:id="77"/>
      <w:r w:rsidRPr="00EC04BB">
        <w:rPr>
          <w:rFonts w:ascii="Times New Roman" w:eastAsia="Times New Roman" w:hAnsi="Times New Roman" w:cs="Times New Roman"/>
          <w:color w:val="000000"/>
          <w:sz w:val="20"/>
          <w:szCs w:val="20"/>
        </w:rPr>
        <w:t>початковий рівень (короткий цикл)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8" w:name="n80"/>
      <w:bookmarkEnd w:id="78"/>
      <w:r w:rsidRPr="00EC04BB">
        <w:rPr>
          <w:rFonts w:ascii="Times New Roman" w:eastAsia="Times New Roman" w:hAnsi="Times New Roman" w:cs="Times New Roman"/>
          <w:color w:val="000000"/>
          <w:sz w:val="20"/>
          <w:szCs w:val="20"/>
        </w:rPr>
        <w:t>перший (бакалаврський) рівень;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79" w:name="n81"/>
      <w:bookmarkEnd w:id="79"/>
      <w:r w:rsidRPr="00EC04BB">
        <w:rPr>
          <w:rFonts w:ascii="Times New Roman" w:eastAsia="Times New Roman" w:hAnsi="Times New Roman" w:cs="Times New Roman"/>
          <w:color w:val="000000"/>
          <w:sz w:val="20"/>
          <w:szCs w:val="20"/>
        </w:rPr>
        <w:t>другий (магістерський) рівень;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0" w:name="n82"/>
      <w:bookmarkEnd w:id="80"/>
      <w:r w:rsidRPr="00EC04BB">
        <w:rPr>
          <w:rFonts w:ascii="Times New Roman" w:eastAsia="Times New Roman" w:hAnsi="Times New Roman" w:cs="Times New Roman"/>
          <w:color w:val="000000"/>
          <w:sz w:val="20"/>
          <w:szCs w:val="20"/>
        </w:rPr>
        <w:t>третій (освітньо-науковий) рівень;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1" w:name="n83"/>
      <w:bookmarkEnd w:id="81"/>
      <w:r w:rsidRPr="00EC04BB">
        <w:rPr>
          <w:rFonts w:ascii="Times New Roman" w:eastAsia="Times New Roman" w:hAnsi="Times New Roman" w:cs="Times New Roman"/>
          <w:color w:val="000000"/>
          <w:sz w:val="20"/>
          <w:szCs w:val="20"/>
        </w:rPr>
        <w:t>науковий рівень.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2" w:name="n84"/>
      <w:bookmarkEnd w:id="82"/>
      <w:r w:rsidRPr="00EC04BB">
        <w:rPr>
          <w:rFonts w:ascii="Times New Roman" w:eastAsia="Times New Roman" w:hAnsi="Times New Roman" w:cs="Times New Roman"/>
          <w:color w:val="000000"/>
          <w:sz w:val="20"/>
          <w:szCs w:val="20"/>
        </w:rPr>
        <w:t>Початковий рівень (короткий цикл) вищої освіти відповідає п’ятому кваліфікаційному рівню 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3" w:name="n85"/>
      <w:bookmarkEnd w:id="83"/>
      <w:r w:rsidRPr="00EC04BB">
        <w:rPr>
          <w:rFonts w:ascii="Times New Roman" w:eastAsia="Times New Roman" w:hAnsi="Times New Roman" w:cs="Times New Roman"/>
          <w:color w:val="000000"/>
          <w:sz w:val="20"/>
          <w:szCs w:val="20"/>
        </w:rPr>
        <w:t>Перший (бакалаврський) рівень вищої освіти відповідає шостому кваліфікаційному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4" w:name="n86"/>
      <w:bookmarkEnd w:id="84"/>
      <w:r w:rsidRPr="00EC04BB">
        <w:rPr>
          <w:rFonts w:ascii="Times New Roman" w:eastAsia="Times New Roman" w:hAnsi="Times New Roman" w:cs="Times New Roman"/>
          <w:color w:val="000000"/>
          <w:sz w:val="20"/>
          <w:szCs w:val="20"/>
        </w:rPr>
        <w:t>Другий (магістерський) рівень вищої освіти відповідає сьомому кваліфікаційному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5" w:name="n87"/>
      <w:bookmarkEnd w:id="85"/>
      <w:r w:rsidRPr="00EC04BB">
        <w:rPr>
          <w:rFonts w:ascii="Times New Roman" w:eastAsia="Times New Roman" w:hAnsi="Times New Roman" w:cs="Times New Roman"/>
          <w:color w:val="000000"/>
          <w:sz w:val="20"/>
          <w:szCs w:val="20"/>
        </w:rPr>
        <w:t>Третій (освітньо-науковий) рівень вищої освіти відповідає восьмому кваліфікаційному рівню Національної рамки кваліфікацій і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6" w:name="n88"/>
      <w:bookmarkEnd w:id="86"/>
      <w:r w:rsidRPr="00EC04BB">
        <w:rPr>
          <w:rFonts w:ascii="Times New Roman" w:eastAsia="Times New Roman" w:hAnsi="Times New Roman" w:cs="Times New Roman"/>
          <w:color w:val="000000"/>
          <w:sz w:val="20"/>
          <w:szCs w:val="20"/>
        </w:rPr>
        <w:t>Науковий рівень вищої освіти відповідає дев’ятому кваліфікаційному рівню Національної рамки кваліфікацій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7" w:name="n89"/>
      <w:bookmarkEnd w:id="87"/>
      <w:r w:rsidRPr="00EC04BB">
        <w:rPr>
          <w:rFonts w:ascii="Times New Roman" w:eastAsia="Times New Roman" w:hAnsi="Times New Roman" w:cs="Times New Roman"/>
          <w:color w:val="000000"/>
          <w:sz w:val="20"/>
          <w:szCs w:val="20"/>
        </w:rPr>
        <w:t>2. Здобуття вищої освіти на кожному рівні вищої освіти передбачає успішне виконання особою відповідної освітньої (освітньо-професійної чи освітньо-наукової) або наукової програми, що є підставою для присудження відповідного ступеня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8" w:name="n90"/>
      <w:bookmarkEnd w:id="88"/>
      <w:r w:rsidRPr="00EC04BB">
        <w:rPr>
          <w:rFonts w:ascii="Times New Roman" w:eastAsia="Times New Roman" w:hAnsi="Times New Roman" w:cs="Times New Roman"/>
          <w:color w:val="000000"/>
          <w:sz w:val="20"/>
          <w:szCs w:val="20"/>
        </w:rPr>
        <w:t>1) молодший бакалавр;</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89" w:name="n91"/>
      <w:bookmarkEnd w:id="89"/>
      <w:r w:rsidRPr="00EC04BB">
        <w:rPr>
          <w:rFonts w:ascii="Times New Roman" w:eastAsia="Times New Roman" w:hAnsi="Times New Roman" w:cs="Times New Roman"/>
          <w:color w:val="000000"/>
          <w:sz w:val="20"/>
          <w:szCs w:val="20"/>
        </w:rPr>
        <w:t>2) бакалавр;</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0" w:name="n92"/>
      <w:bookmarkEnd w:id="90"/>
      <w:r w:rsidRPr="00EC04BB">
        <w:rPr>
          <w:rFonts w:ascii="Times New Roman" w:eastAsia="Times New Roman" w:hAnsi="Times New Roman" w:cs="Times New Roman"/>
          <w:color w:val="000000"/>
          <w:sz w:val="20"/>
          <w:szCs w:val="20"/>
        </w:rPr>
        <w:t>3) магістр;</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1" w:name="n93"/>
      <w:bookmarkEnd w:id="91"/>
      <w:r w:rsidRPr="00EC04BB">
        <w:rPr>
          <w:rFonts w:ascii="Times New Roman" w:eastAsia="Times New Roman" w:hAnsi="Times New Roman" w:cs="Times New Roman"/>
          <w:color w:val="000000"/>
          <w:sz w:val="20"/>
          <w:szCs w:val="20"/>
        </w:rPr>
        <w:t>4) доктор філософії;</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2" w:name="n94"/>
      <w:bookmarkEnd w:id="92"/>
      <w:r w:rsidRPr="00EC04BB">
        <w:rPr>
          <w:rFonts w:ascii="Times New Roman" w:eastAsia="Times New Roman" w:hAnsi="Times New Roman" w:cs="Times New Roman"/>
          <w:color w:val="000000"/>
          <w:sz w:val="20"/>
          <w:szCs w:val="20"/>
        </w:rPr>
        <w:t>5) доктор наук.</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3" w:name="n95"/>
      <w:bookmarkEnd w:id="93"/>
      <w:r w:rsidRPr="00EC04BB">
        <w:rPr>
          <w:rFonts w:ascii="Times New Roman" w:eastAsia="Times New Roman" w:hAnsi="Times New Roman" w:cs="Times New Roman"/>
          <w:color w:val="000000"/>
          <w:sz w:val="20"/>
          <w:szCs w:val="20"/>
        </w:rPr>
        <w:t>3. Молодший бакалавр - це освітньо-професійний ступінь, що здобувається на початковому рівні (короткому циклі) вищої освіти і присуджується вищим навчальним закладом у результаті успішного виконання здобувачем вищої освіти освітньо-професійної програми, обсяг якої становить 90-120 кредитів ЄКТС.</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4" w:name="n96"/>
      <w:bookmarkEnd w:id="94"/>
      <w:r w:rsidRPr="00EC04BB">
        <w:rPr>
          <w:rFonts w:ascii="Times New Roman" w:eastAsia="Times New Roman" w:hAnsi="Times New Roman" w:cs="Times New Roman"/>
          <w:color w:val="000000"/>
          <w:sz w:val="20"/>
          <w:szCs w:val="20"/>
        </w:rPr>
        <w:t>Особа має право здобувати ступінь молодшого бакалавра за умови наявності в неї повної загальної середньої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5" w:name="n97"/>
      <w:bookmarkEnd w:id="95"/>
      <w:r w:rsidRPr="00EC04BB">
        <w:rPr>
          <w:rFonts w:ascii="Times New Roman" w:eastAsia="Times New Roman" w:hAnsi="Times New Roman" w:cs="Times New Roman"/>
          <w:color w:val="000000"/>
          <w:sz w:val="20"/>
          <w:szCs w:val="20"/>
        </w:rPr>
        <w:t>4. 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6" w:name="n98"/>
      <w:bookmarkEnd w:id="96"/>
      <w:r w:rsidRPr="00EC04BB">
        <w:rPr>
          <w:rFonts w:ascii="Times New Roman" w:eastAsia="Times New Roman" w:hAnsi="Times New Roman" w:cs="Times New Roman"/>
          <w:color w:val="000000"/>
          <w:sz w:val="20"/>
          <w:szCs w:val="20"/>
        </w:rPr>
        <w:t>Особа має право здобувати ступінь бакалавра за умови наявності в неї повної загальної середньої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7" w:name="n99"/>
      <w:bookmarkEnd w:id="97"/>
      <w:r w:rsidRPr="00EC04BB">
        <w:rPr>
          <w:rFonts w:ascii="Times New Roman" w:eastAsia="Times New Roman" w:hAnsi="Times New Roman" w:cs="Times New Roman"/>
          <w:color w:val="000000"/>
          <w:sz w:val="20"/>
          <w:szCs w:val="20"/>
        </w:rPr>
        <w:t>5. 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8" w:name="n100"/>
      <w:bookmarkEnd w:id="98"/>
      <w:r w:rsidRPr="00EC04BB">
        <w:rPr>
          <w:rFonts w:ascii="Times New Roman" w:eastAsia="Times New Roman" w:hAnsi="Times New Roman" w:cs="Times New Roman"/>
          <w:color w:val="000000"/>
          <w:sz w:val="20"/>
          <w:szCs w:val="20"/>
        </w:rPr>
        <w:t>Особа має право здобувати ступінь магістра за умови наявності в неї ступеня бакалавра.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99" w:name="n101"/>
      <w:bookmarkEnd w:id="99"/>
      <w:r w:rsidRPr="00EC04BB">
        <w:rPr>
          <w:rFonts w:ascii="Times New Roman" w:eastAsia="Times New Roman" w:hAnsi="Times New Roman" w:cs="Times New Roman"/>
          <w:color w:val="000000"/>
          <w:sz w:val="20"/>
          <w:szCs w:val="20"/>
        </w:rPr>
        <w:t xml:space="preserve">Ступінь магістра медичного, фармацевтичного або ветеринарного спрямування здобувається на основі повної загальної середньої освіти і присуджується вищим навчальним закладом у результаті успішного </w:t>
      </w:r>
      <w:r w:rsidRPr="00EC04BB">
        <w:rPr>
          <w:rFonts w:ascii="Times New Roman" w:eastAsia="Times New Roman" w:hAnsi="Times New Roman" w:cs="Times New Roman"/>
          <w:color w:val="000000"/>
          <w:sz w:val="20"/>
          <w:szCs w:val="20"/>
        </w:rPr>
        <w:lastRenderedPageBreak/>
        <w:t>виконання здобувачем вищої освіти відповідної освітньої програми, обсяг якої становить 300-360 кредитів ЄКТС.</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0" w:name="n102"/>
      <w:bookmarkEnd w:id="100"/>
      <w:r w:rsidRPr="00EC04BB">
        <w:rPr>
          <w:rFonts w:ascii="Times New Roman" w:eastAsia="Times New Roman" w:hAnsi="Times New Roman" w:cs="Times New Roman"/>
          <w:color w:val="000000"/>
          <w:sz w:val="20"/>
          <w:szCs w:val="20"/>
        </w:rPr>
        <w:t>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1" w:name="n103"/>
      <w:bookmarkEnd w:id="101"/>
      <w:r w:rsidRPr="00EC04BB">
        <w:rPr>
          <w:rFonts w:ascii="Times New Roman" w:eastAsia="Times New Roman" w:hAnsi="Times New Roman" w:cs="Times New Roman"/>
          <w:color w:val="000000"/>
          <w:sz w:val="20"/>
          <w:szCs w:val="20"/>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2" w:name="n104"/>
      <w:bookmarkEnd w:id="102"/>
      <w:r w:rsidRPr="00EC04BB">
        <w:rPr>
          <w:rFonts w:ascii="Times New Roman" w:eastAsia="Times New Roman" w:hAnsi="Times New Roman" w:cs="Times New Roman"/>
          <w:color w:val="000000"/>
          <w:sz w:val="20"/>
          <w:szCs w:val="20"/>
        </w:rPr>
        <w:t>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3" w:name="n105"/>
      <w:bookmarkEnd w:id="103"/>
      <w:r w:rsidRPr="00EC04BB">
        <w:rPr>
          <w:rFonts w:ascii="Times New Roman" w:eastAsia="Times New Roman" w:hAnsi="Times New Roman" w:cs="Times New Roman"/>
          <w:color w:val="000000"/>
          <w:sz w:val="20"/>
          <w:szCs w:val="20"/>
        </w:rPr>
        <w:t>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Наукові установи можуть також здійснювати підготовку докторів філософії за освітньо-науковою програмою, узгодженою з вищим навчальним закладом. У такому разі наукова складова такої програми здійснюється у науковій установі, а освітня складова - у вищому навчальному закладі.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4" w:name="n106"/>
      <w:bookmarkEnd w:id="104"/>
      <w:r w:rsidRPr="00EC04BB">
        <w:rPr>
          <w:rFonts w:ascii="Times New Roman" w:eastAsia="Times New Roman" w:hAnsi="Times New Roman" w:cs="Times New Roman"/>
          <w:color w:val="000000"/>
          <w:sz w:val="20"/>
          <w:szCs w:val="20"/>
        </w:rPr>
        <w:t>7.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5" w:name="n107"/>
      <w:bookmarkEnd w:id="105"/>
      <w:r w:rsidRPr="00EC04BB">
        <w:rPr>
          <w:rFonts w:ascii="Times New Roman" w:eastAsia="Times New Roman" w:hAnsi="Times New Roman" w:cs="Times New Roman"/>
          <w:color w:val="000000"/>
          <w:sz w:val="20"/>
          <w:szCs w:val="20"/>
        </w:rPr>
        <w:t>Ступінь доктора наук присуджується спеціалізованою вченою радою вищого навчального закладу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6" w:name="n108"/>
      <w:bookmarkEnd w:id="106"/>
      <w:r w:rsidRPr="00EC04BB">
        <w:rPr>
          <w:rFonts w:ascii="Times New Roman" w:eastAsia="Times New Roman" w:hAnsi="Times New Roman" w:cs="Times New Roman"/>
          <w:b/>
          <w:bCs/>
          <w:color w:val="000000"/>
          <w:sz w:val="20"/>
          <w:szCs w:val="20"/>
        </w:rPr>
        <w:t>Стаття 6.</w:t>
      </w:r>
      <w:r w:rsidRPr="00EC04BB">
        <w:rPr>
          <w:rFonts w:ascii="Times New Roman" w:eastAsia="Times New Roman" w:hAnsi="Times New Roman" w:cs="Times New Roman"/>
          <w:color w:val="000000"/>
          <w:sz w:val="20"/>
          <w:szCs w:val="20"/>
        </w:rPr>
        <w:t> Атестація здобувачів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7" w:name="n109"/>
      <w:bookmarkEnd w:id="107"/>
      <w:r w:rsidRPr="00EC04BB">
        <w:rPr>
          <w:rFonts w:ascii="Times New Roman" w:eastAsia="Times New Roman" w:hAnsi="Times New Roman" w:cs="Times New Roman"/>
          <w:color w:val="000000"/>
          <w:sz w:val="20"/>
          <w:szCs w:val="20"/>
        </w:rPr>
        <w:t>1. 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8" w:name="n110"/>
      <w:bookmarkEnd w:id="108"/>
      <w:r w:rsidRPr="00EC04BB">
        <w:rPr>
          <w:rFonts w:ascii="Times New Roman" w:eastAsia="Times New Roman" w:hAnsi="Times New Roman" w:cs="Times New Roman"/>
          <w:color w:val="000000"/>
          <w:sz w:val="20"/>
          <w:szCs w:val="20"/>
        </w:rPr>
        <w:t>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аудіо- та/або відеофіксацію процесу атестації.</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09" w:name="n111"/>
      <w:bookmarkEnd w:id="109"/>
      <w:r w:rsidRPr="00EC04BB">
        <w:rPr>
          <w:rFonts w:ascii="Times New Roman" w:eastAsia="Times New Roman" w:hAnsi="Times New Roman" w:cs="Times New Roman"/>
          <w:color w:val="000000"/>
          <w:sz w:val="20"/>
          <w:szCs w:val="20"/>
        </w:rPr>
        <w:t>2. 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0" w:name="n112"/>
      <w:bookmarkEnd w:id="110"/>
      <w:r w:rsidRPr="00EC04BB">
        <w:rPr>
          <w:rFonts w:ascii="Times New Roman" w:eastAsia="Times New Roman" w:hAnsi="Times New Roman" w:cs="Times New Roman"/>
          <w:color w:val="000000"/>
          <w:sz w:val="20"/>
          <w:szCs w:val="20"/>
        </w:rPr>
        <w:t>Вищий навчальний заклад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1" w:name="n113"/>
      <w:bookmarkEnd w:id="111"/>
      <w:r w:rsidRPr="00EC04BB">
        <w:rPr>
          <w:rFonts w:ascii="Times New Roman" w:eastAsia="Times New Roman" w:hAnsi="Times New Roman" w:cs="Times New Roman"/>
          <w:color w:val="000000"/>
          <w:sz w:val="20"/>
          <w:szCs w:val="20"/>
        </w:rPr>
        <w:t>Атестація осіб, які здобувають ступінь магістра, може здійснюватися у формі єдиного державного кваліфікаційного іспиту за спеціальностями та в порядку, визначеними Кабінетом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2" w:name="n114"/>
      <w:bookmarkEnd w:id="112"/>
      <w:r w:rsidRPr="00EC04BB">
        <w:rPr>
          <w:rFonts w:ascii="Times New Roman" w:eastAsia="Times New Roman" w:hAnsi="Times New Roman" w:cs="Times New Roman"/>
          <w:color w:val="000000"/>
          <w:sz w:val="20"/>
          <w:szCs w:val="20"/>
        </w:rPr>
        <w:t>3. 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3" w:name="n115"/>
      <w:bookmarkEnd w:id="113"/>
      <w:r w:rsidRPr="00EC04BB">
        <w:rPr>
          <w:rFonts w:ascii="Times New Roman" w:eastAsia="Times New Roman" w:hAnsi="Times New Roman" w:cs="Times New Roman"/>
          <w:color w:val="000000"/>
          <w:sz w:val="20"/>
          <w:szCs w:val="20"/>
        </w:rPr>
        <w:t>4. Атестація осіб, які здобувають ступінь доктора наук, здійснюється постійно діючою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4" w:name="n116"/>
      <w:bookmarkEnd w:id="114"/>
      <w:r w:rsidRPr="00EC04BB">
        <w:rPr>
          <w:rFonts w:ascii="Times New Roman" w:eastAsia="Times New Roman" w:hAnsi="Times New Roman" w:cs="Times New Roman"/>
          <w:color w:val="000000"/>
          <w:sz w:val="20"/>
          <w:szCs w:val="20"/>
        </w:rPr>
        <w:t>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 веб-сайтах відповідних вищих навчальних закладів (наукових установ) відповідно до законодавства.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5" w:name="n117"/>
      <w:bookmarkEnd w:id="115"/>
      <w:r w:rsidRPr="00EC04BB">
        <w:rPr>
          <w:rFonts w:ascii="Times New Roman" w:eastAsia="Times New Roman" w:hAnsi="Times New Roman" w:cs="Times New Roman"/>
          <w:color w:val="000000"/>
          <w:sz w:val="20"/>
          <w:szCs w:val="20"/>
        </w:rPr>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6" w:name="n118"/>
      <w:bookmarkEnd w:id="116"/>
      <w:r w:rsidRPr="00EC04BB">
        <w:rPr>
          <w:rFonts w:ascii="Times New Roman" w:eastAsia="Times New Roman" w:hAnsi="Times New Roman" w:cs="Times New Roman"/>
          <w:color w:val="000000"/>
          <w:sz w:val="20"/>
          <w:szCs w:val="20"/>
        </w:rPr>
        <w:t xml:space="preserve">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w:t>
      </w:r>
      <w:r w:rsidRPr="00EC04BB">
        <w:rPr>
          <w:rFonts w:ascii="Times New Roman" w:eastAsia="Times New Roman" w:hAnsi="Times New Roman" w:cs="Times New Roman"/>
          <w:color w:val="000000"/>
          <w:sz w:val="20"/>
          <w:szCs w:val="20"/>
        </w:rPr>
        <w:lastRenderedPageBreak/>
        <w:t>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вищий навчальний заклад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вищий навчальний заклад (наукова установа) позбавляється права створювати разові спеціалізовані вчені ради строком на один рік.</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7" w:name="n119"/>
      <w:bookmarkEnd w:id="117"/>
      <w:r w:rsidRPr="00EC04BB">
        <w:rPr>
          <w:rFonts w:ascii="Times New Roman" w:eastAsia="Times New Roman" w:hAnsi="Times New Roman" w:cs="Times New Roman"/>
          <w:color w:val="000000"/>
          <w:sz w:val="20"/>
          <w:szCs w:val="20"/>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8" w:name="n120"/>
      <w:bookmarkEnd w:id="118"/>
      <w:r w:rsidRPr="00EC04BB">
        <w:rPr>
          <w:rFonts w:ascii="Times New Roman" w:eastAsia="Times New Roman" w:hAnsi="Times New Roman" w:cs="Times New Roman"/>
          <w:b/>
          <w:bCs/>
          <w:color w:val="000000"/>
          <w:sz w:val="20"/>
          <w:szCs w:val="20"/>
        </w:rPr>
        <w:t>Стаття 7.</w:t>
      </w:r>
      <w:r w:rsidRPr="00EC04BB">
        <w:rPr>
          <w:rFonts w:ascii="Times New Roman" w:eastAsia="Times New Roman" w:hAnsi="Times New Roman" w:cs="Times New Roman"/>
          <w:color w:val="000000"/>
          <w:sz w:val="20"/>
          <w:szCs w:val="20"/>
        </w:rPr>
        <w:t> Документи про вищу освіту (наукові ступені)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19" w:name="n121"/>
      <w:bookmarkEnd w:id="119"/>
      <w:r w:rsidRPr="00EC04BB">
        <w:rPr>
          <w:rFonts w:ascii="Times New Roman" w:eastAsia="Times New Roman" w:hAnsi="Times New Roman" w:cs="Times New Roman"/>
          <w:color w:val="000000"/>
          <w:sz w:val="20"/>
          <w:szCs w:val="20"/>
        </w:rPr>
        <w:t>1. Документ про вищу освіту (науковий ступінь) видається особі, яка успішно виконала відповідну освітню (наукову) програму та пройшла атестацію.</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0" w:name="n122"/>
      <w:bookmarkEnd w:id="120"/>
      <w:r w:rsidRPr="00EC04BB">
        <w:rPr>
          <w:rFonts w:ascii="Times New Roman" w:eastAsia="Times New Roman" w:hAnsi="Times New Roman" w:cs="Times New Roman"/>
          <w:color w:val="000000"/>
          <w:sz w:val="20"/>
          <w:szCs w:val="20"/>
        </w:rPr>
        <w:t>2. Встановлюються такі види документів про вищу освіту (наукові ступені) за відповідними ступенями: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1" w:name="n123"/>
      <w:bookmarkEnd w:id="121"/>
      <w:r w:rsidRPr="00EC04BB">
        <w:rPr>
          <w:rFonts w:ascii="Times New Roman" w:eastAsia="Times New Roman" w:hAnsi="Times New Roman" w:cs="Times New Roman"/>
          <w:color w:val="000000"/>
          <w:sz w:val="20"/>
          <w:szCs w:val="20"/>
        </w:rPr>
        <w:t>диплом молодшого бакалавра;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2" w:name="n124"/>
      <w:bookmarkEnd w:id="122"/>
      <w:r w:rsidRPr="00EC04BB">
        <w:rPr>
          <w:rFonts w:ascii="Times New Roman" w:eastAsia="Times New Roman" w:hAnsi="Times New Roman" w:cs="Times New Roman"/>
          <w:color w:val="000000"/>
          <w:sz w:val="20"/>
          <w:szCs w:val="20"/>
        </w:rPr>
        <w:t>диплом бакалавра;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3" w:name="n125"/>
      <w:bookmarkEnd w:id="123"/>
      <w:r w:rsidRPr="00EC04BB">
        <w:rPr>
          <w:rFonts w:ascii="Times New Roman" w:eastAsia="Times New Roman" w:hAnsi="Times New Roman" w:cs="Times New Roman"/>
          <w:color w:val="000000"/>
          <w:sz w:val="20"/>
          <w:szCs w:val="20"/>
        </w:rPr>
        <w:t>диплом магістра;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4" w:name="n126"/>
      <w:bookmarkEnd w:id="124"/>
      <w:r w:rsidRPr="00EC04BB">
        <w:rPr>
          <w:rFonts w:ascii="Times New Roman" w:eastAsia="Times New Roman" w:hAnsi="Times New Roman" w:cs="Times New Roman"/>
          <w:color w:val="000000"/>
          <w:sz w:val="20"/>
          <w:szCs w:val="20"/>
        </w:rPr>
        <w:t>диплом доктора філософії;</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5" w:name="n127"/>
      <w:bookmarkEnd w:id="125"/>
      <w:r w:rsidRPr="00EC04BB">
        <w:rPr>
          <w:rFonts w:ascii="Times New Roman" w:eastAsia="Times New Roman" w:hAnsi="Times New Roman" w:cs="Times New Roman"/>
          <w:color w:val="000000"/>
          <w:sz w:val="20"/>
          <w:szCs w:val="20"/>
        </w:rPr>
        <w:t>диплом доктора наук.</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6" w:name="n128"/>
      <w:bookmarkEnd w:id="126"/>
      <w:r w:rsidRPr="00EC04BB">
        <w:rPr>
          <w:rFonts w:ascii="Times New Roman" w:eastAsia="Times New Roman" w:hAnsi="Times New Roman" w:cs="Times New Roman"/>
          <w:color w:val="000000"/>
          <w:sz w:val="20"/>
          <w:szCs w:val="20"/>
        </w:rPr>
        <w:t>3. У дипломі молодшого бакалавра, бакалавра, магістра зазначаються назва вищого навчального закладу, що видав цей документ (у разі здобуття вищої освіти у відокремленому підрозділі вищого навчального закладу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7" w:name="n129"/>
      <w:bookmarkEnd w:id="127"/>
      <w:r w:rsidRPr="00EC04BB">
        <w:rPr>
          <w:rFonts w:ascii="Times New Roman" w:eastAsia="Times New Roman" w:hAnsi="Times New Roman" w:cs="Times New Roman"/>
          <w:color w:val="000000"/>
          <w:sz w:val="20"/>
          <w:szCs w:val="20"/>
        </w:rPr>
        <w:t>4. У дипломі доктора філософії, доктора наук зазначаються назва вищого навчального закладу (наукової установи), в якому здійснювалася підготовка, назва вищого навчального закладу (наукової установи), у спеціалізованій вченій раді якого (якої) захищено наукові досягнення, а також назва кваліфікації, що складається з інформації про здобутий особою науковий ступінь, галузь знань та/або спеціальність.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8" w:name="n130"/>
      <w:bookmarkEnd w:id="128"/>
      <w:r w:rsidRPr="00EC04BB">
        <w:rPr>
          <w:rFonts w:ascii="Times New Roman" w:eastAsia="Times New Roman" w:hAnsi="Times New Roman" w:cs="Times New Roman"/>
          <w:color w:val="000000"/>
          <w:sz w:val="20"/>
          <w:szCs w:val="20"/>
        </w:rPr>
        <w:t>У назві кваліфікації зазначаються ступінь доктора філософії та галузь знань (доктор філософії в галузі біології тощо).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29" w:name="n131"/>
      <w:bookmarkEnd w:id="129"/>
      <w:r w:rsidRPr="00EC04BB">
        <w:rPr>
          <w:rFonts w:ascii="Times New Roman" w:eastAsia="Times New Roman" w:hAnsi="Times New Roman" w:cs="Times New Roman"/>
          <w:color w:val="000000"/>
          <w:sz w:val="20"/>
          <w:szCs w:val="20"/>
        </w:rPr>
        <w:t>5. Невід’ємною частиною диплома бакалавра, магістра, доктора філософії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0" w:name="n132"/>
      <w:bookmarkEnd w:id="130"/>
      <w:r w:rsidRPr="00EC04BB">
        <w:rPr>
          <w:rFonts w:ascii="Times New Roman" w:eastAsia="Times New Roman" w:hAnsi="Times New Roman" w:cs="Times New Roman"/>
          <w:color w:val="000000"/>
          <w:sz w:val="20"/>
          <w:szCs w:val="20"/>
        </w:rPr>
        <w:t>Невід’ємною частиною диплома молодшого бакалавра є додаток до диплома.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1" w:name="n133"/>
      <w:bookmarkEnd w:id="131"/>
      <w:r w:rsidRPr="00EC04BB">
        <w:rPr>
          <w:rFonts w:ascii="Times New Roman" w:eastAsia="Times New Roman" w:hAnsi="Times New Roman" w:cs="Times New Roman"/>
          <w:color w:val="000000"/>
          <w:sz w:val="20"/>
          <w:szCs w:val="20"/>
        </w:rPr>
        <w:t>6. Документ про вищу освіту державного зразка видається вищим навчальним закладом тільки за акредитованою освітньою програмою. За неакредитованою освітньою програмою вищі навчальні заклади виготовляють і видають власні документи про вищу освіту у порядку та за зразком, що визначені вченою радою вищого навчального закладу.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2" w:name="n134"/>
      <w:bookmarkEnd w:id="132"/>
      <w:r w:rsidRPr="00EC04BB">
        <w:rPr>
          <w:rFonts w:ascii="Times New Roman" w:eastAsia="Times New Roman" w:hAnsi="Times New Roman" w:cs="Times New Roman"/>
          <w:color w:val="000000"/>
          <w:sz w:val="20"/>
          <w:szCs w:val="20"/>
        </w:rPr>
        <w:t>7. Документи про вищу освіту державного зразка для осіб, які навчаються за державним замовленням, виготовляються вищими навчальними закладами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3" w:name="n135"/>
      <w:bookmarkEnd w:id="133"/>
      <w:r w:rsidRPr="00EC04BB">
        <w:rPr>
          <w:rFonts w:ascii="Times New Roman" w:eastAsia="Times New Roman" w:hAnsi="Times New Roman" w:cs="Times New Roman"/>
          <w:color w:val="000000"/>
          <w:sz w:val="20"/>
          <w:szCs w:val="20"/>
        </w:rPr>
        <w:t>8. У разі здобуття особою вищої освіти за узгодженими між вищими навчальними закладами, у тому числі іноземними, освітніми програмами вищі навчальні заклади мають право виготовляти та видавати спільні дипломи за зразком, визначеним спільним рішенням учених рад таких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 w:name="n136"/>
      <w:bookmarkEnd w:id="134"/>
      <w:r w:rsidRPr="00EC04BB">
        <w:rPr>
          <w:rFonts w:ascii="Times New Roman" w:eastAsia="Times New Roman" w:hAnsi="Times New Roman" w:cs="Times New Roman"/>
          <w:color w:val="000000"/>
          <w:sz w:val="20"/>
          <w:szCs w:val="20"/>
        </w:rPr>
        <w:t>9. У разі здобуття особою вищої освіти одночасно за двома спеціальностями (спеціалізаціями) вищий навчальний заклад має право виготовляти та видавати подвійний диплом за зразком, визначеним вченою радою вищого навчального закладу.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5" w:name="n137"/>
      <w:bookmarkEnd w:id="135"/>
      <w:r w:rsidRPr="00EC04BB">
        <w:rPr>
          <w:rFonts w:ascii="Times New Roman" w:eastAsia="Times New Roman" w:hAnsi="Times New Roman" w:cs="Times New Roman"/>
          <w:color w:val="000000"/>
          <w:sz w:val="20"/>
          <w:szCs w:val="20"/>
        </w:rPr>
        <w:t>10. Інформація про видані дипломи вноситься вищими навчальними закладами, крім вищих військових навчальних закладів, до Єдиної державної електронної бази з питань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6" w:name="n138"/>
      <w:bookmarkEnd w:id="136"/>
      <w:r w:rsidRPr="00EC04BB">
        <w:rPr>
          <w:rFonts w:ascii="Times New Roman" w:eastAsia="Times New Roman" w:hAnsi="Times New Roman" w:cs="Times New Roman"/>
          <w:b/>
          <w:bCs/>
          <w:color w:val="000000"/>
          <w:sz w:val="20"/>
          <w:szCs w:val="20"/>
        </w:rPr>
        <w:t>Стаття 8.</w:t>
      </w:r>
      <w:r w:rsidRPr="00EC04BB">
        <w:rPr>
          <w:rFonts w:ascii="Times New Roman" w:eastAsia="Times New Roman" w:hAnsi="Times New Roman" w:cs="Times New Roman"/>
          <w:color w:val="000000"/>
          <w:sz w:val="20"/>
          <w:szCs w:val="20"/>
        </w:rPr>
        <w:t> Єдина державна електронна база з питань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7" w:name="n139"/>
      <w:bookmarkEnd w:id="137"/>
      <w:r w:rsidRPr="00EC04BB">
        <w:rPr>
          <w:rFonts w:ascii="Times New Roman" w:eastAsia="Times New Roman" w:hAnsi="Times New Roman" w:cs="Times New Roman"/>
          <w:color w:val="000000"/>
          <w:sz w:val="20"/>
          <w:szCs w:val="20"/>
        </w:rPr>
        <w:t>1. У сфері вищої освіти Єдина державна електронна база з питань освіти включає Реєстр вищих навчальних закладів, Реєстр документів про вищу освіту та Реєстр сертифікатів зовнішнього незалежного оцінювання.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8" w:name="n140"/>
      <w:bookmarkEnd w:id="138"/>
      <w:r w:rsidRPr="00EC04BB">
        <w:rPr>
          <w:rFonts w:ascii="Times New Roman" w:eastAsia="Times New Roman" w:hAnsi="Times New Roman" w:cs="Times New Roman"/>
          <w:color w:val="000000"/>
          <w:sz w:val="20"/>
          <w:szCs w:val="20"/>
        </w:rPr>
        <w:t>2. Реєстр вищих навчальних закладів містить відомості про кожен вищий навчальний заклад, видані йому ліцензії та сертифікати про акредитацію. Відомості Реєстру вищих навчальних закладів є відкритими.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9" w:name="n141"/>
      <w:bookmarkEnd w:id="139"/>
      <w:r w:rsidRPr="00EC04BB">
        <w:rPr>
          <w:rFonts w:ascii="Times New Roman" w:eastAsia="Times New Roman" w:hAnsi="Times New Roman" w:cs="Times New Roman"/>
          <w:color w:val="000000"/>
          <w:sz w:val="20"/>
          <w:szCs w:val="20"/>
        </w:rPr>
        <w:t>3. Реєстр документів про вищу освіту містить відомості про:</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0" w:name="n142"/>
      <w:bookmarkEnd w:id="140"/>
      <w:r w:rsidRPr="00EC04BB">
        <w:rPr>
          <w:rFonts w:ascii="Times New Roman" w:eastAsia="Times New Roman" w:hAnsi="Times New Roman" w:cs="Times New Roman"/>
          <w:color w:val="000000"/>
          <w:sz w:val="20"/>
          <w:szCs w:val="20"/>
        </w:rPr>
        <w:lastRenderedPageBreak/>
        <w:t>1) документи державного зразка, видані вищими навчальними закладами (науковими установами) України, крім інформації про випускників вищих військових навчальних закладів та військових навчальних підрозділів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1" w:name="n143"/>
      <w:bookmarkEnd w:id="141"/>
      <w:r w:rsidRPr="00EC04BB">
        <w:rPr>
          <w:rFonts w:ascii="Times New Roman" w:eastAsia="Times New Roman" w:hAnsi="Times New Roman" w:cs="Times New Roman"/>
          <w:color w:val="000000"/>
          <w:sz w:val="20"/>
          <w:szCs w:val="20"/>
        </w:rPr>
        <w:t>2) власні документи про вищу освіту, видані вищими навчальними закладами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2" w:name="n144"/>
      <w:bookmarkEnd w:id="142"/>
      <w:r w:rsidRPr="00EC04BB">
        <w:rPr>
          <w:rFonts w:ascii="Times New Roman" w:eastAsia="Times New Roman" w:hAnsi="Times New Roman" w:cs="Times New Roman"/>
          <w:color w:val="000000"/>
          <w:sz w:val="20"/>
          <w:szCs w:val="20"/>
        </w:rPr>
        <w:t>3) документи, видані іноземними вищими навчальними закладами, визнані центральним органом виконавчої влади у сфері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3" w:name="n145"/>
      <w:bookmarkEnd w:id="143"/>
      <w:r w:rsidRPr="00EC04BB">
        <w:rPr>
          <w:rFonts w:ascii="Times New Roman" w:eastAsia="Times New Roman" w:hAnsi="Times New Roman" w:cs="Times New Roman"/>
          <w:color w:val="000000"/>
          <w:sz w:val="20"/>
          <w:szCs w:val="20"/>
        </w:rPr>
        <w:t>4) документи, видані іноземними вищими навчальними закладами, визнані вищим навчальним закладом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4" w:name="n146"/>
      <w:bookmarkEnd w:id="144"/>
      <w:r w:rsidRPr="00EC04BB">
        <w:rPr>
          <w:rFonts w:ascii="Times New Roman" w:eastAsia="Times New Roman" w:hAnsi="Times New Roman" w:cs="Times New Roman"/>
          <w:color w:val="000000"/>
          <w:sz w:val="20"/>
          <w:szCs w:val="20"/>
        </w:rPr>
        <w:t>Фізичні та юридичні особи мають доступ до Реєстру документів про вищу освіту в обсязі, достатньому для перевірки достовірності документа про вищу освіту.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5" w:name="n147"/>
      <w:bookmarkEnd w:id="145"/>
      <w:r w:rsidRPr="00EC04BB">
        <w:rPr>
          <w:rFonts w:ascii="Times New Roman" w:eastAsia="Times New Roman" w:hAnsi="Times New Roman" w:cs="Times New Roman"/>
          <w:color w:val="000000"/>
          <w:sz w:val="20"/>
          <w:szCs w:val="20"/>
        </w:rPr>
        <w:t>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6" w:name="n148"/>
      <w:bookmarkEnd w:id="146"/>
      <w:r w:rsidRPr="00EC04BB">
        <w:rPr>
          <w:rFonts w:ascii="Times New Roman" w:eastAsia="Times New Roman" w:hAnsi="Times New Roman" w:cs="Times New Roman"/>
          <w:color w:val="000000"/>
          <w:sz w:val="20"/>
          <w:szCs w:val="20"/>
        </w:rPr>
        <w:t>5. Розпорядником Єдиної державної електронної бази з питань освіти є центральний орган виконавчої влади у сфері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7" w:name="n149"/>
      <w:bookmarkEnd w:id="147"/>
      <w:r w:rsidRPr="00EC04BB">
        <w:rPr>
          <w:rFonts w:ascii="Times New Roman" w:eastAsia="Times New Roman" w:hAnsi="Times New Roman" w:cs="Times New Roman"/>
          <w:color w:val="000000"/>
          <w:sz w:val="20"/>
          <w:szCs w:val="20"/>
        </w:rPr>
        <w:t>6. Особа має повний доступ до всіх відомостей про себе, внесених до Єдиної державної електронної бази з питань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8" w:name="n150"/>
      <w:bookmarkEnd w:id="148"/>
      <w:r w:rsidRPr="00EC04BB">
        <w:rPr>
          <w:rFonts w:ascii="Times New Roman" w:eastAsia="Times New Roman" w:hAnsi="Times New Roman" w:cs="Times New Roman"/>
          <w:color w:val="000000"/>
          <w:sz w:val="20"/>
          <w:szCs w:val="20"/>
        </w:rPr>
        <w:t>7.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49" w:name="n151"/>
      <w:bookmarkEnd w:id="149"/>
      <w:r w:rsidRPr="00EC04BB">
        <w:rPr>
          <w:rFonts w:ascii="Times New Roman" w:eastAsia="Times New Roman" w:hAnsi="Times New Roman" w:cs="Times New Roman"/>
          <w:color w:val="000000"/>
          <w:sz w:val="20"/>
          <w:szCs w:val="20"/>
        </w:rPr>
        <w:t>8. Положення про Єдину державну електронну базу з питань освіти розробляється центральним органом виконавчої влади у сфері освіти і науки та затверджується Кабінетом Міністрів України.</w:t>
      </w:r>
    </w:p>
    <w:p w:rsidR="00EC04BB" w:rsidRPr="00EC04BB" w:rsidRDefault="00EC04BB" w:rsidP="00EC04BB">
      <w:pPr>
        <w:shd w:val="clear" w:color="auto" w:fill="FFFFFF"/>
        <w:spacing w:after="0" w:line="240" w:lineRule="auto"/>
        <w:ind w:left="758" w:right="758"/>
        <w:jc w:val="center"/>
        <w:textAlignment w:val="baseline"/>
        <w:rPr>
          <w:rFonts w:ascii="Times New Roman" w:eastAsia="Times New Roman" w:hAnsi="Times New Roman" w:cs="Times New Roman"/>
          <w:color w:val="000000"/>
          <w:sz w:val="20"/>
          <w:szCs w:val="20"/>
        </w:rPr>
      </w:pPr>
      <w:bookmarkStart w:id="150" w:name="n152"/>
      <w:bookmarkEnd w:id="150"/>
      <w:r w:rsidRPr="00EC04BB">
        <w:rPr>
          <w:rFonts w:ascii="Times New Roman" w:eastAsia="Times New Roman" w:hAnsi="Times New Roman" w:cs="Times New Roman"/>
          <w:b/>
          <w:bCs/>
          <w:color w:val="000000"/>
          <w:sz w:val="20"/>
          <w:szCs w:val="20"/>
        </w:rPr>
        <w:t>Розділ III </w:t>
      </w:r>
      <w:r w:rsidRPr="00EC04BB">
        <w:rPr>
          <w:rFonts w:ascii="Times New Roman" w:eastAsia="Times New Roman" w:hAnsi="Times New Roman" w:cs="Times New Roman"/>
          <w:color w:val="000000"/>
          <w:sz w:val="20"/>
          <w:szCs w:val="20"/>
        </w:rPr>
        <w:br/>
      </w:r>
      <w:r w:rsidRPr="00EC04BB">
        <w:rPr>
          <w:rFonts w:ascii="Times New Roman" w:eastAsia="Times New Roman" w:hAnsi="Times New Roman" w:cs="Times New Roman"/>
          <w:b/>
          <w:bCs/>
          <w:color w:val="000000"/>
          <w:sz w:val="20"/>
          <w:szCs w:val="20"/>
        </w:rPr>
        <w:t>СТАНДАРТИ ОСВІТНЬОЇ ДІЯЛЬНОСТІ ТА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1" w:name="n153"/>
      <w:bookmarkEnd w:id="151"/>
      <w:r w:rsidRPr="00EC04BB">
        <w:rPr>
          <w:rFonts w:ascii="Times New Roman" w:eastAsia="Times New Roman" w:hAnsi="Times New Roman" w:cs="Times New Roman"/>
          <w:b/>
          <w:bCs/>
          <w:color w:val="000000"/>
          <w:sz w:val="20"/>
          <w:szCs w:val="20"/>
        </w:rPr>
        <w:t>Стаття 9.</w:t>
      </w:r>
      <w:r w:rsidRPr="00EC04BB">
        <w:rPr>
          <w:rFonts w:ascii="Times New Roman" w:eastAsia="Times New Roman" w:hAnsi="Times New Roman" w:cs="Times New Roman"/>
          <w:color w:val="000000"/>
          <w:sz w:val="20"/>
          <w:szCs w:val="20"/>
        </w:rPr>
        <w:t> Стандарти освітньої діяльності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2" w:name="n154"/>
      <w:bookmarkEnd w:id="152"/>
      <w:r w:rsidRPr="00EC04BB">
        <w:rPr>
          <w:rFonts w:ascii="Times New Roman" w:eastAsia="Times New Roman" w:hAnsi="Times New Roman" w:cs="Times New Roman"/>
          <w:color w:val="000000"/>
          <w:sz w:val="20"/>
          <w:szCs w:val="20"/>
        </w:rPr>
        <w:t>1.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і наукової установи.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3" w:name="n155"/>
      <w:bookmarkEnd w:id="153"/>
      <w:r w:rsidRPr="00EC04BB">
        <w:rPr>
          <w:rFonts w:ascii="Times New Roman" w:eastAsia="Times New Roman" w:hAnsi="Times New Roman" w:cs="Times New Roman"/>
          <w:color w:val="000000"/>
          <w:sz w:val="20"/>
          <w:szCs w:val="20"/>
        </w:rPr>
        <w:t>2. Стандарти освітньої діяльності розробляються для кожного рівня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вищими навчальними закладами незалежно від форми власності та підпорядкування, а також науковими установами, що забезпечують підготовку докторів філософії та докторів наук.</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4" w:name="n156"/>
      <w:bookmarkEnd w:id="154"/>
      <w:r w:rsidRPr="00EC04BB">
        <w:rPr>
          <w:rFonts w:ascii="Times New Roman" w:eastAsia="Times New Roman" w:hAnsi="Times New Roman" w:cs="Times New Roman"/>
          <w:color w:val="000000"/>
          <w:sz w:val="20"/>
          <w:szCs w:val="20"/>
        </w:rP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5" w:name="n157"/>
      <w:bookmarkEnd w:id="155"/>
      <w:r w:rsidRPr="00EC04BB">
        <w:rPr>
          <w:rFonts w:ascii="Times New Roman" w:eastAsia="Times New Roman" w:hAnsi="Times New Roman" w:cs="Times New Roman"/>
          <w:b/>
          <w:bCs/>
          <w:color w:val="000000"/>
          <w:sz w:val="20"/>
          <w:szCs w:val="20"/>
        </w:rPr>
        <w:t>Стаття 10.</w:t>
      </w:r>
      <w:r w:rsidRPr="00EC04BB">
        <w:rPr>
          <w:rFonts w:ascii="Times New Roman" w:eastAsia="Times New Roman" w:hAnsi="Times New Roman" w:cs="Times New Roman"/>
          <w:color w:val="000000"/>
          <w:sz w:val="20"/>
          <w:szCs w:val="20"/>
        </w:rPr>
        <w:t> Стандарти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6" w:name="n158"/>
      <w:bookmarkEnd w:id="156"/>
      <w:r w:rsidRPr="00EC04BB">
        <w:rPr>
          <w:rFonts w:ascii="Times New Roman" w:eastAsia="Times New Roman" w:hAnsi="Times New Roman" w:cs="Times New Roman"/>
          <w:color w:val="000000"/>
          <w:sz w:val="20"/>
          <w:szCs w:val="20"/>
        </w:rPr>
        <w:t>1.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7" w:name="n159"/>
      <w:bookmarkEnd w:id="157"/>
      <w:r w:rsidRPr="00EC04BB">
        <w:rPr>
          <w:rFonts w:ascii="Times New Roman" w:eastAsia="Times New Roman" w:hAnsi="Times New Roman" w:cs="Times New Roman"/>
          <w:color w:val="000000"/>
          <w:sz w:val="20"/>
          <w:szCs w:val="20"/>
        </w:rPr>
        <w:t>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вищих навчальних закладів (наукових установ).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8" w:name="n160"/>
      <w:bookmarkEnd w:id="158"/>
      <w:r w:rsidRPr="00EC04BB">
        <w:rPr>
          <w:rFonts w:ascii="Times New Roman" w:eastAsia="Times New Roman" w:hAnsi="Times New Roman" w:cs="Times New Roman"/>
          <w:color w:val="000000"/>
          <w:sz w:val="20"/>
          <w:szCs w:val="20"/>
        </w:rPr>
        <w:t>3. Стандарт вищої освіти визначає такі вимоги до освітньої програми: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59" w:name="n161"/>
      <w:bookmarkEnd w:id="159"/>
      <w:r w:rsidRPr="00EC04BB">
        <w:rPr>
          <w:rFonts w:ascii="Times New Roman" w:eastAsia="Times New Roman" w:hAnsi="Times New Roman" w:cs="Times New Roman"/>
          <w:color w:val="000000"/>
          <w:sz w:val="20"/>
          <w:szCs w:val="20"/>
        </w:rPr>
        <w:t>1) обсяг кредитів ЄКТС, необхідний для здобуття відповідного ступеня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0" w:name="n162"/>
      <w:bookmarkEnd w:id="160"/>
      <w:r w:rsidRPr="00EC04BB">
        <w:rPr>
          <w:rFonts w:ascii="Times New Roman" w:eastAsia="Times New Roman" w:hAnsi="Times New Roman" w:cs="Times New Roman"/>
          <w:color w:val="000000"/>
          <w:sz w:val="20"/>
          <w:szCs w:val="20"/>
        </w:rPr>
        <w:t>2) перелік компетентностей випускника;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1" w:name="n163"/>
      <w:bookmarkEnd w:id="161"/>
      <w:r w:rsidRPr="00EC04BB">
        <w:rPr>
          <w:rFonts w:ascii="Times New Roman" w:eastAsia="Times New Roman" w:hAnsi="Times New Roman" w:cs="Times New Roman"/>
          <w:color w:val="000000"/>
          <w:sz w:val="20"/>
          <w:szCs w:val="20"/>
        </w:rPr>
        <w:t>3) нормативний зміст підготовки здобувачів вищої освіти, сформульований у термінах результатів навчання;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2" w:name="n164"/>
      <w:bookmarkEnd w:id="162"/>
      <w:r w:rsidRPr="00EC04BB">
        <w:rPr>
          <w:rFonts w:ascii="Times New Roman" w:eastAsia="Times New Roman" w:hAnsi="Times New Roman" w:cs="Times New Roman"/>
          <w:color w:val="000000"/>
          <w:sz w:val="20"/>
          <w:szCs w:val="20"/>
        </w:rPr>
        <w:t>4) форми атестації здобувачів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3" w:name="n165"/>
      <w:bookmarkEnd w:id="163"/>
      <w:r w:rsidRPr="00EC04BB">
        <w:rPr>
          <w:rFonts w:ascii="Times New Roman" w:eastAsia="Times New Roman" w:hAnsi="Times New Roman" w:cs="Times New Roman"/>
          <w:color w:val="000000"/>
          <w:sz w:val="20"/>
          <w:szCs w:val="20"/>
        </w:rPr>
        <w:t>5) вимоги до наявності системи внутрішнього забезпечення якості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4" w:name="n166"/>
      <w:bookmarkEnd w:id="164"/>
      <w:r w:rsidRPr="00EC04BB">
        <w:rPr>
          <w:rFonts w:ascii="Times New Roman" w:eastAsia="Times New Roman" w:hAnsi="Times New Roman" w:cs="Times New Roman"/>
          <w:color w:val="000000"/>
          <w:sz w:val="20"/>
          <w:szCs w:val="20"/>
        </w:rPr>
        <w:t>6) вимоги професійних стандартів (у разі їх наявності).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5" w:name="n167"/>
      <w:bookmarkEnd w:id="165"/>
      <w:r w:rsidRPr="00EC04BB">
        <w:rPr>
          <w:rFonts w:ascii="Times New Roman" w:eastAsia="Times New Roman" w:hAnsi="Times New Roman" w:cs="Times New Roman"/>
          <w:color w:val="000000"/>
          <w:sz w:val="20"/>
          <w:szCs w:val="20"/>
        </w:rPr>
        <w:t>4. Вищий навчальний заклад на підставі освітньо-професійної (освітньо-наукової)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Для конкретизації планування навчального процесу на кожний навчальний рік складається робочий навчальний план, що затверджується керівником вищого навчального закладу.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6" w:name="n168"/>
      <w:bookmarkEnd w:id="166"/>
      <w:r w:rsidRPr="00EC04BB">
        <w:rPr>
          <w:rFonts w:ascii="Times New Roman" w:eastAsia="Times New Roman" w:hAnsi="Times New Roman" w:cs="Times New Roman"/>
          <w:color w:val="000000"/>
          <w:sz w:val="20"/>
          <w:szCs w:val="20"/>
        </w:rPr>
        <w:t>5. Вищий навчальний заклад у межах ліцензованої спеціальності може запроваджувати спеціалізації, перелік яких визначається вищим навчальним закладом.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7" w:name="n169"/>
      <w:bookmarkEnd w:id="167"/>
      <w:r w:rsidRPr="00EC04BB">
        <w:rPr>
          <w:rFonts w:ascii="Times New Roman" w:eastAsia="Times New Roman" w:hAnsi="Times New Roman" w:cs="Times New Roman"/>
          <w:color w:val="000000"/>
          <w:sz w:val="20"/>
          <w:szCs w:val="20"/>
        </w:rPr>
        <w:t>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вищі навчальні заклади, і галузевих об’єднань організацій роботодавців та затверджує їх за погодженням з Національним агентством із забезпечення якості вищої освіти.</w:t>
      </w:r>
    </w:p>
    <w:p w:rsidR="00EC04BB" w:rsidRPr="00EC04BB" w:rsidRDefault="00EC04BB" w:rsidP="00EC04BB">
      <w:pPr>
        <w:shd w:val="clear" w:color="auto" w:fill="FFFFFF"/>
        <w:spacing w:after="0" w:line="240" w:lineRule="auto"/>
        <w:ind w:left="758" w:right="758"/>
        <w:jc w:val="center"/>
        <w:textAlignment w:val="baseline"/>
        <w:rPr>
          <w:rFonts w:ascii="Times New Roman" w:eastAsia="Times New Roman" w:hAnsi="Times New Roman" w:cs="Times New Roman"/>
          <w:color w:val="000000"/>
          <w:sz w:val="20"/>
          <w:szCs w:val="20"/>
        </w:rPr>
      </w:pPr>
      <w:bookmarkStart w:id="168" w:name="n170"/>
      <w:bookmarkEnd w:id="168"/>
      <w:r w:rsidRPr="00EC04BB">
        <w:rPr>
          <w:rFonts w:ascii="Times New Roman" w:eastAsia="Times New Roman" w:hAnsi="Times New Roman" w:cs="Times New Roman"/>
          <w:b/>
          <w:bCs/>
          <w:color w:val="000000"/>
          <w:sz w:val="20"/>
          <w:szCs w:val="20"/>
        </w:rPr>
        <w:t>Розділ IV </w:t>
      </w:r>
      <w:r w:rsidRPr="00EC04BB">
        <w:rPr>
          <w:rFonts w:ascii="Times New Roman" w:eastAsia="Times New Roman" w:hAnsi="Times New Roman" w:cs="Times New Roman"/>
          <w:color w:val="000000"/>
          <w:sz w:val="20"/>
          <w:szCs w:val="20"/>
        </w:rPr>
        <w:br/>
      </w:r>
      <w:r w:rsidRPr="00EC04BB">
        <w:rPr>
          <w:rFonts w:ascii="Times New Roman" w:eastAsia="Times New Roman" w:hAnsi="Times New Roman" w:cs="Times New Roman"/>
          <w:b/>
          <w:bCs/>
          <w:color w:val="000000"/>
          <w:sz w:val="20"/>
          <w:szCs w:val="20"/>
        </w:rPr>
        <w:t>УПРАВЛІННЯ У СФЕРІ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69" w:name="n171"/>
      <w:bookmarkEnd w:id="169"/>
      <w:r w:rsidRPr="00EC04BB">
        <w:rPr>
          <w:rFonts w:ascii="Times New Roman" w:eastAsia="Times New Roman" w:hAnsi="Times New Roman" w:cs="Times New Roman"/>
          <w:b/>
          <w:bCs/>
          <w:color w:val="000000"/>
          <w:sz w:val="20"/>
          <w:szCs w:val="20"/>
        </w:rPr>
        <w:t>Стаття 11.</w:t>
      </w:r>
      <w:r w:rsidRPr="00EC04BB">
        <w:rPr>
          <w:rFonts w:ascii="Times New Roman" w:eastAsia="Times New Roman" w:hAnsi="Times New Roman" w:cs="Times New Roman"/>
          <w:color w:val="000000"/>
          <w:sz w:val="20"/>
          <w:szCs w:val="20"/>
        </w:rPr>
        <w:t> Система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0" w:name="n172"/>
      <w:bookmarkEnd w:id="170"/>
      <w:r w:rsidRPr="00EC04BB">
        <w:rPr>
          <w:rFonts w:ascii="Times New Roman" w:eastAsia="Times New Roman" w:hAnsi="Times New Roman" w:cs="Times New Roman"/>
          <w:color w:val="000000"/>
          <w:sz w:val="20"/>
          <w:szCs w:val="20"/>
        </w:rPr>
        <w:t>1. Систему вищої освіти становлять: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1" w:name="n173"/>
      <w:bookmarkEnd w:id="171"/>
      <w:r w:rsidRPr="00EC04BB">
        <w:rPr>
          <w:rFonts w:ascii="Times New Roman" w:eastAsia="Times New Roman" w:hAnsi="Times New Roman" w:cs="Times New Roman"/>
          <w:color w:val="000000"/>
          <w:sz w:val="20"/>
          <w:szCs w:val="20"/>
        </w:rPr>
        <w:lastRenderedPageBreak/>
        <w:t>1) вищі навчальні заклади всіх форм власності;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2" w:name="n174"/>
      <w:bookmarkEnd w:id="172"/>
      <w:r w:rsidRPr="00EC04BB">
        <w:rPr>
          <w:rFonts w:ascii="Times New Roman" w:eastAsia="Times New Roman" w:hAnsi="Times New Roman" w:cs="Times New Roman"/>
          <w:color w:val="000000"/>
          <w:sz w:val="20"/>
          <w:szCs w:val="20"/>
        </w:rPr>
        <w:t>2) рівні та ступені (кваліфікації)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3" w:name="n175"/>
      <w:bookmarkEnd w:id="173"/>
      <w:r w:rsidRPr="00EC04BB">
        <w:rPr>
          <w:rFonts w:ascii="Times New Roman" w:eastAsia="Times New Roman" w:hAnsi="Times New Roman" w:cs="Times New Roman"/>
          <w:color w:val="000000"/>
          <w:sz w:val="20"/>
          <w:szCs w:val="20"/>
        </w:rPr>
        <w:t>3) галузі знань і спеціальності;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4" w:name="n176"/>
      <w:bookmarkEnd w:id="174"/>
      <w:r w:rsidRPr="00EC04BB">
        <w:rPr>
          <w:rFonts w:ascii="Times New Roman" w:eastAsia="Times New Roman" w:hAnsi="Times New Roman" w:cs="Times New Roman"/>
          <w:color w:val="000000"/>
          <w:sz w:val="20"/>
          <w:szCs w:val="20"/>
        </w:rPr>
        <w:t>4) освітні та наукові програми;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5" w:name="n177"/>
      <w:bookmarkEnd w:id="175"/>
      <w:r w:rsidRPr="00EC04BB">
        <w:rPr>
          <w:rFonts w:ascii="Times New Roman" w:eastAsia="Times New Roman" w:hAnsi="Times New Roman" w:cs="Times New Roman"/>
          <w:color w:val="000000"/>
          <w:sz w:val="20"/>
          <w:szCs w:val="20"/>
        </w:rPr>
        <w:t>5) стандарти освітньої діяльності та стандарти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6" w:name="n178"/>
      <w:bookmarkEnd w:id="176"/>
      <w:r w:rsidRPr="00EC04BB">
        <w:rPr>
          <w:rFonts w:ascii="Times New Roman" w:eastAsia="Times New Roman" w:hAnsi="Times New Roman" w:cs="Times New Roman"/>
          <w:color w:val="000000"/>
          <w:sz w:val="20"/>
          <w:szCs w:val="20"/>
        </w:rPr>
        <w:t>6) органи, що здійснюють управління у сфері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7" w:name="n179"/>
      <w:bookmarkEnd w:id="177"/>
      <w:r w:rsidRPr="00EC04BB">
        <w:rPr>
          <w:rFonts w:ascii="Times New Roman" w:eastAsia="Times New Roman" w:hAnsi="Times New Roman" w:cs="Times New Roman"/>
          <w:color w:val="000000"/>
          <w:sz w:val="20"/>
          <w:szCs w:val="20"/>
        </w:rPr>
        <w:t>7) учасники освітнього процесу.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8" w:name="n180"/>
      <w:bookmarkEnd w:id="178"/>
      <w:r w:rsidRPr="00EC04BB">
        <w:rPr>
          <w:rFonts w:ascii="Times New Roman" w:eastAsia="Times New Roman" w:hAnsi="Times New Roman" w:cs="Times New Roman"/>
          <w:b/>
          <w:bCs/>
          <w:color w:val="000000"/>
          <w:sz w:val="20"/>
          <w:szCs w:val="20"/>
        </w:rPr>
        <w:t>Стаття 12.</w:t>
      </w:r>
      <w:r w:rsidRPr="00EC04BB">
        <w:rPr>
          <w:rFonts w:ascii="Times New Roman" w:eastAsia="Times New Roman" w:hAnsi="Times New Roman" w:cs="Times New Roman"/>
          <w:color w:val="000000"/>
          <w:sz w:val="20"/>
          <w:szCs w:val="20"/>
        </w:rPr>
        <w:t> Управління у сфері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79" w:name="n181"/>
      <w:bookmarkEnd w:id="179"/>
      <w:r w:rsidRPr="00EC04BB">
        <w:rPr>
          <w:rFonts w:ascii="Times New Roman" w:eastAsia="Times New Roman" w:hAnsi="Times New Roman" w:cs="Times New Roman"/>
          <w:color w:val="000000"/>
          <w:sz w:val="20"/>
          <w:szCs w:val="20"/>
        </w:rPr>
        <w:t>1. Управління у сфері вищої освіти у межах своїх повноважень здійснюється: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0" w:name="n182"/>
      <w:bookmarkEnd w:id="180"/>
      <w:r w:rsidRPr="00EC04BB">
        <w:rPr>
          <w:rFonts w:ascii="Times New Roman" w:eastAsia="Times New Roman" w:hAnsi="Times New Roman" w:cs="Times New Roman"/>
          <w:color w:val="000000"/>
          <w:sz w:val="20"/>
          <w:szCs w:val="20"/>
        </w:rPr>
        <w:t>1) Кабінетом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1" w:name="n183"/>
      <w:bookmarkEnd w:id="181"/>
      <w:r w:rsidRPr="00EC04BB">
        <w:rPr>
          <w:rFonts w:ascii="Times New Roman" w:eastAsia="Times New Roman" w:hAnsi="Times New Roman" w:cs="Times New Roman"/>
          <w:color w:val="000000"/>
          <w:sz w:val="20"/>
          <w:szCs w:val="20"/>
        </w:rPr>
        <w:t>2) центральним органом виконавчої влади у сфері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2" w:name="n184"/>
      <w:bookmarkEnd w:id="182"/>
      <w:r w:rsidRPr="00EC04BB">
        <w:rPr>
          <w:rFonts w:ascii="Times New Roman" w:eastAsia="Times New Roman" w:hAnsi="Times New Roman" w:cs="Times New Roman"/>
          <w:color w:val="000000"/>
          <w:sz w:val="20"/>
          <w:szCs w:val="20"/>
        </w:rPr>
        <w:t>3) галузевими державними органами, до сфери управління яких належать вищі навчальні заклади;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3" w:name="n185"/>
      <w:bookmarkEnd w:id="183"/>
      <w:r w:rsidRPr="00EC04BB">
        <w:rPr>
          <w:rFonts w:ascii="Times New Roman" w:eastAsia="Times New Roman" w:hAnsi="Times New Roman" w:cs="Times New Roman"/>
          <w:color w:val="000000"/>
          <w:sz w:val="20"/>
          <w:szCs w:val="20"/>
        </w:rPr>
        <w:t>4) органами влади Автономної Республіки Крим, органами місцевого самоврядування, до сфери управління яких належать вищі навчальні заклади;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4" w:name="n186"/>
      <w:bookmarkEnd w:id="184"/>
      <w:r w:rsidRPr="00EC04BB">
        <w:rPr>
          <w:rFonts w:ascii="Times New Roman" w:eastAsia="Times New Roman" w:hAnsi="Times New Roman" w:cs="Times New Roman"/>
          <w:color w:val="000000"/>
          <w:sz w:val="20"/>
          <w:szCs w:val="20"/>
        </w:rPr>
        <w:t>5) Національною академією наук України та національними галузевими академіями наук;</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5" w:name="n187"/>
      <w:bookmarkEnd w:id="185"/>
      <w:r w:rsidRPr="00EC04BB">
        <w:rPr>
          <w:rFonts w:ascii="Times New Roman" w:eastAsia="Times New Roman" w:hAnsi="Times New Roman" w:cs="Times New Roman"/>
          <w:color w:val="000000"/>
          <w:sz w:val="20"/>
          <w:szCs w:val="20"/>
        </w:rPr>
        <w:t>6) засновниками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6" w:name="n188"/>
      <w:bookmarkEnd w:id="186"/>
      <w:r w:rsidRPr="00EC04BB">
        <w:rPr>
          <w:rFonts w:ascii="Times New Roman" w:eastAsia="Times New Roman" w:hAnsi="Times New Roman" w:cs="Times New Roman"/>
          <w:color w:val="000000"/>
          <w:sz w:val="20"/>
          <w:szCs w:val="20"/>
        </w:rPr>
        <w:t>7) органами громадського самоврядування у сфері вищої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7" w:name="n189"/>
      <w:bookmarkEnd w:id="187"/>
      <w:r w:rsidRPr="00EC04BB">
        <w:rPr>
          <w:rFonts w:ascii="Times New Roman" w:eastAsia="Times New Roman" w:hAnsi="Times New Roman" w:cs="Times New Roman"/>
          <w:color w:val="000000"/>
          <w:sz w:val="20"/>
          <w:szCs w:val="20"/>
        </w:rPr>
        <w:t>8) Національним агентством із забезпечення якості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8" w:name="n190"/>
      <w:bookmarkEnd w:id="188"/>
      <w:r w:rsidRPr="00EC04BB">
        <w:rPr>
          <w:rFonts w:ascii="Times New Roman" w:eastAsia="Times New Roman" w:hAnsi="Times New Roman" w:cs="Times New Roman"/>
          <w:color w:val="000000"/>
          <w:sz w:val="20"/>
          <w:szCs w:val="20"/>
        </w:rPr>
        <w:t>2. Кабінет Міністрів України через систему органів виконавчої влади: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89" w:name="n191"/>
      <w:bookmarkEnd w:id="189"/>
      <w:r w:rsidRPr="00EC04BB">
        <w:rPr>
          <w:rFonts w:ascii="Times New Roman" w:eastAsia="Times New Roman" w:hAnsi="Times New Roman" w:cs="Times New Roman"/>
          <w:color w:val="000000"/>
          <w:sz w:val="20"/>
          <w:szCs w:val="20"/>
        </w:rPr>
        <w:t>1) забезпечує реалізацію державної політики у сфері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0" w:name="n192"/>
      <w:bookmarkEnd w:id="190"/>
      <w:r w:rsidRPr="00EC04BB">
        <w:rPr>
          <w:rFonts w:ascii="Times New Roman" w:eastAsia="Times New Roman" w:hAnsi="Times New Roman" w:cs="Times New Roman"/>
          <w:color w:val="000000"/>
          <w:sz w:val="20"/>
          <w:szCs w:val="20"/>
        </w:rPr>
        <w:t>2) організовує розроблення, затверджує та забезпечує виконання загальнодержавних програм розвитку сфери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1" w:name="n193"/>
      <w:bookmarkEnd w:id="191"/>
      <w:r w:rsidRPr="00EC04BB">
        <w:rPr>
          <w:rFonts w:ascii="Times New Roman" w:eastAsia="Times New Roman" w:hAnsi="Times New Roman" w:cs="Times New Roman"/>
          <w:color w:val="000000"/>
          <w:sz w:val="20"/>
          <w:szCs w:val="20"/>
        </w:rPr>
        <w:t>3) забезпечує розроблення і здійснення заходів щодо створення матеріально-технічної бази та інших умов, необхідних для розвитку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2" w:name="n194"/>
      <w:bookmarkEnd w:id="192"/>
      <w:r w:rsidRPr="00EC04BB">
        <w:rPr>
          <w:rFonts w:ascii="Times New Roman" w:eastAsia="Times New Roman" w:hAnsi="Times New Roman" w:cs="Times New Roman"/>
          <w:color w:val="000000"/>
          <w:sz w:val="20"/>
          <w:szCs w:val="20"/>
        </w:rPr>
        <w:t>4) видає у межах своїх повноважень нормативно-правові акти з питань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3" w:name="n195"/>
      <w:bookmarkEnd w:id="193"/>
      <w:r w:rsidRPr="00EC04BB">
        <w:rPr>
          <w:rFonts w:ascii="Times New Roman" w:eastAsia="Times New Roman" w:hAnsi="Times New Roman" w:cs="Times New Roman"/>
          <w:color w:val="000000"/>
          <w:sz w:val="20"/>
          <w:szCs w:val="20"/>
        </w:rPr>
        <w:t>5) безпосередньо або через уповноважений ним орган здійснює права засновника, передбачені цим та іншими законами України, стосовно вищих навчальних закладів державної форми власності;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4" w:name="n196"/>
      <w:bookmarkEnd w:id="194"/>
      <w:r w:rsidRPr="00EC04BB">
        <w:rPr>
          <w:rFonts w:ascii="Times New Roman" w:eastAsia="Times New Roman" w:hAnsi="Times New Roman" w:cs="Times New Roman"/>
          <w:color w:val="000000"/>
          <w:sz w:val="20"/>
          <w:szCs w:val="20"/>
        </w:rPr>
        <w:t>6) створює дієві механізми реалізації передбачених цим Законом прав вищих навчальних закладів, наукових, науково-педагогічних і педагогічних працівників та осіб, які навчаються у вищих навчальних закладах;</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5" w:name="n197"/>
      <w:bookmarkEnd w:id="195"/>
      <w:r w:rsidRPr="00EC04BB">
        <w:rPr>
          <w:rFonts w:ascii="Times New Roman" w:eastAsia="Times New Roman" w:hAnsi="Times New Roman" w:cs="Times New Roman"/>
          <w:color w:val="000000"/>
          <w:sz w:val="20"/>
          <w:szCs w:val="20"/>
        </w:rPr>
        <w:t>7) забезпечує широку участь незалежних експертів і представників громадськості, роботодавців та осіб, які навчаються у вищих навчальних закладах, у підготовці та прийнятті проектів нормативно-правових актів та інших рішень, що стосуються регулювання взаємодії складових системи вищої освіти та її функціонування в цілому;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6" w:name="n198"/>
      <w:bookmarkEnd w:id="196"/>
      <w:r w:rsidRPr="00EC04BB">
        <w:rPr>
          <w:rFonts w:ascii="Times New Roman" w:eastAsia="Times New Roman" w:hAnsi="Times New Roman" w:cs="Times New Roman"/>
          <w:color w:val="000000"/>
          <w:sz w:val="20"/>
          <w:szCs w:val="20"/>
        </w:rPr>
        <w:t>8) встановлює особливі умови підготовки фахівців за пріоритетними високотехнологічними напрямами відповідно до державних цільових програм;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7" w:name="n199"/>
      <w:bookmarkEnd w:id="197"/>
      <w:r w:rsidRPr="00EC04BB">
        <w:rPr>
          <w:rFonts w:ascii="Times New Roman" w:eastAsia="Times New Roman" w:hAnsi="Times New Roman" w:cs="Times New Roman"/>
          <w:color w:val="000000"/>
          <w:sz w:val="20"/>
          <w:szCs w:val="20"/>
        </w:rPr>
        <w:t>9) забезпечує здійснення контролю за дотриманням законодавства про вищу освіту.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8" w:name="n200"/>
      <w:bookmarkEnd w:id="198"/>
      <w:r w:rsidRPr="00EC04BB">
        <w:rPr>
          <w:rFonts w:ascii="Times New Roman" w:eastAsia="Times New Roman" w:hAnsi="Times New Roman" w:cs="Times New Roman"/>
          <w:b/>
          <w:bCs/>
          <w:color w:val="000000"/>
          <w:sz w:val="20"/>
          <w:szCs w:val="20"/>
        </w:rPr>
        <w:t>Стаття 13.</w:t>
      </w:r>
      <w:r w:rsidRPr="00EC04BB">
        <w:rPr>
          <w:rFonts w:ascii="Times New Roman" w:eastAsia="Times New Roman" w:hAnsi="Times New Roman" w:cs="Times New Roman"/>
          <w:color w:val="000000"/>
          <w:sz w:val="20"/>
          <w:szCs w:val="20"/>
        </w:rPr>
        <w:t> Повноваження центрального органу виконавчої влади у сфері освіти і науки, інших органів, до сфери управління яких належать вищі навчальні заклади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99" w:name="n201"/>
      <w:bookmarkEnd w:id="199"/>
      <w:r w:rsidRPr="00EC04BB">
        <w:rPr>
          <w:rFonts w:ascii="Times New Roman" w:eastAsia="Times New Roman" w:hAnsi="Times New Roman" w:cs="Times New Roman"/>
          <w:color w:val="000000"/>
          <w:sz w:val="20"/>
          <w:szCs w:val="20"/>
        </w:rPr>
        <w:t>1. Центральний орган виконавчої влади у сфері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0" w:name="n202"/>
      <w:bookmarkEnd w:id="200"/>
      <w:r w:rsidRPr="00EC04BB">
        <w:rPr>
          <w:rFonts w:ascii="Times New Roman" w:eastAsia="Times New Roman" w:hAnsi="Times New Roman" w:cs="Times New Roman"/>
          <w:color w:val="000000"/>
          <w:sz w:val="20"/>
          <w:szCs w:val="20"/>
        </w:rPr>
        <w:t>1) розробляє стратегію та програми розвитку вищої освіти і подає їх на затвердження Кабінету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1" w:name="n203"/>
      <w:bookmarkEnd w:id="201"/>
      <w:r w:rsidRPr="00EC04BB">
        <w:rPr>
          <w:rFonts w:ascii="Times New Roman" w:eastAsia="Times New Roman" w:hAnsi="Times New Roman" w:cs="Times New Roman"/>
          <w:color w:val="000000"/>
          <w:sz w:val="20"/>
          <w:szCs w:val="20"/>
        </w:rPr>
        <w:t>2) бере участь у формуванні та реалізації державної політики у сфері вищої освіти, науки, підготовки фахівців з вищою освітою;</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2" w:name="n204"/>
      <w:bookmarkEnd w:id="202"/>
      <w:r w:rsidRPr="00EC04BB">
        <w:rPr>
          <w:rFonts w:ascii="Times New Roman" w:eastAsia="Times New Roman" w:hAnsi="Times New Roman" w:cs="Times New Roman"/>
          <w:color w:val="000000"/>
          <w:sz w:val="20"/>
          <w:szCs w:val="20"/>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3" w:name="n205"/>
      <w:bookmarkEnd w:id="203"/>
      <w:r w:rsidRPr="00EC04BB">
        <w:rPr>
          <w:rFonts w:ascii="Times New Roman" w:eastAsia="Times New Roman" w:hAnsi="Times New Roman" w:cs="Times New Roman"/>
          <w:color w:val="000000"/>
          <w:sz w:val="20"/>
          <w:szCs w:val="20"/>
        </w:rPr>
        <w:t>4) провадить аналітично-прогностичну діяльність у сфері 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вищої освіти з урахуванням науково-технічного прогресу та інших факторів, узагальнює світовий і вітчизняний досвід розвитку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4" w:name="n206"/>
      <w:bookmarkEnd w:id="204"/>
      <w:r w:rsidRPr="00EC04BB">
        <w:rPr>
          <w:rFonts w:ascii="Times New Roman" w:eastAsia="Times New Roman" w:hAnsi="Times New Roman" w:cs="Times New Roman"/>
          <w:color w:val="000000"/>
          <w:sz w:val="20"/>
          <w:szCs w:val="20"/>
        </w:rPr>
        <w:t>5) здійснює міжнародне співробітництво з питань, що належать до його компетенції;</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5" w:name="n207"/>
      <w:bookmarkEnd w:id="205"/>
      <w:r w:rsidRPr="00EC04BB">
        <w:rPr>
          <w:rFonts w:ascii="Times New Roman" w:eastAsia="Times New Roman" w:hAnsi="Times New Roman" w:cs="Times New Roman"/>
          <w:color w:val="000000"/>
          <w:sz w:val="20"/>
          <w:szCs w:val="20"/>
        </w:rPr>
        <w:t>6) забезпечує функціонування Єдиної державної електронної бази з питань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6" w:name="n208"/>
      <w:bookmarkEnd w:id="206"/>
      <w:r w:rsidRPr="00EC04BB">
        <w:rPr>
          <w:rFonts w:ascii="Times New Roman" w:eastAsia="Times New Roman" w:hAnsi="Times New Roman" w:cs="Times New Roman"/>
          <w:color w:val="000000"/>
          <w:sz w:val="20"/>
          <w:szCs w:val="20"/>
        </w:rPr>
        <w:t>7) формує перелік галузей знань і перелік спеціальностей, за якими здійснюється підготовка здобувачів вищої освіти, зокрема за поданням Національного агентства із забезпечення якості вищої освіти, та подає їх на затвердження Кабінету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7" w:name="n209"/>
      <w:bookmarkEnd w:id="207"/>
      <w:r w:rsidRPr="00EC04BB">
        <w:rPr>
          <w:rFonts w:ascii="Times New Roman" w:eastAsia="Times New Roman" w:hAnsi="Times New Roman" w:cs="Times New Roman"/>
          <w:color w:val="000000"/>
          <w:sz w:val="20"/>
          <w:szCs w:val="20"/>
        </w:rPr>
        <w:t>8) затверджує форми документів про вищу освіту (наукові ступені) державного зразка;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8" w:name="n210"/>
      <w:bookmarkEnd w:id="208"/>
      <w:r w:rsidRPr="00EC04BB">
        <w:rPr>
          <w:rFonts w:ascii="Times New Roman" w:eastAsia="Times New Roman" w:hAnsi="Times New Roman" w:cs="Times New Roman"/>
          <w:color w:val="000000"/>
          <w:sz w:val="20"/>
          <w:szCs w:val="20"/>
        </w:rPr>
        <w:t>9) видає ліцензії на освітню діяльність на підставі позитивного експертного висновку Національного агентства із забезпечення якості вищої освіти, а також переоформляє та анулює їх;</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09" w:name="n211"/>
      <w:bookmarkEnd w:id="209"/>
      <w:r w:rsidRPr="00EC04BB">
        <w:rPr>
          <w:rFonts w:ascii="Times New Roman" w:eastAsia="Times New Roman" w:hAnsi="Times New Roman" w:cs="Times New Roman"/>
          <w:color w:val="000000"/>
          <w:sz w:val="20"/>
          <w:szCs w:val="20"/>
        </w:rPr>
        <w:t>10) формує пропозиції і розміщує державне замовлення на підготовку фахівців з вищою освітою у порядку, встановленому законодавством;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0" w:name="n212"/>
      <w:bookmarkEnd w:id="210"/>
      <w:r w:rsidRPr="00EC04BB">
        <w:rPr>
          <w:rFonts w:ascii="Times New Roman" w:eastAsia="Times New Roman" w:hAnsi="Times New Roman" w:cs="Times New Roman"/>
          <w:color w:val="000000"/>
          <w:sz w:val="20"/>
          <w:szCs w:val="20"/>
        </w:rPr>
        <w:t>11) сприяє працевлаштуванню випускників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1" w:name="n213"/>
      <w:bookmarkEnd w:id="211"/>
      <w:r w:rsidRPr="00EC04BB">
        <w:rPr>
          <w:rFonts w:ascii="Times New Roman" w:eastAsia="Times New Roman" w:hAnsi="Times New Roman" w:cs="Times New Roman"/>
          <w:color w:val="000000"/>
          <w:sz w:val="20"/>
          <w:szCs w:val="20"/>
        </w:rPr>
        <w:t>12) 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2" w:name="n214"/>
      <w:bookmarkEnd w:id="212"/>
      <w:r w:rsidRPr="00EC04BB">
        <w:rPr>
          <w:rFonts w:ascii="Times New Roman" w:eastAsia="Times New Roman" w:hAnsi="Times New Roman" w:cs="Times New Roman"/>
          <w:color w:val="000000"/>
          <w:sz w:val="20"/>
          <w:szCs w:val="20"/>
        </w:rPr>
        <w:t>13) за дорученням і в межах, встановлених Кабінетом Міністрів України, реалізує права і обов’язки уповноваженого органу стосовно заснованих державою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3" w:name="n215"/>
      <w:bookmarkEnd w:id="213"/>
      <w:r w:rsidRPr="00EC04BB">
        <w:rPr>
          <w:rFonts w:ascii="Times New Roman" w:eastAsia="Times New Roman" w:hAnsi="Times New Roman" w:cs="Times New Roman"/>
          <w:color w:val="000000"/>
          <w:sz w:val="20"/>
          <w:szCs w:val="20"/>
        </w:rPr>
        <w:lastRenderedPageBreak/>
        <w:t>14) встановлює порядок атестації педагогічних працівників вищих навчальних закладів для присвоєння їм кваліфікаційних категорій і педагогічних звань у порядку, встановленому законодавством;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4" w:name="n216"/>
      <w:bookmarkEnd w:id="214"/>
      <w:r w:rsidRPr="00EC04BB">
        <w:rPr>
          <w:rFonts w:ascii="Times New Roman" w:eastAsia="Times New Roman" w:hAnsi="Times New Roman" w:cs="Times New Roman"/>
          <w:color w:val="000000"/>
          <w:sz w:val="20"/>
          <w:szCs w:val="20"/>
        </w:rPr>
        <w:t>15) утворює атестаційну колегію, яка на принципах прозорості та відкритості затверджує рішення вчених рад вищих навчальних закладів (наукових установ) про присвоєння науковим і науково-педагогічним працівникам вчених звань старшого дослідника, доцента та професора, організовує її роботу, розглядає питання про позбавлення зазначених звань, оформлює та видає відповідні атестати, а також розглядає апеляції на рішення атестаційної колегії;</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5" w:name="n217"/>
      <w:bookmarkEnd w:id="215"/>
      <w:r w:rsidRPr="00EC04BB">
        <w:rPr>
          <w:rFonts w:ascii="Times New Roman" w:eastAsia="Times New Roman" w:hAnsi="Times New Roman" w:cs="Times New Roman"/>
          <w:color w:val="000000"/>
          <w:sz w:val="20"/>
          <w:szCs w:val="20"/>
        </w:rPr>
        <w:t>16) розробляє та затверджує стандарти вищої освіти та стандарти освітньої діяльності за погодженням із Національним агентством із забезпечення якості вищої освіти, оприлюднює їх на своєму офіційному веб-сайті;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6" w:name="n218"/>
      <w:bookmarkEnd w:id="216"/>
      <w:r w:rsidRPr="00EC04BB">
        <w:rPr>
          <w:rFonts w:ascii="Times New Roman" w:eastAsia="Times New Roman" w:hAnsi="Times New Roman" w:cs="Times New Roman"/>
          <w:color w:val="000000"/>
          <w:sz w:val="20"/>
          <w:szCs w:val="20"/>
        </w:rPr>
        <w:t>17) затверджує за погодженням із Національним агентством із забезпечення якості вищої освіти порядок визнання здобутих в іноземних вищих навчальних закладах ступенів вищої освіти та наукових ступенів і проводить процедуру їх визнання, крім випадків, передбачених цим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7" w:name="n219"/>
      <w:bookmarkEnd w:id="217"/>
      <w:r w:rsidRPr="00EC04BB">
        <w:rPr>
          <w:rFonts w:ascii="Times New Roman" w:eastAsia="Times New Roman" w:hAnsi="Times New Roman" w:cs="Times New Roman"/>
          <w:color w:val="000000"/>
          <w:sz w:val="20"/>
          <w:szCs w:val="20"/>
        </w:rPr>
        <w:t>18) за поданням Національного агентства із забезпечення якості вищої освіти схвалює порядок присудження наукових ступенів спеціалізованими вченими радами вищих навчальних закладів (наукових установ) та подає його на затвердження Кабінету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8" w:name="n220"/>
      <w:bookmarkEnd w:id="218"/>
      <w:r w:rsidRPr="00EC04BB">
        <w:rPr>
          <w:rFonts w:ascii="Times New Roman" w:eastAsia="Times New Roman" w:hAnsi="Times New Roman" w:cs="Times New Roman"/>
          <w:color w:val="000000"/>
          <w:sz w:val="20"/>
          <w:szCs w:val="20"/>
        </w:rPr>
        <w:t>19) встановлює порядок присвоєння вищими навчальними закладами та науковими установами вчених звань науковим і науково-педагогічним працівникам, а також порядок позбавлення вчених звань;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19" w:name="n221"/>
      <w:bookmarkEnd w:id="219"/>
      <w:r w:rsidRPr="00EC04BB">
        <w:rPr>
          <w:rFonts w:ascii="Times New Roman" w:eastAsia="Times New Roman" w:hAnsi="Times New Roman" w:cs="Times New Roman"/>
          <w:color w:val="000000"/>
          <w:sz w:val="20"/>
          <w:szCs w:val="20"/>
        </w:rPr>
        <w:t>20) видає нормативно-правові акти з питань вищої освіти у випадках, передбачених цим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0" w:name="n222"/>
      <w:bookmarkEnd w:id="220"/>
      <w:r w:rsidRPr="00EC04BB">
        <w:rPr>
          <w:rFonts w:ascii="Times New Roman" w:eastAsia="Times New Roman" w:hAnsi="Times New Roman" w:cs="Times New Roman"/>
          <w:color w:val="000000"/>
          <w:sz w:val="20"/>
          <w:szCs w:val="20"/>
        </w:rPr>
        <w:t>21) за поданням Національного агентства із забезпечення якості вищої освіти затверджує положення про акредитацію освітніх програм;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1" w:name="n223"/>
      <w:bookmarkEnd w:id="221"/>
      <w:r w:rsidRPr="00EC04BB">
        <w:rPr>
          <w:rFonts w:ascii="Times New Roman" w:eastAsia="Times New Roman" w:hAnsi="Times New Roman" w:cs="Times New Roman"/>
          <w:color w:val="000000"/>
          <w:sz w:val="20"/>
          <w:szCs w:val="20"/>
        </w:rPr>
        <w:t>22) розробляє порядок проведення ліцензійної експертизи та подає його на затвердження Кабінету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2" w:name="n224"/>
      <w:bookmarkEnd w:id="222"/>
      <w:r w:rsidRPr="00EC04BB">
        <w:rPr>
          <w:rFonts w:ascii="Times New Roman" w:eastAsia="Times New Roman" w:hAnsi="Times New Roman" w:cs="Times New Roman"/>
          <w:color w:val="000000"/>
          <w:sz w:val="20"/>
          <w:szCs w:val="20"/>
        </w:rPr>
        <w:t>23) розробляє положення про порядок реалізації права на академічну мобільність та подає його на затвердження Кабінету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3" w:name="n225"/>
      <w:bookmarkEnd w:id="223"/>
      <w:r w:rsidRPr="00EC04BB">
        <w:rPr>
          <w:rFonts w:ascii="Times New Roman" w:eastAsia="Times New Roman" w:hAnsi="Times New Roman" w:cs="Times New Roman"/>
          <w:color w:val="000000"/>
          <w:sz w:val="20"/>
          <w:szCs w:val="20"/>
        </w:rPr>
        <w:t>24) визначає нормативи матеріально-технічного і фінансового забезпечення вищих навчальних закладів у порядку, встановленому Кабінетом Міністрів України;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4" w:name="n226"/>
      <w:bookmarkEnd w:id="224"/>
      <w:r w:rsidRPr="00EC04BB">
        <w:rPr>
          <w:rFonts w:ascii="Times New Roman" w:eastAsia="Times New Roman" w:hAnsi="Times New Roman" w:cs="Times New Roman"/>
          <w:color w:val="000000"/>
          <w:sz w:val="20"/>
          <w:szCs w:val="20"/>
        </w:rPr>
        <w:t>25) здійснює інші повноваження відповідно до законодавства.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5" w:name="n227"/>
      <w:bookmarkEnd w:id="225"/>
      <w:r w:rsidRPr="00EC04BB">
        <w:rPr>
          <w:rFonts w:ascii="Times New Roman" w:eastAsia="Times New Roman" w:hAnsi="Times New Roman" w:cs="Times New Roman"/>
          <w:color w:val="000000"/>
          <w:sz w:val="20"/>
          <w:szCs w:val="20"/>
        </w:rPr>
        <w:t>2. Державні органи, до сфери управління яких належать вищі навчальні заклади: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6" w:name="n228"/>
      <w:bookmarkEnd w:id="226"/>
      <w:r w:rsidRPr="00EC04BB">
        <w:rPr>
          <w:rFonts w:ascii="Times New Roman" w:eastAsia="Times New Roman" w:hAnsi="Times New Roman" w:cs="Times New Roman"/>
          <w:color w:val="000000"/>
          <w:sz w:val="20"/>
          <w:szCs w:val="20"/>
        </w:rPr>
        <w:t>1) беруть участь у реалізації державної політики у сфері вищої освіти, науки, професійної підготовки фахівців, у ліцензуванні освітньої діяльності, що провадиться вищими навчальними закладами;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7" w:name="n229"/>
      <w:bookmarkEnd w:id="227"/>
      <w:r w:rsidRPr="00EC04BB">
        <w:rPr>
          <w:rFonts w:ascii="Times New Roman" w:eastAsia="Times New Roman" w:hAnsi="Times New Roman" w:cs="Times New Roman"/>
          <w:color w:val="000000"/>
          <w:sz w:val="20"/>
          <w:szCs w:val="20"/>
        </w:rPr>
        <w:t>2) формують пропозиції і розміщують державне замовлення на підготовку фахівців з вищою освітою у порядку, встановленому законодавством;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8" w:name="n230"/>
      <w:bookmarkEnd w:id="228"/>
      <w:r w:rsidRPr="00EC04BB">
        <w:rPr>
          <w:rFonts w:ascii="Times New Roman" w:eastAsia="Times New Roman" w:hAnsi="Times New Roman" w:cs="Times New Roman"/>
          <w:color w:val="000000"/>
          <w:sz w:val="20"/>
          <w:szCs w:val="20"/>
        </w:rPr>
        <w:t>3) беруть участь у визначенні нормативів матеріально-технічного і фінансового забезпечення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29" w:name="n231"/>
      <w:bookmarkEnd w:id="229"/>
      <w:r w:rsidRPr="00EC04BB">
        <w:rPr>
          <w:rFonts w:ascii="Times New Roman" w:eastAsia="Times New Roman" w:hAnsi="Times New Roman" w:cs="Times New Roman"/>
          <w:color w:val="000000"/>
          <w:sz w:val="20"/>
          <w:szCs w:val="20"/>
        </w:rPr>
        <w:t>4) здійснюють розподіл випускників вищих навчальних закладів, що належать до сфери їх управління, для подальшого проходження служби (для вищих військових навчальних закладів (вищих навчальних закладів із специфічними умовами навчання)) та працевлаштування в заклади охорони здоров’я (для вищих медичних навчальних закладів) у межах державного замовлення;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0" w:name="n232"/>
      <w:bookmarkEnd w:id="230"/>
      <w:r w:rsidRPr="00EC04BB">
        <w:rPr>
          <w:rFonts w:ascii="Times New Roman" w:eastAsia="Times New Roman" w:hAnsi="Times New Roman" w:cs="Times New Roman"/>
          <w:color w:val="000000"/>
          <w:sz w:val="20"/>
          <w:szCs w:val="20"/>
        </w:rPr>
        <w:t>5) аналізують якість освітньої діяльності вищих навчальних закладів, що належать до сфери їх управління;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1" w:name="n233"/>
      <w:bookmarkEnd w:id="231"/>
      <w:r w:rsidRPr="00EC04BB">
        <w:rPr>
          <w:rFonts w:ascii="Times New Roman" w:eastAsia="Times New Roman" w:hAnsi="Times New Roman" w:cs="Times New Roman"/>
          <w:color w:val="000000"/>
          <w:sz w:val="20"/>
          <w:szCs w:val="20"/>
        </w:rPr>
        <w:t>6) безпосередньо або через уповноважений ними орган реалізують права та обов’язки засновника, передбачені цим та іншими законами України, стосовно вищих навчальних закладів, що належать до сфери їх управління;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2" w:name="n234"/>
      <w:bookmarkEnd w:id="232"/>
      <w:r w:rsidRPr="00EC04BB">
        <w:rPr>
          <w:rFonts w:ascii="Times New Roman" w:eastAsia="Times New Roman" w:hAnsi="Times New Roman" w:cs="Times New Roman"/>
          <w:color w:val="000000"/>
          <w:sz w:val="20"/>
          <w:szCs w:val="20"/>
        </w:rPr>
        <w:t>7) здійснюють інші повноваження відповідно до законодавства.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3" w:name="n235"/>
      <w:bookmarkEnd w:id="233"/>
      <w:r w:rsidRPr="00EC04BB">
        <w:rPr>
          <w:rFonts w:ascii="Times New Roman" w:eastAsia="Times New Roman" w:hAnsi="Times New Roman" w:cs="Times New Roman"/>
          <w:color w:val="000000"/>
          <w:sz w:val="20"/>
          <w:szCs w:val="20"/>
        </w:rPr>
        <w:t>3. Управління вищим духовним навчальним закладом здійснюється з урахуванням особливостей його діяльності відповідно до законодавства.</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4" w:name="n236"/>
      <w:bookmarkEnd w:id="234"/>
      <w:r w:rsidRPr="00EC04BB">
        <w:rPr>
          <w:rFonts w:ascii="Times New Roman" w:eastAsia="Times New Roman" w:hAnsi="Times New Roman" w:cs="Times New Roman"/>
          <w:color w:val="000000"/>
          <w:sz w:val="20"/>
          <w:szCs w:val="20"/>
        </w:rPr>
        <w:t>4. Державні органи, до сфери управління яких належать вищі військові навчальні заклади (вищі навчальні заклади із специфічними умовами навчання), військові навчальні підрозділи вищих навчальних закладів, мають право своїми актами встановлювати особливі вимоги до:</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5" w:name="n237"/>
      <w:bookmarkEnd w:id="235"/>
      <w:r w:rsidRPr="00EC04BB">
        <w:rPr>
          <w:rFonts w:ascii="Times New Roman" w:eastAsia="Times New Roman" w:hAnsi="Times New Roman" w:cs="Times New Roman"/>
          <w:color w:val="000000"/>
          <w:sz w:val="20"/>
          <w:szCs w:val="20"/>
        </w:rPr>
        <w:t>1) управління відповідним вищим військовим навчальним закладом (вищим навчальним закладом із специфічними умовами навчання), військовим навчальним підрозділом вищого навчального закладу;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6" w:name="n238"/>
      <w:bookmarkEnd w:id="236"/>
      <w:r w:rsidRPr="00EC04BB">
        <w:rPr>
          <w:rFonts w:ascii="Times New Roman" w:eastAsia="Times New Roman" w:hAnsi="Times New Roman" w:cs="Times New Roman"/>
          <w:color w:val="000000"/>
          <w:sz w:val="20"/>
          <w:szCs w:val="20"/>
        </w:rPr>
        <w:t>2) діяльності та повноважень вченої ради;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7" w:name="n239"/>
      <w:bookmarkEnd w:id="237"/>
      <w:r w:rsidRPr="00EC04BB">
        <w:rPr>
          <w:rFonts w:ascii="Times New Roman" w:eastAsia="Times New Roman" w:hAnsi="Times New Roman" w:cs="Times New Roman"/>
          <w:color w:val="000000"/>
          <w:sz w:val="20"/>
          <w:szCs w:val="20"/>
        </w:rPr>
        <w:t>3) кандидатів на посади керівників відповідних вищих військових навчальних закладів (вищих навчальних закладів із специфічними умовами навчання), їх структурних підрозділів, військових навчальних підрозділів вищих навчальних закладів та порядку їх призначення;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8" w:name="n240"/>
      <w:bookmarkEnd w:id="238"/>
      <w:r w:rsidRPr="00EC04BB">
        <w:rPr>
          <w:rFonts w:ascii="Times New Roman" w:eastAsia="Times New Roman" w:hAnsi="Times New Roman" w:cs="Times New Roman"/>
          <w:color w:val="000000"/>
          <w:sz w:val="20"/>
          <w:szCs w:val="20"/>
        </w:rPr>
        <w:t>4) практичної підготовки осіб, які навчаються у відповідних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39" w:name="n241"/>
      <w:bookmarkEnd w:id="239"/>
      <w:r w:rsidRPr="00EC04BB">
        <w:rPr>
          <w:rFonts w:ascii="Times New Roman" w:eastAsia="Times New Roman" w:hAnsi="Times New Roman" w:cs="Times New Roman"/>
          <w:color w:val="000000"/>
          <w:sz w:val="20"/>
          <w:szCs w:val="20"/>
        </w:rPr>
        <w:t>5) порядку заміщення вакантних посад командування і науково-педагогічних працівників;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0" w:name="n242"/>
      <w:bookmarkEnd w:id="240"/>
      <w:r w:rsidRPr="00EC04BB">
        <w:rPr>
          <w:rFonts w:ascii="Times New Roman" w:eastAsia="Times New Roman" w:hAnsi="Times New Roman" w:cs="Times New Roman"/>
          <w:color w:val="000000"/>
          <w:sz w:val="20"/>
          <w:szCs w:val="20"/>
        </w:rPr>
        <w:t>6) реалізації прав і обов’язків наукових і науково-педагогічних працівників та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1" w:name="n243"/>
      <w:bookmarkEnd w:id="241"/>
      <w:r w:rsidRPr="00EC04BB">
        <w:rPr>
          <w:rFonts w:ascii="Times New Roman" w:eastAsia="Times New Roman" w:hAnsi="Times New Roman" w:cs="Times New Roman"/>
          <w:color w:val="000000"/>
          <w:sz w:val="20"/>
          <w:szCs w:val="20"/>
        </w:rPr>
        <w:lastRenderedPageBreak/>
        <w:t>7) порядку відрахування, переривання навчання, поновлення і переведення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2" w:name="n244"/>
      <w:bookmarkEnd w:id="242"/>
      <w:r w:rsidRPr="00EC04BB">
        <w:rPr>
          <w:rFonts w:ascii="Times New Roman" w:eastAsia="Times New Roman" w:hAnsi="Times New Roman" w:cs="Times New Roman"/>
          <w:color w:val="000000"/>
          <w:sz w:val="20"/>
          <w:szCs w:val="20"/>
        </w:rPr>
        <w:t>8) підготовки науково-педагогічних і наукових кадрів у військових навчальних підрозділах вищих навчальних закладів в аспірантурі (ад’юнктурі) та докторантурі відповідних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3" w:name="n245"/>
      <w:bookmarkEnd w:id="243"/>
      <w:r w:rsidRPr="00EC04BB">
        <w:rPr>
          <w:rFonts w:ascii="Times New Roman" w:eastAsia="Times New Roman" w:hAnsi="Times New Roman" w:cs="Times New Roman"/>
          <w:color w:val="000000"/>
          <w:sz w:val="20"/>
          <w:szCs w:val="20"/>
        </w:rPr>
        <w:t>Акти, передбачені у пунктах 6 і 7 цієї частини, затверджуються за погодженням з центральним органом виконавчої влади у сфері освіти і науки.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4" w:name="n246"/>
      <w:bookmarkEnd w:id="244"/>
      <w:r w:rsidRPr="00EC04BB">
        <w:rPr>
          <w:rFonts w:ascii="Times New Roman" w:eastAsia="Times New Roman" w:hAnsi="Times New Roman" w:cs="Times New Roman"/>
          <w:color w:val="000000"/>
          <w:sz w:val="20"/>
          <w:szCs w:val="20"/>
        </w:rPr>
        <w:t>5.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вищі навчальні заклади, а також вищими навчальними закладами незалежно від форми власності.</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5" w:name="n247"/>
      <w:bookmarkEnd w:id="245"/>
      <w:r w:rsidRPr="00EC04BB">
        <w:rPr>
          <w:rFonts w:ascii="Times New Roman" w:eastAsia="Times New Roman" w:hAnsi="Times New Roman" w:cs="Times New Roman"/>
          <w:color w:val="000000"/>
          <w:sz w:val="20"/>
          <w:szCs w:val="20"/>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6" w:name="n248"/>
      <w:bookmarkEnd w:id="246"/>
      <w:r w:rsidRPr="00EC04BB">
        <w:rPr>
          <w:rFonts w:ascii="Times New Roman" w:eastAsia="Times New Roman" w:hAnsi="Times New Roman" w:cs="Times New Roman"/>
          <w:color w:val="000000"/>
          <w:sz w:val="20"/>
          <w:szCs w:val="20"/>
        </w:rPr>
        <w:t>У випадках, коли прийняття рішення центральним органом виконавчої влади у сфері освіти і науки відповідно до цього Закону вимагає погодження Національного агентства із забезпечення якості вищої освіти, центральний орган виконавчої влади у сфері освіти і науки має право самостійно приймати рішення, якщо Національне агентство із забезпечення якості вищої освіти не виконало свої повноваження у строки, визначені законодавством.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7" w:name="n249"/>
      <w:bookmarkEnd w:id="247"/>
      <w:r w:rsidRPr="00EC04BB">
        <w:rPr>
          <w:rFonts w:ascii="Times New Roman" w:eastAsia="Times New Roman" w:hAnsi="Times New Roman" w:cs="Times New Roman"/>
          <w:color w:val="000000"/>
          <w:sz w:val="20"/>
          <w:szCs w:val="20"/>
        </w:rPr>
        <w:t>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стандартів освітньої діяльності та стандартів вищої освіти, а також науково-методичні комісії, що розробляють стандарти освітньої діяльності та стандарти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8" w:name="n250"/>
      <w:bookmarkEnd w:id="248"/>
      <w:r w:rsidRPr="00EC04BB">
        <w:rPr>
          <w:rFonts w:ascii="Times New Roman" w:eastAsia="Times New Roman" w:hAnsi="Times New Roman" w:cs="Times New Roman"/>
          <w:color w:val="000000"/>
          <w:sz w:val="20"/>
          <w:szCs w:val="20"/>
        </w:rPr>
        <w:t>Склад Науково-методичної ради та науково-методичних комісій формується з представників держави, роботодавців та їх об’єднань, вищих навчальних закладів усіх форм власності, наукових установ, Національної академії наук України та галузевих національних академій наук, професійних асоціацій, міжнародних експертів на строк не більше ніж три роки з осіб, які мають науковий ступінь у відповідній галузі знань або досвід фахової роботи в галузі не менше 10 років. До складу Науково-методичної ради та науково-методичних комісій не можуть входити керівники і заступники керівників вищих навчальних закладів (наукових установ), а також більше одного представника від вищого навчального закладу (наукової установи).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49" w:name="n251"/>
      <w:bookmarkEnd w:id="249"/>
      <w:r w:rsidRPr="00EC04BB">
        <w:rPr>
          <w:rFonts w:ascii="Times New Roman" w:eastAsia="Times New Roman" w:hAnsi="Times New Roman" w:cs="Times New Roman"/>
          <w:color w:val="000000"/>
          <w:sz w:val="20"/>
          <w:szCs w:val="20"/>
        </w:rPr>
        <w:t>Члени Науково-методичної ради та науково-методичних комісій не можуть входити до складу галузевих експертних рад Національного агентства із забезпечення якості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50" w:name="n252"/>
      <w:bookmarkEnd w:id="250"/>
      <w:r w:rsidRPr="00EC04BB">
        <w:rPr>
          <w:rFonts w:ascii="Times New Roman" w:eastAsia="Times New Roman" w:hAnsi="Times New Roman" w:cs="Times New Roman"/>
          <w:b/>
          <w:bCs/>
          <w:color w:val="000000"/>
          <w:sz w:val="20"/>
          <w:szCs w:val="20"/>
        </w:rPr>
        <w:t>Стаття 14.</w:t>
      </w:r>
      <w:r w:rsidRPr="00EC04BB">
        <w:rPr>
          <w:rFonts w:ascii="Times New Roman" w:eastAsia="Times New Roman" w:hAnsi="Times New Roman" w:cs="Times New Roman"/>
          <w:color w:val="000000"/>
          <w:sz w:val="20"/>
          <w:szCs w:val="20"/>
        </w:rPr>
        <w:t> Повноваження органів влади Автономної Республіки Крим та органів місцевого самоврядування, до сфери управління яких належать вищі навчальні заклади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51" w:name="n253"/>
      <w:bookmarkEnd w:id="251"/>
      <w:r w:rsidRPr="00EC04BB">
        <w:rPr>
          <w:rFonts w:ascii="Times New Roman" w:eastAsia="Times New Roman" w:hAnsi="Times New Roman" w:cs="Times New Roman"/>
          <w:color w:val="000000"/>
          <w:sz w:val="20"/>
          <w:szCs w:val="20"/>
        </w:rPr>
        <w:t>1. Органи влади Автономної Республіки Крим, органи місцевого самоврядування, до сфери управління яких належать вищі навчальні заклади, у межах своїх повноважень:</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52" w:name="n254"/>
      <w:bookmarkEnd w:id="252"/>
      <w:r w:rsidRPr="00EC04BB">
        <w:rPr>
          <w:rFonts w:ascii="Times New Roman" w:eastAsia="Times New Roman" w:hAnsi="Times New Roman" w:cs="Times New Roman"/>
          <w:color w:val="000000"/>
          <w:sz w:val="20"/>
          <w:szCs w:val="20"/>
        </w:rPr>
        <w:t>1) забезпечують виконання державних програм у сфері вищої освіти;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253" w:name="n255"/>
      <w:bookmarkEnd w:id="253"/>
      <w:r w:rsidRPr="00EC04BB">
        <w:rPr>
          <w:rFonts w:ascii="Times New Roman" w:eastAsia="Times New Roman" w:hAnsi="Times New Roman" w:cs="Times New Roman"/>
          <w:color w:val="000000"/>
          <w:sz w:val="20"/>
          <w:szCs w:val="20"/>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вищі навчальні заклади;</w:t>
      </w:r>
    </w:p>
    <w:p w:rsidR="00EC04BB" w:rsidRPr="00EC04BB" w:rsidRDefault="00EC04BB" w:rsidP="00EC04BB">
      <w:pPr>
        <w:pStyle w:val="rvps2"/>
        <w:shd w:val="clear" w:color="auto" w:fill="FFFFFF"/>
        <w:spacing w:before="0" w:beforeAutospacing="0" w:after="253" w:afterAutospacing="0"/>
        <w:ind w:firstLine="758"/>
        <w:jc w:val="both"/>
        <w:textAlignment w:val="baseline"/>
        <w:rPr>
          <w:color w:val="000000"/>
          <w:sz w:val="20"/>
          <w:szCs w:val="20"/>
        </w:rPr>
      </w:pPr>
      <w:r w:rsidRPr="00EC04BB">
        <w:rPr>
          <w:color w:val="000000"/>
          <w:sz w:val="20"/>
          <w:szCs w:val="20"/>
        </w:rPr>
        <w:t>3) подають центральному органу виконавчої влади у сфері освіти і науки пропозиції щодо формування мережі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54" w:name="n257"/>
      <w:bookmarkEnd w:id="254"/>
      <w:r w:rsidRPr="00EC04BB">
        <w:rPr>
          <w:color w:val="000000"/>
          <w:sz w:val="20"/>
          <w:szCs w:val="20"/>
        </w:rPr>
        <w:t>4) безпосередньо або через уповноважений ними орган реалізують права і обов’язки засновника, передбачені цим та іншими законами України, стосовно вищих навчальних закладів України, що належать до сфери їх управління;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55" w:name="n258"/>
      <w:bookmarkEnd w:id="255"/>
      <w:r w:rsidRPr="00EC04BB">
        <w:rPr>
          <w:color w:val="000000"/>
          <w:sz w:val="20"/>
          <w:szCs w:val="20"/>
        </w:rPr>
        <w:t>5) сприяють працевлаштуванню і соціальному захисту випускників вищих навчальних закладів, що належать до сфери їх управління;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56" w:name="n259"/>
      <w:bookmarkEnd w:id="256"/>
      <w:r w:rsidRPr="00EC04BB">
        <w:rPr>
          <w:color w:val="000000"/>
          <w:sz w:val="20"/>
          <w:szCs w:val="20"/>
        </w:rPr>
        <w:t>6) залучають підприємства, установи, організації (за згодою) до розв’язання проблем розвитку системи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57" w:name="n260"/>
      <w:bookmarkEnd w:id="257"/>
      <w:r w:rsidRPr="00EC04BB">
        <w:rPr>
          <w:rStyle w:val="rvts9"/>
          <w:b/>
          <w:bCs/>
          <w:color w:val="000000"/>
          <w:sz w:val="20"/>
          <w:szCs w:val="20"/>
          <w:bdr w:val="none" w:sz="0" w:space="0" w:color="auto" w:frame="1"/>
        </w:rPr>
        <w:t>Стаття 15.</w:t>
      </w:r>
      <w:r w:rsidRPr="00EC04BB">
        <w:rPr>
          <w:rStyle w:val="apple-converted-space"/>
          <w:color w:val="000000"/>
          <w:sz w:val="20"/>
          <w:szCs w:val="20"/>
        </w:rPr>
        <w:t> </w:t>
      </w:r>
      <w:r w:rsidRPr="00EC04BB">
        <w:rPr>
          <w:color w:val="000000"/>
          <w:sz w:val="20"/>
          <w:szCs w:val="20"/>
        </w:rPr>
        <w:t>Повноваження засновника (засновників)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58" w:name="n261"/>
      <w:bookmarkEnd w:id="258"/>
      <w:r w:rsidRPr="00EC04BB">
        <w:rPr>
          <w:color w:val="000000"/>
          <w:sz w:val="20"/>
          <w:szCs w:val="20"/>
        </w:rPr>
        <w:t>1. Повноваження засновника (засновників) щодо управління вищим навчальним закладом визначаються цим та іншими законами України, а також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59" w:name="n262"/>
      <w:bookmarkEnd w:id="259"/>
      <w:r w:rsidRPr="00EC04BB">
        <w:rPr>
          <w:color w:val="000000"/>
          <w:sz w:val="20"/>
          <w:szCs w:val="20"/>
        </w:rPr>
        <w:t>2. Засновник (засновники) вищого навчального закладу або уповноважений ним (ними) орган:</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60" w:name="n263"/>
      <w:bookmarkEnd w:id="260"/>
      <w:r w:rsidRPr="00EC04BB">
        <w:rPr>
          <w:color w:val="000000"/>
          <w:sz w:val="20"/>
          <w:szCs w:val="20"/>
        </w:rPr>
        <w:t>1) затверджує статут вищого навчального закладу та за поданням вищого колегіального органу громадського самоврядування вищого навчального закладу вносить до нього зміни або затверджує нову редакцію;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61" w:name="n264"/>
      <w:bookmarkEnd w:id="261"/>
      <w:r w:rsidRPr="00EC04BB">
        <w:rPr>
          <w:color w:val="000000"/>
          <w:sz w:val="20"/>
          <w:szCs w:val="20"/>
        </w:rPr>
        <w:t>2) укладає в місячний строк контракт з керівником вищого навчального закладу, обраним за конкурсом у порядку, встановленому цим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62" w:name="n265"/>
      <w:bookmarkEnd w:id="262"/>
      <w:r w:rsidRPr="00EC04BB">
        <w:rPr>
          <w:color w:val="000000"/>
          <w:sz w:val="20"/>
          <w:szCs w:val="20"/>
        </w:rPr>
        <w:t>3) за поданням вищого колегіального органу громадського самоврядування вищого навчального закладу достроково розриває контракт із керівником вищого навчального закладу з підстав, визначених законодавством про працю, чи за порушення статуту вищого навчального закладу та умов контракту;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63" w:name="n266"/>
      <w:bookmarkEnd w:id="263"/>
      <w:r w:rsidRPr="00EC04BB">
        <w:rPr>
          <w:color w:val="000000"/>
          <w:sz w:val="20"/>
          <w:szCs w:val="20"/>
        </w:rPr>
        <w:t>4) здійснює контроль за фінансово-господарською діяльністю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64" w:name="n267"/>
      <w:bookmarkEnd w:id="264"/>
      <w:r w:rsidRPr="00EC04BB">
        <w:rPr>
          <w:color w:val="000000"/>
          <w:sz w:val="20"/>
          <w:szCs w:val="20"/>
        </w:rPr>
        <w:lastRenderedPageBreak/>
        <w:t>5) здійснює контроль за дотриманням статуту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65" w:name="n268"/>
      <w:bookmarkEnd w:id="265"/>
      <w:r w:rsidRPr="00EC04BB">
        <w:rPr>
          <w:color w:val="000000"/>
          <w:sz w:val="20"/>
          <w:szCs w:val="20"/>
        </w:rPr>
        <w:t>6) здійснює інші повноваження, передбачені законом і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66" w:name="n269"/>
      <w:bookmarkEnd w:id="266"/>
      <w:r w:rsidRPr="00EC04BB">
        <w:rPr>
          <w:color w:val="000000"/>
          <w:sz w:val="20"/>
          <w:szCs w:val="20"/>
        </w:rPr>
        <w:t>3. Засновник (засновники) або уповноважений ним (ними) орган може (можуть) делегувати окремі свої повноваження керівникові або іншому органу управління вищого навчального закладу.</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267" w:name="n270"/>
      <w:bookmarkEnd w:id="267"/>
      <w:r w:rsidRPr="00EC04BB">
        <w:rPr>
          <w:rStyle w:val="rvts15"/>
          <w:b/>
          <w:bCs/>
          <w:color w:val="000000"/>
          <w:sz w:val="20"/>
          <w:szCs w:val="20"/>
          <w:bdr w:val="none" w:sz="0" w:space="0" w:color="auto" w:frame="1"/>
        </w:rPr>
        <w:t>Розділ V</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68" w:name="n271"/>
      <w:bookmarkEnd w:id="268"/>
      <w:r w:rsidRPr="00EC04BB">
        <w:rPr>
          <w:rStyle w:val="rvts9"/>
          <w:b/>
          <w:bCs/>
          <w:color w:val="000000"/>
          <w:sz w:val="20"/>
          <w:szCs w:val="20"/>
          <w:bdr w:val="none" w:sz="0" w:space="0" w:color="auto" w:frame="1"/>
        </w:rPr>
        <w:t>Стаття 16.</w:t>
      </w:r>
      <w:r w:rsidRPr="00EC04BB">
        <w:rPr>
          <w:rStyle w:val="apple-converted-space"/>
          <w:color w:val="000000"/>
          <w:sz w:val="20"/>
          <w:szCs w:val="20"/>
        </w:rPr>
        <w:t> </w:t>
      </w:r>
      <w:r w:rsidRPr="00EC04BB">
        <w:rPr>
          <w:color w:val="000000"/>
          <w:sz w:val="20"/>
          <w:szCs w:val="20"/>
        </w:rPr>
        <w:t>Система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69" w:name="n272"/>
      <w:bookmarkEnd w:id="269"/>
      <w:r w:rsidRPr="00EC04BB">
        <w:rPr>
          <w:color w:val="000000"/>
          <w:sz w:val="20"/>
          <w:szCs w:val="20"/>
        </w:rPr>
        <w:t>1. Система забезпечення якості вищої освіти в Україні складається із:</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0" w:name="n273"/>
      <w:bookmarkEnd w:id="270"/>
      <w:r w:rsidRPr="00EC04BB">
        <w:rPr>
          <w:color w:val="000000"/>
          <w:sz w:val="20"/>
          <w:szCs w:val="20"/>
        </w:rPr>
        <w:t>1) системи забезпечення вищими навчальними закладами якості освітньої діяльності та якості вищої освіти (система внутрішнього забезпечення якості);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1" w:name="n274"/>
      <w:bookmarkEnd w:id="271"/>
      <w:r w:rsidRPr="00EC04BB">
        <w:rPr>
          <w:color w:val="000000"/>
          <w:sz w:val="20"/>
          <w:szCs w:val="20"/>
        </w:rPr>
        <w:t>2) системи зовнішнього забезпечення якості освітньої діяльності вищих навчальних закладів та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2" w:name="n275"/>
      <w:bookmarkEnd w:id="272"/>
      <w:r w:rsidRPr="00EC04BB">
        <w:rPr>
          <w:color w:val="000000"/>
          <w:sz w:val="20"/>
          <w:szCs w:val="20"/>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3" w:name="n276"/>
      <w:bookmarkEnd w:id="273"/>
      <w:r w:rsidRPr="00EC04BB">
        <w:rPr>
          <w:color w:val="000000"/>
          <w:sz w:val="20"/>
          <w:szCs w:val="20"/>
        </w:rPr>
        <w:t>2. Система забезпечення вищими навчальними закладами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4" w:name="n277"/>
      <w:bookmarkEnd w:id="274"/>
      <w:r w:rsidRPr="00EC04BB">
        <w:rPr>
          <w:color w:val="000000"/>
          <w:sz w:val="20"/>
          <w:szCs w:val="20"/>
        </w:rPr>
        <w:t>1) визначення принципів та процедур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5" w:name="n278"/>
      <w:bookmarkEnd w:id="275"/>
      <w:r w:rsidRPr="00EC04BB">
        <w:rPr>
          <w:color w:val="000000"/>
          <w:sz w:val="20"/>
          <w:szCs w:val="20"/>
        </w:rPr>
        <w:t>2) здійснення моніторингу та періодичного перегляду освітніх програм;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6" w:name="n279"/>
      <w:bookmarkEnd w:id="276"/>
      <w:r w:rsidRPr="00EC04BB">
        <w:rPr>
          <w:color w:val="000000"/>
          <w:sz w:val="20"/>
          <w:szCs w:val="20"/>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7" w:name="n280"/>
      <w:bookmarkEnd w:id="277"/>
      <w:r w:rsidRPr="00EC04BB">
        <w:rPr>
          <w:color w:val="000000"/>
          <w:sz w:val="20"/>
          <w:szCs w:val="20"/>
        </w:rPr>
        <w:t>4) забезпечення підвищення кваліфікації педагогічних, наукових і науково-педагогічних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8" w:name="n281"/>
      <w:bookmarkEnd w:id="278"/>
      <w:r w:rsidRPr="00EC04BB">
        <w:rPr>
          <w:color w:val="000000"/>
          <w:sz w:val="20"/>
          <w:szCs w:val="20"/>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79" w:name="n282"/>
      <w:bookmarkEnd w:id="279"/>
      <w:r w:rsidRPr="00EC04BB">
        <w:rPr>
          <w:color w:val="000000"/>
          <w:sz w:val="20"/>
          <w:szCs w:val="20"/>
        </w:rPr>
        <w:t>6) забезпечення наявності інформаційних систем для ефективного управління освітнім процесом;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0" w:name="n283"/>
      <w:bookmarkEnd w:id="280"/>
      <w:r w:rsidRPr="00EC04BB">
        <w:rPr>
          <w:color w:val="000000"/>
          <w:sz w:val="20"/>
          <w:szCs w:val="20"/>
        </w:rPr>
        <w:t>7) забезпечення публічності інформації про освітні програми, ступені вищої освіти та кваліфікації;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1" w:name="n284"/>
      <w:bookmarkEnd w:id="281"/>
      <w:r w:rsidRPr="00EC04BB">
        <w:rPr>
          <w:color w:val="000000"/>
          <w:sz w:val="20"/>
          <w:szCs w:val="20"/>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2" w:name="n285"/>
      <w:bookmarkEnd w:id="282"/>
      <w:r w:rsidRPr="00EC04BB">
        <w:rPr>
          <w:color w:val="000000"/>
          <w:sz w:val="20"/>
          <w:szCs w:val="20"/>
        </w:rPr>
        <w:t>9) інших процедур і заходів.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3" w:name="n286"/>
      <w:bookmarkEnd w:id="283"/>
      <w:r w:rsidRPr="00EC04BB">
        <w:rPr>
          <w:color w:val="000000"/>
          <w:sz w:val="20"/>
          <w:szCs w:val="20"/>
        </w:rPr>
        <w:t>Система забезпечення вищим навчальним закладом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4" w:name="n287"/>
      <w:bookmarkEnd w:id="284"/>
      <w:r w:rsidRPr="00EC04BB">
        <w:rPr>
          <w:color w:val="000000"/>
          <w:sz w:val="20"/>
          <w:szCs w:val="20"/>
        </w:rPr>
        <w:t>3. Система зовнішнього забезпечення якості освітньої діяльності вищих навчальних закладів та якості вищої освіти передбачає здійснення таких процедур і заходів: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5" w:name="n288"/>
      <w:bookmarkEnd w:id="285"/>
      <w:r w:rsidRPr="00EC04BB">
        <w:rPr>
          <w:color w:val="000000"/>
          <w:sz w:val="20"/>
          <w:szCs w:val="20"/>
        </w:rPr>
        <w:t>1) забезпечення ефективності процесів і процедур внутрішнього забезпечення якості освітньої діяльності вищих навчальних закладів та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6" w:name="n289"/>
      <w:bookmarkEnd w:id="286"/>
      <w:r w:rsidRPr="00EC04BB">
        <w:rPr>
          <w:color w:val="000000"/>
          <w:sz w:val="20"/>
          <w:szCs w:val="20"/>
        </w:rPr>
        <w:t>2) забезпечення наявності системи проведення процедур зовнішнього забезпечення якості;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7" w:name="n290"/>
      <w:bookmarkEnd w:id="287"/>
      <w:r w:rsidRPr="00EC04BB">
        <w:rPr>
          <w:color w:val="000000"/>
          <w:sz w:val="20"/>
          <w:szCs w:val="20"/>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8" w:name="n291"/>
      <w:bookmarkEnd w:id="288"/>
      <w:r w:rsidRPr="00EC04BB">
        <w:rPr>
          <w:color w:val="000000"/>
          <w:sz w:val="20"/>
          <w:szCs w:val="20"/>
        </w:rPr>
        <w:t>4) налагодження доступного і зрозумілого звітування;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89" w:name="n292"/>
      <w:bookmarkEnd w:id="289"/>
      <w:r w:rsidRPr="00EC04BB">
        <w:rPr>
          <w:color w:val="000000"/>
          <w:sz w:val="20"/>
          <w:szCs w:val="20"/>
        </w:rPr>
        <w:t>5) проведення періодичних перевірок діяльності систем забезпечення якості та механізмів роботи з отриманими рекомендаціями;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0" w:name="n293"/>
      <w:bookmarkEnd w:id="290"/>
      <w:r w:rsidRPr="00EC04BB">
        <w:rPr>
          <w:color w:val="000000"/>
          <w:sz w:val="20"/>
          <w:szCs w:val="20"/>
        </w:rPr>
        <w:t>6) інших процедур і заходів.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1" w:name="n294"/>
      <w:bookmarkEnd w:id="291"/>
      <w:r w:rsidRPr="00EC04BB">
        <w:rPr>
          <w:color w:val="000000"/>
          <w:sz w:val="20"/>
          <w:szCs w:val="20"/>
        </w:rPr>
        <w:t>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здійснення таких процедур і заходів: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2" w:name="n295"/>
      <w:bookmarkEnd w:id="292"/>
      <w:r w:rsidRPr="00EC04BB">
        <w:rPr>
          <w:color w:val="000000"/>
          <w:sz w:val="20"/>
          <w:szCs w:val="20"/>
        </w:rPr>
        <w:t>1) забезпечення наявності та ефективності процесів і процедур зовнішнього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3" w:name="n296"/>
      <w:bookmarkEnd w:id="293"/>
      <w:r w:rsidRPr="00EC04BB">
        <w:rPr>
          <w:color w:val="000000"/>
          <w:sz w:val="20"/>
          <w:szCs w:val="20"/>
        </w:rPr>
        <w:t>2) забезпечення наявності достатніх і збалансованих ресурсів для здійснення процесів зовнішнього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4" w:name="n297"/>
      <w:bookmarkEnd w:id="294"/>
      <w:r w:rsidRPr="00EC04BB">
        <w:rPr>
          <w:color w:val="000000"/>
          <w:sz w:val="20"/>
          <w:szCs w:val="20"/>
        </w:rPr>
        <w:t>3) забезпечення незалежності у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5" w:name="n298"/>
      <w:bookmarkEnd w:id="295"/>
      <w:r w:rsidRPr="00EC04BB">
        <w:rPr>
          <w:color w:val="000000"/>
          <w:sz w:val="20"/>
          <w:szCs w:val="20"/>
        </w:rPr>
        <w:t>4) підзвітність;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6" w:name="n299"/>
      <w:bookmarkEnd w:id="296"/>
      <w:r w:rsidRPr="00EC04BB">
        <w:rPr>
          <w:color w:val="000000"/>
          <w:sz w:val="20"/>
          <w:szCs w:val="20"/>
        </w:rPr>
        <w:t>5) інших процедур і заходів.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7" w:name="n300"/>
      <w:bookmarkEnd w:id="297"/>
      <w:r w:rsidRPr="00EC04BB">
        <w:rPr>
          <w:rStyle w:val="rvts9"/>
          <w:b/>
          <w:bCs/>
          <w:color w:val="000000"/>
          <w:sz w:val="20"/>
          <w:szCs w:val="20"/>
          <w:bdr w:val="none" w:sz="0" w:space="0" w:color="auto" w:frame="1"/>
        </w:rPr>
        <w:t>Стаття 17.</w:t>
      </w:r>
      <w:r w:rsidRPr="00EC04BB">
        <w:rPr>
          <w:rStyle w:val="apple-converted-space"/>
          <w:color w:val="000000"/>
          <w:sz w:val="20"/>
          <w:szCs w:val="20"/>
        </w:rPr>
        <w:t> </w:t>
      </w:r>
      <w:r w:rsidRPr="00EC04BB">
        <w:rPr>
          <w:color w:val="000000"/>
          <w:sz w:val="20"/>
          <w:szCs w:val="20"/>
        </w:rPr>
        <w:t>Статус Національного агентства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8" w:name="n301"/>
      <w:bookmarkEnd w:id="298"/>
      <w:r w:rsidRPr="00EC04BB">
        <w:rPr>
          <w:color w:val="000000"/>
          <w:sz w:val="20"/>
          <w:szCs w:val="20"/>
        </w:rPr>
        <w:t>1. 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299" w:name="n302"/>
      <w:bookmarkEnd w:id="299"/>
      <w:r w:rsidRPr="00EC04BB">
        <w:rPr>
          <w:color w:val="000000"/>
          <w:sz w:val="20"/>
          <w:szCs w:val="20"/>
        </w:rPr>
        <w:t>2. Національне агентство із забезпечення якості вищої освіти є юридичною особою, яка діє згідно з цим Законом і статутом, що затверджується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0" w:name="n303"/>
      <w:bookmarkEnd w:id="300"/>
      <w:r w:rsidRPr="00EC04BB">
        <w:rPr>
          <w:rStyle w:val="rvts9"/>
          <w:b/>
          <w:bCs/>
          <w:color w:val="000000"/>
          <w:sz w:val="20"/>
          <w:szCs w:val="20"/>
          <w:bdr w:val="none" w:sz="0" w:space="0" w:color="auto" w:frame="1"/>
        </w:rPr>
        <w:t>Стаття 18.</w:t>
      </w:r>
      <w:r w:rsidRPr="00EC04BB">
        <w:rPr>
          <w:rStyle w:val="apple-converted-space"/>
          <w:color w:val="000000"/>
          <w:sz w:val="20"/>
          <w:szCs w:val="20"/>
        </w:rPr>
        <w:t> </w:t>
      </w:r>
      <w:r w:rsidRPr="00EC04BB">
        <w:rPr>
          <w:color w:val="000000"/>
          <w:sz w:val="20"/>
          <w:szCs w:val="20"/>
        </w:rPr>
        <w:t>Повноваження Національного агентства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1" w:name="n304"/>
      <w:bookmarkEnd w:id="301"/>
      <w:r w:rsidRPr="00EC04BB">
        <w:rPr>
          <w:color w:val="000000"/>
          <w:sz w:val="20"/>
          <w:szCs w:val="20"/>
        </w:rPr>
        <w:t>1. Національне агентство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2" w:name="n305"/>
      <w:bookmarkEnd w:id="302"/>
      <w:r w:rsidRPr="00EC04BB">
        <w:rPr>
          <w:color w:val="000000"/>
          <w:sz w:val="20"/>
          <w:szCs w:val="20"/>
        </w:rP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3" w:name="n306"/>
      <w:bookmarkEnd w:id="303"/>
      <w:r w:rsidRPr="00EC04BB">
        <w:rPr>
          <w:color w:val="000000"/>
          <w:sz w:val="20"/>
          <w:szCs w:val="20"/>
        </w:rPr>
        <w:lastRenderedPageBreak/>
        <w:t>2) аналізує якість освітньої діяльності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4" w:name="n307"/>
      <w:bookmarkEnd w:id="304"/>
      <w:r w:rsidRPr="00EC04BB">
        <w:rPr>
          <w:color w:val="000000"/>
          <w:sz w:val="20"/>
          <w:szCs w:val="20"/>
        </w:rPr>
        <w:t>3) проводить ліцензійну експертизу, готує експертний висновок щодо можливості видачі ліцензії на провадження освітньої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5" w:name="n308"/>
      <w:bookmarkEnd w:id="305"/>
      <w:r w:rsidRPr="00EC04BB">
        <w:rPr>
          <w:color w:val="000000"/>
          <w:sz w:val="20"/>
          <w:szCs w:val="20"/>
        </w:rPr>
        <w:t>4) формує за поданням вищих навчальних закладів (наукових установ) пропозиції, у тому числі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центральному органу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6" w:name="n309"/>
      <w:bookmarkEnd w:id="306"/>
      <w:r w:rsidRPr="00EC04BB">
        <w:rPr>
          <w:color w:val="000000"/>
          <w:sz w:val="20"/>
          <w:szCs w:val="20"/>
        </w:rPr>
        <w:t>5) формує єдину базу даних запроваджених вищими навчальними закладами спеціалізацій, за якими здійснюється підготовка здобувачів вищої освіти на кожному рівні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7" w:name="n310"/>
      <w:bookmarkEnd w:id="307"/>
      <w:r w:rsidRPr="00EC04BB">
        <w:rPr>
          <w:color w:val="000000"/>
          <w:sz w:val="20"/>
          <w:szCs w:val="20"/>
        </w:rPr>
        <w:t>6) проводить акредитацію освітніх програм, за якими здійснюється підготовка здобувачів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8" w:name="n311"/>
      <w:bookmarkEnd w:id="308"/>
      <w:r w:rsidRPr="00EC04BB">
        <w:rPr>
          <w:color w:val="000000"/>
          <w:sz w:val="20"/>
          <w:szCs w:val="20"/>
        </w:rPr>
        <w:t>7) формує критерії оцінки якості освітньої діяльності, у тому числі наукових здобутків, вищих навчальних закладів України, за якими можуть визначатися рейтинги вищих навчальних закладів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09" w:name="n312"/>
      <w:bookmarkEnd w:id="309"/>
      <w:r w:rsidRPr="00EC04BB">
        <w:rPr>
          <w:color w:val="000000"/>
          <w:sz w:val="20"/>
          <w:szCs w:val="20"/>
        </w:rPr>
        <w:t>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вищих навчальних закладів (наукових установ) та подає його на затвердження центральному органу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0" w:name="n313"/>
      <w:bookmarkEnd w:id="310"/>
      <w:r w:rsidRPr="00EC04BB">
        <w:rPr>
          <w:color w:val="000000"/>
          <w:sz w:val="20"/>
          <w:szCs w:val="20"/>
        </w:rPr>
        <w:t>9) розробляє положення про акредитацію спеціалізованих вчених рад та подає його на затвердження центральному органу виконавчої влади у сфері освіти і науки, акредитує спеціалізовані вчені ради та контролює їх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1" w:name="n314"/>
      <w:bookmarkEnd w:id="311"/>
      <w:r w:rsidRPr="00EC04BB">
        <w:rPr>
          <w:color w:val="000000"/>
          <w:sz w:val="20"/>
          <w:szCs w:val="20"/>
        </w:rPr>
        <w:t>10) акредитує незалежні установи оцінювання та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2" w:name="n315"/>
      <w:bookmarkEnd w:id="312"/>
      <w:r w:rsidRPr="00EC04BB">
        <w:rPr>
          <w:color w:val="000000"/>
          <w:sz w:val="20"/>
          <w:szCs w:val="20"/>
        </w:rPr>
        <w:t>11) здійснює інші повноваження, передбачені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3" w:name="n316"/>
      <w:bookmarkEnd w:id="313"/>
      <w:r w:rsidRPr="00EC04BB">
        <w:rPr>
          <w:color w:val="000000"/>
          <w:sz w:val="20"/>
          <w:szCs w:val="20"/>
        </w:rPr>
        <w:t>2. 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зазначені документи Верховній Раді України, Президентові України, Кабінетові Міністрів України та вищим навчальним закладам для їх обговорення та належного реагування.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4" w:name="n317"/>
      <w:bookmarkEnd w:id="314"/>
      <w:r w:rsidRPr="00EC04BB">
        <w:rPr>
          <w:rStyle w:val="rvts9"/>
          <w:b/>
          <w:bCs/>
          <w:color w:val="000000"/>
          <w:sz w:val="20"/>
          <w:szCs w:val="20"/>
          <w:bdr w:val="none" w:sz="0" w:space="0" w:color="auto" w:frame="1"/>
        </w:rPr>
        <w:t>Стаття 19.</w:t>
      </w:r>
      <w:r w:rsidRPr="00EC04BB">
        <w:rPr>
          <w:rStyle w:val="apple-converted-space"/>
          <w:color w:val="000000"/>
          <w:sz w:val="20"/>
          <w:szCs w:val="20"/>
        </w:rPr>
        <w:t> </w:t>
      </w:r>
      <w:r w:rsidRPr="00EC04BB">
        <w:rPr>
          <w:color w:val="000000"/>
          <w:sz w:val="20"/>
          <w:szCs w:val="20"/>
        </w:rPr>
        <w:t>Склад Національного агентства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5" w:name="n318"/>
      <w:bookmarkEnd w:id="315"/>
      <w:r w:rsidRPr="00EC04BB">
        <w:rPr>
          <w:color w:val="000000"/>
          <w:sz w:val="20"/>
          <w:szCs w:val="20"/>
        </w:rPr>
        <w:t>1. Національне агентство із забезпечення якості вищої освіти складається з двадцяти п’яти членів і формується на таких засадах: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6" w:name="n319"/>
      <w:bookmarkEnd w:id="316"/>
      <w:r w:rsidRPr="00EC04BB">
        <w:rPr>
          <w:color w:val="000000"/>
          <w:sz w:val="20"/>
          <w:szCs w:val="20"/>
        </w:rPr>
        <w:t>1) два члени делегуються Національною академією наук України та по одному - від кожної національної галузевої академії наук;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7" w:name="n320"/>
      <w:bookmarkEnd w:id="317"/>
      <w:r w:rsidRPr="00EC04BB">
        <w:rPr>
          <w:color w:val="000000"/>
          <w:sz w:val="20"/>
          <w:szCs w:val="20"/>
        </w:rPr>
        <w:t>2) тринадцять членів обираються з’їздами з числа представників вищих навчальних закладів України державної, комунальної та приватної форми власності, у тому числі дев’ять членів - від державних вищих навчальних закладів, один член - від комунальних вищих навчальних закладів, три члени - від приватних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8" w:name="n321"/>
      <w:bookmarkEnd w:id="318"/>
      <w:r w:rsidRPr="00EC04BB">
        <w:rPr>
          <w:color w:val="000000"/>
          <w:sz w:val="20"/>
          <w:szCs w:val="20"/>
        </w:rPr>
        <w:t>3) три члени обираються спільним представницьким органом всеукраїнських об’єднань організацій роботодавців;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19" w:name="n322"/>
      <w:bookmarkEnd w:id="319"/>
      <w:r w:rsidRPr="00EC04BB">
        <w:rPr>
          <w:color w:val="000000"/>
          <w:sz w:val="20"/>
          <w:szCs w:val="20"/>
        </w:rPr>
        <w:t>4) два члени обираються з’їздом представників органів студентського самоврядування вищих навчальних закладів з числа осіб, які здобувають вищу освіту.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0" w:name="n323"/>
      <w:bookmarkEnd w:id="320"/>
      <w:r w:rsidRPr="00EC04BB">
        <w:rPr>
          <w:color w:val="000000"/>
          <w:sz w:val="20"/>
          <w:szCs w:val="20"/>
        </w:rPr>
        <w:t>Суб’єкт, який обрав (делегував) свого представника до Національного агентства із забезпечення якості вищої освіти, має право відкликати його достроково.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1" w:name="n324"/>
      <w:bookmarkEnd w:id="321"/>
      <w:r w:rsidRPr="00EC04BB">
        <w:rPr>
          <w:color w:val="000000"/>
          <w:sz w:val="20"/>
          <w:szCs w:val="20"/>
        </w:rPr>
        <w:t>Повноваження члена Національного агентства із забезпечення якості вищої освіти припиняються у разі: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2" w:name="n325"/>
      <w:bookmarkEnd w:id="322"/>
      <w:r w:rsidRPr="00EC04BB">
        <w:rPr>
          <w:color w:val="000000"/>
          <w:sz w:val="20"/>
          <w:szCs w:val="20"/>
        </w:rPr>
        <w:t>закінчення строку, на який його обрано;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3" w:name="n326"/>
      <w:bookmarkEnd w:id="323"/>
      <w:r w:rsidRPr="00EC04BB">
        <w:rPr>
          <w:color w:val="000000"/>
          <w:sz w:val="20"/>
          <w:szCs w:val="20"/>
        </w:rPr>
        <w:t>подання ним особистої заяви про складення повноважень;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4" w:name="n327"/>
      <w:bookmarkEnd w:id="324"/>
      <w:r w:rsidRPr="00EC04BB">
        <w:rPr>
          <w:color w:val="000000"/>
          <w:sz w:val="20"/>
          <w:szCs w:val="20"/>
        </w:rPr>
        <w:t>набрання законної сили обвинувальним вироком щодо нього;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5" w:name="n328"/>
      <w:bookmarkEnd w:id="325"/>
      <w:r w:rsidRPr="00EC04BB">
        <w:rPr>
          <w:color w:val="000000"/>
          <w:sz w:val="20"/>
          <w:szCs w:val="20"/>
        </w:rPr>
        <w:t>припинення ним громадянства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6" w:name="n329"/>
      <w:bookmarkEnd w:id="326"/>
      <w:r w:rsidRPr="00EC04BB">
        <w:rPr>
          <w:color w:val="000000"/>
          <w:sz w:val="20"/>
          <w:szCs w:val="20"/>
        </w:rPr>
        <w:t>визнання його безвісно відсутнім або оголошення померлим;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7" w:name="n330"/>
      <w:bookmarkEnd w:id="327"/>
      <w:r w:rsidRPr="00EC04BB">
        <w:rPr>
          <w:color w:val="000000"/>
          <w:sz w:val="20"/>
          <w:szCs w:val="20"/>
        </w:rPr>
        <w:t>смерті;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8" w:name="n331"/>
      <w:bookmarkEnd w:id="328"/>
      <w:r w:rsidRPr="00EC04BB">
        <w:rPr>
          <w:color w:val="000000"/>
          <w:sz w:val="20"/>
          <w:szCs w:val="20"/>
        </w:rPr>
        <w:t>у випадках, передбачених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29" w:name="n332"/>
      <w:bookmarkEnd w:id="329"/>
      <w:r w:rsidRPr="00EC04BB">
        <w:rPr>
          <w:color w:val="000000"/>
          <w:sz w:val="20"/>
          <w:szCs w:val="20"/>
        </w:rPr>
        <w:t>2.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 До складу Національного агентства із забезпечення якості вищої освіти не можуть входити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0" w:name="n333"/>
      <w:bookmarkEnd w:id="330"/>
      <w:r w:rsidRPr="00EC04BB">
        <w:rPr>
          <w:color w:val="000000"/>
          <w:sz w:val="20"/>
          <w:szCs w:val="20"/>
        </w:rPr>
        <w:t>3. Голова та заступники голови Національного агентства із забезпечення якості вищої освіти обираються строком на три роки.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1" w:name="n334"/>
      <w:bookmarkEnd w:id="331"/>
      <w:r w:rsidRPr="00EC04BB">
        <w:rPr>
          <w:color w:val="000000"/>
          <w:sz w:val="20"/>
          <w:szCs w:val="20"/>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2" w:name="n335"/>
      <w:bookmarkEnd w:id="332"/>
      <w:r w:rsidRPr="00EC04BB">
        <w:rPr>
          <w:color w:val="000000"/>
          <w:sz w:val="20"/>
          <w:szCs w:val="20"/>
        </w:rPr>
        <w:t>4. Національне агентство із забезпечення якості вищої освіти запрошує до участі у своїй діяльності міжнародних експертів - професорів провідних іноземних вищих навчальних закладів та/або експертів інституцій, які забезпечують якість вищої освіти в інших країнах.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3" w:name="n336"/>
      <w:bookmarkEnd w:id="333"/>
      <w:r w:rsidRPr="00EC04BB">
        <w:rPr>
          <w:color w:val="000000"/>
          <w:sz w:val="20"/>
          <w:szCs w:val="20"/>
        </w:rPr>
        <w:lastRenderedPageBreak/>
        <w:t>5.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4" w:name="n337"/>
      <w:bookmarkEnd w:id="334"/>
      <w:r w:rsidRPr="00EC04BB">
        <w:rPr>
          <w:rStyle w:val="rvts9"/>
          <w:b/>
          <w:bCs/>
          <w:color w:val="000000"/>
          <w:sz w:val="20"/>
          <w:szCs w:val="20"/>
          <w:bdr w:val="none" w:sz="0" w:space="0" w:color="auto" w:frame="1"/>
        </w:rPr>
        <w:t>Стаття 20.</w:t>
      </w:r>
      <w:r w:rsidRPr="00EC04BB">
        <w:rPr>
          <w:rStyle w:val="apple-converted-space"/>
          <w:color w:val="000000"/>
          <w:sz w:val="20"/>
          <w:szCs w:val="20"/>
        </w:rPr>
        <w:t> </w:t>
      </w:r>
      <w:r w:rsidRPr="00EC04BB">
        <w:rPr>
          <w:color w:val="000000"/>
          <w:sz w:val="20"/>
          <w:szCs w:val="20"/>
        </w:rPr>
        <w:t>Діяльність Національного агентства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5" w:name="n338"/>
      <w:bookmarkEnd w:id="335"/>
      <w:r w:rsidRPr="00EC04BB">
        <w:rPr>
          <w:color w:val="000000"/>
          <w:sz w:val="20"/>
          <w:szCs w:val="20"/>
        </w:rPr>
        <w:t>1. Засідання Національного агентства із забезпечення якості вищої освіти є правомочним, якщо в ньому беруть участь не менше двох третин його членів. Рішення з усіх питань приймаються більшістю від складу Національного агентства з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6" w:name="n339"/>
      <w:bookmarkEnd w:id="336"/>
      <w:r w:rsidRPr="00EC04BB">
        <w:rPr>
          <w:color w:val="000000"/>
          <w:sz w:val="20"/>
          <w:szCs w:val="20"/>
        </w:rPr>
        <w:t>У разі виникнення у члена Національного агентства із забезпечення якості вищої освіти конфлікту інтересів він зобов’язаний утриматися від голосування.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7" w:name="n340"/>
      <w:bookmarkEnd w:id="337"/>
      <w:r w:rsidRPr="00EC04BB">
        <w:rPr>
          <w:color w:val="000000"/>
          <w:sz w:val="20"/>
          <w:szCs w:val="20"/>
        </w:rPr>
        <w:t>2. Члени Національного агентства із забезпечення якості вищої освіти виконують покладені на них функції на підставі укладених з ними цивільно-правових договорів.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8" w:name="n341"/>
      <w:bookmarkEnd w:id="338"/>
      <w:r w:rsidRPr="00EC04BB">
        <w:rPr>
          <w:color w:val="000000"/>
          <w:sz w:val="20"/>
          <w:szCs w:val="20"/>
        </w:rPr>
        <w:t>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забезпечення якості вищої освіти (рішення, протоколи засідань тощо) оприлюднюється на офіційному веб-сайті.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39" w:name="n342"/>
      <w:bookmarkEnd w:id="339"/>
      <w:r w:rsidRPr="00EC04BB">
        <w:rPr>
          <w:color w:val="000000"/>
          <w:sz w:val="20"/>
          <w:szCs w:val="20"/>
        </w:rPr>
        <w:t>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0" w:name="n343"/>
      <w:bookmarkEnd w:id="340"/>
      <w:r w:rsidRPr="00EC04BB">
        <w:rPr>
          <w:color w:val="000000"/>
          <w:sz w:val="20"/>
          <w:szCs w:val="20"/>
        </w:rPr>
        <w:t>4. 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1" w:name="n344"/>
      <w:bookmarkEnd w:id="341"/>
      <w:r w:rsidRPr="00EC04BB">
        <w:rPr>
          <w:color w:val="000000"/>
          <w:sz w:val="20"/>
          <w:szCs w:val="20"/>
        </w:rPr>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2" w:name="n345"/>
      <w:bookmarkEnd w:id="342"/>
      <w:r w:rsidRPr="00EC04BB">
        <w:rPr>
          <w:color w:val="000000"/>
          <w:sz w:val="20"/>
          <w:szCs w:val="20"/>
        </w:rPr>
        <w:t>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до педагогічного, науково-педагогічного або наукового стажу відповідно до законодавства.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3" w:name="n346"/>
      <w:bookmarkEnd w:id="343"/>
      <w:r w:rsidRPr="00EC04BB">
        <w:rPr>
          <w:color w:val="000000"/>
          <w:sz w:val="20"/>
          <w:szCs w:val="20"/>
        </w:rPr>
        <w:t>7. Національне агентство із забезпечення якості вищої освіти співпрацює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4" w:name="n347"/>
      <w:bookmarkEnd w:id="344"/>
      <w:r w:rsidRPr="00EC04BB">
        <w:rPr>
          <w:rStyle w:val="rvts9"/>
          <w:b/>
          <w:bCs/>
          <w:color w:val="000000"/>
          <w:sz w:val="20"/>
          <w:szCs w:val="20"/>
          <w:bdr w:val="none" w:sz="0" w:space="0" w:color="auto" w:frame="1"/>
        </w:rPr>
        <w:t>Стаття 21.</w:t>
      </w:r>
      <w:r w:rsidRPr="00EC04BB">
        <w:rPr>
          <w:rStyle w:val="apple-converted-space"/>
          <w:color w:val="000000"/>
          <w:sz w:val="20"/>
          <w:szCs w:val="20"/>
        </w:rPr>
        <w:t> </w:t>
      </w:r>
      <w:r w:rsidRPr="00EC04BB">
        <w:rPr>
          <w:color w:val="000000"/>
          <w:sz w:val="20"/>
          <w:szCs w:val="20"/>
        </w:rPr>
        <w:t>Галузеві експертні ради Національного агентства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5" w:name="n348"/>
      <w:bookmarkEnd w:id="345"/>
      <w:r w:rsidRPr="00EC04BB">
        <w:rPr>
          <w:color w:val="000000"/>
          <w:sz w:val="20"/>
          <w:szCs w:val="20"/>
        </w:rPr>
        <w:t>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органів студентського самоврядування. До складу галузевих експертних рад можуть входити представники держави, роботодавців, їх організацій та об’єднань, професійних асоціацій, вищих навчальних закладів усіх форм власності, наукових установ, Національної академії наук України та національних галузевих академій наук, представників органів студентського самоврядування, міжнародних експертів.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6" w:name="n349"/>
      <w:bookmarkEnd w:id="346"/>
      <w:r w:rsidRPr="00EC04BB">
        <w:rPr>
          <w:color w:val="000000"/>
          <w:sz w:val="20"/>
          <w:szCs w:val="20"/>
        </w:rPr>
        <w:t>Члени галузевих експертних рад Національного агентства із забезпечення якості вищої освіти не можуть входити до складу Науково-методичної ради та науково-методичних комісій центрального органу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7" w:name="n350"/>
      <w:bookmarkEnd w:id="347"/>
      <w:r w:rsidRPr="00EC04BB">
        <w:rPr>
          <w:color w:val="000000"/>
          <w:sz w:val="20"/>
          <w:szCs w:val="20"/>
        </w:rP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8" w:name="n351"/>
      <w:bookmarkEnd w:id="348"/>
      <w:r w:rsidRPr="00EC04BB">
        <w:rPr>
          <w:color w:val="000000"/>
          <w:sz w:val="20"/>
          <w:szCs w:val="20"/>
        </w:rPr>
        <w:t>З метою забезпечення виконання покладених на галузеві експертні ради функцій з їх членами можуть укладатися цивільно-правові договори.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49" w:name="n352"/>
      <w:bookmarkEnd w:id="349"/>
      <w:r w:rsidRPr="00EC04BB">
        <w:rPr>
          <w:color w:val="000000"/>
          <w:sz w:val="20"/>
          <w:szCs w:val="20"/>
        </w:rPr>
        <w:t>3. Рішення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0" w:name="n353"/>
      <w:bookmarkEnd w:id="350"/>
      <w:r w:rsidRPr="00EC04BB">
        <w:rPr>
          <w:rStyle w:val="rvts9"/>
          <w:b/>
          <w:bCs/>
          <w:color w:val="000000"/>
          <w:sz w:val="20"/>
          <w:szCs w:val="20"/>
          <w:bdr w:val="none" w:sz="0" w:space="0" w:color="auto" w:frame="1"/>
        </w:rPr>
        <w:t>Стаття 22.</w:t>
      </w:r>
      <w:r w:rsidRPr="00EC04BB">
        <w:rPr>
          <w:rStyle w:val="apple-converted-space"/>
          <w:color w:val="000000"/>
          <w:sz w:val="20"/>
          <w:szCs w:val="20"/>
        </w:rPr>
        <w:t> </w:t>
      </w:r>
      <w:r w:rsidRPr="00EC04BB">
        <w:rPr>
          <w:color w:val="000000"/>
          <w:sz w:val="20"/>
          <w:szCs w:val="20"/>
        </w:rPr>
        <w:t>Фінансування Національного агентства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1" w:name="n354"/>
      <w:bookmarkEnd w:id="351"/>
      <w:r w:rsidRPr="00EC04BB">
        <w:rPr>
          <w:color w:val="000000"/>
          <w:sz w:val="20"/>
          <w:szCs w:val="20"/>
        </w:rPr>
        <w:t>1. Національне агентство із забезпечення якості вищої освіти є неприбутковою організацією.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2" w:name="n355"/>
      <w:bookmarkEnd w:id="352"/>
      <w:r w:rsidRPr="00EC04BB">
        <w:rPr>
          <w:color w:val="000000"/>
          <w:sz w:val="20"/>
          <w:szCs w:val="20"/>
        </w:rPr>
        <w:t>2. Джерелами фінансування діяльності Національного агентства із забезпечення якості вищої освіти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3" w:name="n356"/>
      <w:bookmarkEnd w:id="353"/>
      <w:r w:rsidRPr="00EC04BB">
        <w:rPr>
          <w:color w:val="000000"/>
          <w:sz w:val="20"/>
          <w:szCs w:val="20"/>
        </w:rPr>
        <w:t>1) кошти державного бюджету;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4" w:name="n357"/>
      <w:bookmarkEnd w:id="354"/>
      <w:r w:rsidRPr="00EC04BB">
        <w:rPr>
          <w:color w:val="000000"/>
          <w:sz w:val="20"/>
          <w:szCs w:val="20"/>
        </w:rP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5" w:name="n358"/>
      <w:bookmarkEnd w:id="355"/>
      <w:r w:rsidRPr="00EC04BB">
        <w:rPr>
          <w:color w:val="000000"/>
          <w:sz w:val="20"/>
          <w:szCs w:val="20"/>
        </w:rPr>
        <w:t>3) гранти з метою підвищення якості вищої освіти в Україні, у тому числі надані для вдосконалення системи оцінювання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6" w:name="n359"/>
      <w:bookmarkEnd w:id="356"/>
      <w:r w:rsidRPr="00EC04BB">
        <w:rPr>
          <w:color w:val="000000"/>
          <w:sz w:val="20"/>
          <w:szCs w:val="20"/>
        </w:rPr>
        <w:t>4) інші джерела, не заборонені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7" w:name="n360"/>
      <w:bookmarkEnd w:id="357"/>
      <w:r w:rsidRPr="00EC04BB">
        <w:rPr>
          <w:color w:val="000000"/>
          <w:sz w:val="20"/>
          <w:szCs w:val="20"/>
        </w:rPr>
        <w:t>3. Обсяг асигнувань з державного бюджету на утримання Національного агентства із забезпечення якості вищої освіти,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8" w:name="n361"/>
      <w:bookmarkEnd w:id="358"/>
      <w:r w:rsidRPr="00EC04BB">
        <w:rPr>
          <w:rStyle w:val="rvts9"/>
          <w:b/>
          <w:bCs/>
          <w:color w:val="000000"/>
          <w:sz w:val="20"/>
          <w:szCs w:val="20"/>
          <w:bdr w:val="none" w:sz="0" w:space="0" w:color="auto" w:frame="1"/>
        </w:rPr>
        <w:lastRenderedPageBreak/>
        <w:t>Стаття 23.</w:t>
      </w:r>
      <w:r w:rsidRPr="00EC04BB">
        <w:rPr>
          <w:rStyle w:val="apple-converted-space"/>
          <w:color w:val="000000"/>
          <w:sz w:val="20"/>
          <w:szCs w:val="20"/>
        </w:rPr>
        <w:t> </w:t>
      </w:r>
      <w:r w:rsidRPr="00EC04BB">
        <w:rPr>
          <w:color w:val="000000"/>
          <w:sz w:val="20"/>
          <w:szCs w:val="20"/>
        </w:rPr>
        <w:t>Незалежні установи оцінювання та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59" w:name="n362"/>
      <w:bookmarkEnd w:id="359"/>
      <w:r w:rsidRPr="00EC04BB">
        <w:rPr>
          <w:color w:val="000000"/>
          <w:sz w:val="20"/>
          <w:szCs w:val="20"/>
        </w:rPr>
        <w:t>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вищих навчальних закладів (їхніх структурних підрозділів) з метою вироблення рекомендацій і надання допомоги вищим навчальним закладам в організації системи забезпечення якості вищої освіти та внесення пропозицій Національному агентству із забезпечення якості вищої освіти щодо акредитації освітньої програми.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0" w:name="n363"/>
      <w:bookmarkEnd w:id="360"/>
      <w:r w:rsidRPr="00EC04BB">
        <w:rPr>
          <w:color w:val="000000"/>
          <w:sz w:val="20"/>
          <w:szCs w:val="20"/>
        </w:rPr>
        <w:t>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підвищення якості вищої освіти в Україні.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1" w:name="n364"/>
      <w:bookmarkEnd w:id="361"/>
      <w:r w:rsidRPr="00EC04BB">
        <w:rPr>
          <w:color w:val="000000"/>
          <w:sz w:val="20"/>
          <w:szCs w:val="20"/>
        </w:rPr>
        <w:t>3. Незалежні установи оцінювання та забезпечення якості вищої освіти можуть видавати вищим навчальним закладам власні сертифікати про оцінку освітньої програми та/або систем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2" w:name="n365"/>
      <w:bookmarkEnd w:id="362"/>
      <w:r w:rsidRPr="00EC04BB">
        <w:rPr>
          <w:color w:val="000000"/>
          <w:sz w:val="20"/>
          <w:szCs w:val="20"/>
        </w:rPr>
        <w:t>4. Участь вищого навчального закладу у проведенні процедури оцінювання освітньої програми незалежною установою оцінювання та забезпечення якості вищої освіти є добровільною.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3" w:name="n366"/>
      <w:bookmarkEnd w:id="363"/>
      <w:r w:rsidRPr="00EC04BB">
        <w:rPr>
          <w:rStyle w:val="rvts9"/>
          <w:b/>
          <w:bCs/>
          <w:color w:val="000000"/>
          <w:sz w:val="20"/>
          <w:szCs w:val="20"/>
          <w:bdr w:val="none" w:sz="0" w:space="0" w:color="auto" w:frame="1"/>
        </w:rPr>
        <w:t>Стаття 24.</w:t>
      </w:r>
      <w:r w:rsidRPr="00EC04BB">
        <w:rPr>
          <w:rStyle w:val="apple-converted-space"/>
          <w:color w:val="000000"/>
          <w:sz w:val="20"/>
          <w:szCs w:val="20"/>
        </w:rPr>
        <w:t> </w:t>
      </w:r>
      <w:r w:rsidRPr="00EC04BB">
        <w:rPr>
          <w:color w:val="000000"/>
          <w:sz w:val="20"/>
          <w:szCs w:val="20"/>
        </w:rPr>
        <w:t>Ліцензування освітньої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4" w:name="n367"/>
      <w:bookmarkEnd w:id="364"/>
      <w:r w:rsidRPr="00EC04BB">
        <w:rPr>
          <w:color w:val="000000"/>
          <w:sz w:val="20"/>
          <w:szCs w:val="20"/>
        </w:rPr>
        <w:t>1. Освітня діяльність у сфері вищої освіти провадиться вищими навчальними закладами, науковими установами (для підготовки фахівців ступеня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5" w:name="n368"/>
      <w:bookmarkEnd w:id="365"/>
      <w:r w:rsidRPr="00EC04BB">
        <w:rPr>
          <w:color w:val="000000"/>
          <w:sz w:val="20"/>
          <w:szCs w:val="20"/>
        </w:rPr>
        <w:t>2. Для отримання експертного висновку про можливість видачі ліцензії на провадження освітньої діяльності заявник подає Національному агентству із забезпечення якості вищої освіти письмову заяву та документи, що підтверджують відповідність заявника стандарту освітньої діяльності за відповідною спеціальністю. Наукові установи Національної академії наук України та національних галузевих академій наук можуть подавати заяви та документи для отримання експертного висновку на основі відповідного рішення їх президій. Національне агентство із забезпечення якості вищої освіти у двомісячний строк з дня надходження заяви та документів проводить ліцензійну експертизу та видає заявникові експертний висновок.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6" w:name="n369"/>
      <w:bookmarkEnd w:id="366"/>
      <w:r w:rsidRPr="00EC04BB">
        <w:rPr>
          <w:color w:val="000000"/>
          <w:sz w:val="20"/>
          <w:szCs w:val="20"/>
        </w:rPr>
        <w:t>3. Для отримання ліцензії на провадження освітньої діяльності заявник подає центральному органу виконавчої влади у сфері освіти і науки письмову заяву та експертний висновок Національного агентства із забезпечення якості вищої освіти. На підставі отриманих документів центральний орган виконавчої влади у сфері освіти і науки протягом 10 робочих днів видає відповідному вищому навчальному закладу ліцензію на провадження освітньої діяльності або відмовляє у її видачі. Рішення про відмову у видачі ліцензії повинно бути обґрунтованим і містити посилання на конкретні положення стандарту освітньої діяльності, яким не відповідає заявник.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7" w:name="n370"/>
      <w:bookmarkEnd w:id="367"/>
      <w:r w:rsidRPr="00EC04BB">
        <w:rPr>
          <w:color w:val="000000"/>
          <w:sz w:val="20"/>
          <w:szCs w:val="20"/>
        </w:rPr>
        <w:t>У разі невидачі заявнику у визначений законом строк ліцензії на провадження освітньої діяльності або неприйняття рішення про відмову в її видачі заявник має право провадити відповідну освітню діяльність без одержання ліцензії через 10 робочих днів після закінчення строку, встановленого для видачі ліцензії на провадження освітньої діяльності або прийняття рішення про відмову в її видачі, на підставі експертного висновку Національного агентства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8" w:name="n371"/>
      <w:bookmarkEnd w:id="368"/>
      <w:r w:rsidRPr="00EC04BB">
        <w:rPr>
          <w:color w:val="000000"/>
          <w:sz w:val="20"/>
          <w:szCs w:val="20"/>
        </w:rPr>
        <w:t>4. Ліцензії видаються окремо за кожною спеціальністю строком на 10 років і можуть бути анульовані лише з підстав, передбачених цим Законом. Інформація про видачу та анулювання ліцензії вноситься до Єдиної державної електронної бази з питань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69" w:name="n372"/>
      <w:bookmarkEnd w:id="369"/>
      <w:r w:rsidRPr="00EC04BB">
        <w:rPr>
          <w:color w:val="000000"/>
          <w:sz w:val="20"/>
          <w:szCs w:val="20"/>
        </w:rPr>
        <w:t>5. У ліцензії зазначаються: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0" w:name="n373"/>
      <w:bookmarkEnd w:id="370"/>
      <w:r w:rsidRPr="00EC04BB">
        <w:rPr>
          <w:color w:val="000000"/>
          <w:sz w:val="20"/>
          <w:szCs w:val="20"/>
        </w:rPr>
        <w:t>1) повне найменування та місцезнаходження вищого навчального закладу, відокремлених підрозділів, що провадять освітню діяльність за відповідною спеціальністю та рівнем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1" w:name="n374"/>
      <w:bookmarkEnd w:id="371"/>
      <w:r w:rsidRPr="00EC04BB">
        <w:rPr>
          <w:color w:val="000000"/>
          <w:sz w:val="20"/>
          <w:szCs w:val="20"/>
        </w:rPr>
        <w:t>2) ліцензований обсяг - максимальна кількість осіб, яким вищий навчальний заклад може одночасно забезпечити здобуття вищої освіти за певною спеціальністю і рівнем вищої освіти відповідно до стандартів освітньої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2" w:name="n375"/>
      <w:bookmarkEnd w:id="372"/>
      <w:r w:rsidRPr="00EC04BB">
        <w:rPr>
          <w:color w:val="000000"/>
          <w:sz w:val="20"/>
          <w:szCs w:val="20"/>
        </w:rPr>
        <w:t>6. Форма ліцензії на провадження освітньої діяльності, порядок її оформлення, переоформлення, видачі, зберігання та обліку затверджуються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3" w:name="n376"/>
      <w:bookmarkEnd w:id="373"/>
      <w:r w:rsidRPr="00EC04BB">
        <w:rPr>
          <w:color w:val="000000"/>
          <w:sz w:val="20"/>
          <w:szCs w:val="20"/>
        </w:rPr>
        <w:t>7. Підставами для переоформлення ліцензії на провадження освітньої діяльності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4" w:name="n377"/>
      <w:bookmarkEnd w:id="374"/>
      <w:r w:rsidRPr="00EC04BB">
        <w:rPr>
          <w:color w:val="000000"/>
          <w:sz w:val="20"/>
          <w:szCs w:val="20"/>
        </w:rPr>
        <w:t>1) зміна найменування чи місцезнаходження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5" w:name="n378"/>
      <w:bookmarkEnd w:id="375"/>
      <w:r w:rsidRPr="00EC04BB">
        <w:rPr>
          <w:color w:val="000000"/>
          <w:sz w:val="20"/>
          <w:szCs w:val="20"/>
        </w:rPr>
        <w:t>2)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6" w:name="n379"/>
      <w:bookmarkEnd w:id="376"/>
      <w:r w:rsidRPr="00EC04BB">
        <w:rPr>
          <w:color w:val="000000"/>
          <w:sz w:val="20"/>
          <w:szCs w:val="20"/>
        </w:rPr>
        <w:t>3) наявність на момент закінчення строку дії ліцензії акредитаційного сертифіката за відповідною спеціальністю та рівнем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7" w:name="n380"/>
      <w:bookmarkEnd w:id="377"/>
      <w:r w:rsidRPr="00EC04BB">
        <w:rPr>
          <w:color w:val="000000"/>
          <w:sz w:val="20"/>
          <w:szCs w:val="20"/>
        </w:rPr>
        <w:t>4) реорганізація або зміна найменування структурного підрозділу вищого навчального закладу, який провадить освітню діяльність за відповідною спеціальністю та рівнем вищої освіти і зазначений у ліцензії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8" w:name="n381"/>
      <w:bookmarkEnd w:id="378"/>
      <w:r w:rsidRPr="00EC04BB">
        <w:rPr>
          <w:color w:val="000000"/>
          <w:sz w:val="20"/>
          <w:szCs w:val="20"/>
        </w:rPr>
        <w:t>8. 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79" w:name="n382"/>
      <w:bookmarkEnd w:id="379"/>
      <w:r w:rsidRPr="00EC04BB">
        <w:rPr>
          <w:color w:val="000000"/>
          <w:sz w:val="20"/>
          <w:szCs w:val="20"/>
        </w:rPr>
        <w:t xml:space="preserve">9. У разі втрати чи пошкодження ліцензії вищий навчальний заклад має право звернутися із заявою про видачу дубліката ліцензії. Центральний орган виконавчої влади у сфері освіти і науки зобов’язаний протягом </w:t>
      </w:r>
      <w:r w:rsidRPr="00EC04BB">
        <w:rPr>
          <w:color w:val="000000"/>
          <w:sz w:val="20"/>
          <w:szCs w:val="20"/>
        </w:rPr>
        <w:lastRenderedPageBreak/>
        <w:t>двох тижнів з дати надходження такої заяви видати вищому навчальному закладу дублікат ліцензії замість втраченої чи пошкодженої.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0" w:name="n383"/>
      <w:bookmarkEnd w:id="380"/>
      <w:r w:rsidRPr="00EC04BB">
        <w:rPr>
          <w:color w:val="000000"/>
          <w:sz w:val="20"/>
          <w:szCs w:val="20"/>
        </w:rPr>
        <w:t>10. Ліцензія на провадження освітньої діяльності вищого навчального закладу може бути анульована лише у разі: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1" w:name="n384"/>
      <w:bookmarkEnd w:id="381"/>
      <w:r w:rsidRPr="00EC04BB">
        <w:rPr>
          <w:color w:val="000000"/>
          <w:sz w:val="20"/>
          <w:szCs w:val="20"/>
        </w:rPr>
        <w:t>1) подання вищим навчальним закладом заяви про припинення освітньої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2" w:name="n385"/>
      <w:bookmarkEnd w:id="382"/>
      <w:r w:rsidRPr="00EC04BB">
        <w:rPr>
          <w:color w:val="000000"/>
          <w:sz w:val="20"/>
          <w:szCs w:val="20"/>
        </w:rPr>
        <w:t>2) виявлення недостовірних відомостей у документах, поданих для ліцензування;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3" w:name="n386"/>
      <w:bookmarkEnd w:id="383"/>
      <w:r w:rsidRPr="00EC04BB">
        <w:rPr>
          <w:color w:val="000000"/>
          <w:sz w:val="20"/>
          <w:szCs w:val="20"/>
        </w:rPr>
        <w:t>3) невиконання вищим навчальним закладом протягом одного року розпорядження центрального органу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про усунення порушення стандарту освітньої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4" w:name="n387"/>
      <w:bookmarkEnd w:id="384"/>
      <w:r w:rsidRPr="00EC04BB">
        <w:rPr>
          <w:color w:val="000000"/>
          <w:sz w:val="20"/>
          <w:szCs w:val="20"/>
        </w:rPr>
        <w:t>Рішення про анулювання ліцензії на провадження освітньої діяльності приймає центральний орган виконавчої влади у сфері освіти і науки. Під час розгляду питання про анулювання ліцензії на провадження освітньої діяльності заслуховується інформація представника відповідного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5" w:name="n388"/>
      <w:bookmarkEnd w:id="385"/>
      <w:r w:rsidRPr="00EC04BB">
        <w:rPr>
          <w:color w:val="000000"/>
          <w:sz w:val="20"/>
          <w:szCs w:val="20"/>
        </w:rPr>
        <w:t>Рішення про анулювання ліцензії на провадження освітньої діяльності не може бути прийнято стосовно вищого навчального закладу, який має чинний сертифікат про акредитацію освітньої програми за відповідною спеціальністю.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6" w:name="n389"/>
      <w:bookmarkEnd w:id="386"/>
      <w:r w:rsidRPr="00EC04BB">
        <w:rPr>
          <w:color w:val="000000"/>
          <w:sz w:val="20"/>
          <w:szCs w:val="20"/>
        </w:rPr>
        <w:t>11. У разі анулювання ліцензії вищий навчальний заклад втрачає право провадити освітню діяльність за відповідною спеціальністю.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7" w:name="n390"/>
      <w:bookmarkEnd w:id="387"/>
      <w:r w:rsidRPr="00EC04BB">
        <w:rPr>
          <w:color w:val="000000"/>
          <w:sz w:val="20"/>
          <w:szCs w:val="20"/>
        </w:rPr>
        <w:t>12. Вищі духовні навчальні заклади, які бажають вносити інформацію про видані ними власні дипломи про вищу освіту до Єдиної державної електронної бази з питань освіти, повинні пройти процедуру ліцензування освітньої діяльності. Вищі духовні навчальні заклади, які бажають видавати дипломи державного зразка, повинні пройти процедуру акредитації освітньої програми.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8" w:name="n391"/>
      <w:bookmarkEnd w:id="388"/>
      <w:r w:rsidRPr="00EC04BB">
        <w:rPr>
          <w:rStyle w:val="rvts9"/>
          <w:b/>
          <w:bCs/>
          <w:color w:val="000000"/>
          <w:sz w:val="20"/>
          <w:szCs w:val="20"/>
          <w:bdr w:val="none" w:sz="0" w:space="0" w:color="auto" w:frame="1"/>
        </w:rPr>
        <w:t>Стаття 25.</w:t>
      </w:r>
      <w:r w:rsidRPr="00EC04BB">
        <w:rPr>
          <w:rStyle w:val="apple-converted-space"/>
          <w:color w:val="000000"/>
          <w:sz w:val="20"/>
          <w:szCs w:val="20"/>
        </w:rPr>
        <w:t> </w:t>
      </w:r>
      <w:r w:rsidRPr="00EC04BB">
        <w:rPr>
          <w:color w:val="000000"/>
          <w:sz w:val="20"/>
          <w:szCs w:val="20"/>
        </w:rPr>
        <w:t>Акредитація освітньої програми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89" w:name="n392"/>
      <w:bookmarkEnd w:id="389"/>
      <w:r w:rsidRPr="00EC04BB">
        <w:rPr>
          <w:color w:val="000000"/>
          <w:sz w:val="20"/>
          <w:szCs w:val="20"/>
        </w:rPr>
        <w:t>1. Вищий навчальний заклад,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освітньої діяльності стандарту вищої освіти за відповідною спеціальністю.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0" w:name="n393"/>
      <w:bookmarkEnd w:id="390"/>
      <w:r w:rsidRPr="00EC04BB">
        <w:rPr>
          <w:color w:val="000000"/>
          <w:sz w:val="20"/>
          <w:szCs w:val="20"/>
        </w:rPr>
        <w:t>2. Протягом двох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1" w:name="n394"/>
      <w:bookmarkEnd w:id="391"/>
      <w:r w:rsidRPr="00EC04BB">
        <w:rPr>
          <w:color w:val="000000"/>
          <w:sz w:val="20"/>
          <w:szCs w:val="20"/>
        </w:rPr>
        <w:t>3. Протягом трьох робочих днів з дня прийняття рішення про акредитацію освітньої програми Національне агентство із забезпечення якості вищої освіти видає вищому навчальному закладу відповідний сертифікат.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2" w:name="n395"/>
      <w:bookmarkEnd w:id="392"/>
      <w:r w:rsidRPr="00EC04BB">
        <w:rPr>
          <w:color w:val="000000"/>
          <w:sz w:val="20"/>
          <w:szCs w:val="20"/>
        </w:rPr>
        <w:t>4. У сертифікаті про акредитацію зазначаються: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3" w:name="n396"/>
      <w:bookmarkEnd w:id="393"/>
      <w:r w:rsidRPr="00EC04BB">
        <w:rPr>
          <w:color w:val="000000"/>
          <w:sz w:val="20"/>
          <w:szCs w:val="20"/>
        </w:rPr>
        <w:t>1) найменування та адреса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4" w:name="n397"/>
      <w:bookmarkEnd w:id="394"/>
      <w:r w:rsidRPr="00EC04BB">
        <w:rPr>
          <w:color w:val="000000"/>
          <w:sz w:val="20"/>
          <w:szCs w:val="20"/>
        </w:rPr>
        <w:t>2) спеціальність і рівень вищої освіти, за якими акредитована освітня програма;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5" w:name="n398"/>
      <w:bookmarkEnd w:id="395"/>
      <w:r w:rsidRPr="00EC04BB">
        <w:rPr>
          <w:color w:val="000000"/>
          <w:sz w:val="20"/>
          <w:szCs w:val="20"/>
        </w:rPr>
        <w:t>3) дата видачі сертифіката.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6" w:name="n399"/>
      <w:bookmarkEnd w:id="396"/>
      <w:r w:rsidRPr="00EC04BB">
        <w:rPr>
          <w:color w:val="000000"/>
          <w:sz w:val="20"/>
          <w:szCs w:val="20"/>
        </w:rPr>
        <w:t>5.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строком на 10 років. Інформація про видачу сертифіката вноситься до Єдиної державної електронної бази з питань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7" w:name="n400"/>
      <w:bookmarkEnd w:id="397"/>
      <w:r w:rsidRPr="00EC04BB">
        <w:rPr>
          <w:color w:val="000000"/>
          <w:sz w:val="20"/>
          <w:szCs w:val="20"/>
        </w:rPr>
        <w:t>6. Форма сертифіката про акредитацію, порядок його оформлення, переоформлення, видачі, зберігання та обліку затверджуються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8" w:name="n401"/>
      <w:bookmarkEnd w:id="398"/>
      <w:r w:rsidRPr="00EC04BB">
        <w:rPr>
          <w:color w:val="000000"/>
          <w:sz w:val="20"/>
          <w:szCs w:val="20"/>
        </w:rPr>
        <w:t>Підставами для переоформлення сертифіката про акредитацію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399" w:name="n402"/>
      <w:bookmarkEnd w:id="399"/>
      <w:r w:rsidRPr="00EC04BB">
        <w:rPr>
          <w:color w:val="000000"/>
          <w:sz w:val="20"/>
          <w:szCs w:val="20"/>
        </w:rPr>
        <w:t>1) зміна найменування чи місцезнаходження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00" w:name="n403"/>
      <w:bookmarkEnd w:id="400"/>
      <w:r w:rsidRPr="00EC04BB">
        <w:rPr>
          <w:color w:val="000000"/>
          <w:sz w:val="20"/>
          <w:szCs w:val="20"/>
        </w:rPr>
        <w:t>2) реорганізація юридичних осіб, що мають сертифікати про акредитацію, шляхом злиття або приєднання однієї юридичної особи до іншої;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01" w:name="n404"/>
      <w:bookmarkEnd w:id="401"/>
      <w:r w:rsidRPr="00EC04BB">
        <w:rPr>
          <w:color w:val="000000"/>
          <w:sz w:val="20"/>
          <w:szCs w:val="20"/>
        </w:rPr>
        <w:t>3) ліквідація або реорганізація, а також зміна найменування (місцезнаходження) структурного підрозділу вищого навчального закладу, що провадить освітню діяльність за відповідною спеціальністю (галуззю) та рівнем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02" w:name="n405"/>
      <w:bookmarkEnd w:id="402"/>
      <w:r w:rsidRPr="00EC04BB">
        <w:rPr>
          <w:color w:val="000000"/>
          <w:sz w:val="20"/>
          <w:szCs w:val="20"/>
        </w:rPr>
        <w:t>7. Сертифікат підтверджує відповідність освітньої програми вищого навчального закладу за відповідною спеціальністю та рівнем вищої освіти стандарту вищої освіти і дає право на видачу диплома державного зразка за цією спеціальністю.</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403" w:name="n406"/>
      <w:bookmarkEnd w:id="403"/>
      <w:r w:rsidRPr="00EC04BB">
        <w:rPr>
          <w:rStyle w:val="rvts15"/>
          <w:b/>
          <w:bCs/>
          <w:color w:val="000000"/>
          <w:sz w:val="20"/>
          <w:szCs w:val="20"/>
          <w:bdr w:val="none" w:sz="0" w:space="0" w:color="auto" w:frame="1"/>
        </w:rPr>
        <w:t>Розділ VI</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ВИЩІ НАВЧАЛЬНІ ЗАКЛАДИ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04" w:name="n407"/>
      <w:bookmarkEnd w:id="404"/>
      <w:r w:rsidRPr="00EC04BB">
        <w:rPr>
          <w:rStyle w:val="rvts9"/>
          <w:b/>
          <w:bCs/>
          <w:color w:val="000000"/>
          <w:sz w:val="20"/>
          <w:szCs w:val="20"/>
          <w:bdr w:val="none" w:sz="0" w:space="0" w:color="auto" w:frame="1"/>
        </w:rPr>
        <w:t>Стаття 26.</w:t>
      </w:r>
      <w:r w:rsidRPr="00EC04BB">
        <w:rPr>
          <w:rStyle w:val="apple-converted-space"/>
          <w:color w:val="000000"/>
          <w:sz w:val="20"/>
          <w:szCs w:val="20"/>
        </w:rPr>
        <w:t> </w:t>
      </w:r>
      <w:r w:rsidRPr="00EC04BB">
        <w:rPr>
          <w:color w:val="000000"/>
          <w:sz w:val="20"/>
          <w:szCs w:val="20"/>
        </w:rPr>
        <w:t>Основні завдання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05" w:name="n408"/>
      <w:bookmarkEnd w:id="405"/>
      <w:r w:rsidRPr="00EC04BB">
        <w:rPr>
          <w:color w:val="000000"/>
          <w:sz w:val="20"/>
          <w:szCs w:val="20"/>
        </w:rPr>
        <w:t>1. Основними завданнями вищого навчального закладу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06" w:name="n409"/>
      <w:bookmarkEnd w:id="406"/>
      <w:r w:rsidRPr="00EC04BB">
        <w:rPr>
          <w:color w:val="000000"/>
          <w:sz w:val="20"/>
          <w:szCs w:val="20"/>
        </w:rPr>
        <w:t>1)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07" w:name="n410"/>
      <w:bookmarkEnd w:id="407"/>
      <w:r w:rsidRPr="00EC04BB">
        <w:rPr>
          <w:color w:val="000000"/>
          <w:sz w:val="20"/>
          <w:szCs w:val="20"/>
        </w:rPr>
        <w:t>2) для університетів, академій, інститутів -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08" w:name="n411"/>
      <w:bookmarkEnd w:id="408"/>
      <w:r w:rsidRPr="00EC04BB">
        <w:rPr>
          <w:color w:val="000000"/>
          <w:sz w:val="20"/>
          <w:szCs w:val="20"/>
        </w:rPr>
        <w:t>3) участь у забезпеченні суспільного та економічного розвитку держави через формування людського капіталу;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09" w:name="n412"/>
      <w:bookmarkEnd w:id="409"/>
      <w:r w:rsidRPr="00EC04BB">
        <w:rPr>
          <w:color w:val="000000"/>
          <w:sz w:val="20"/>
          <w:szCs w:val="20"/>
        </w:rPr>
        <w:lastRenderedPageBreak/>
        <w:t>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0" w:name="n413"/>
      <w:bookmarkEnd w:id="410"/>
      <w:r w:rsidRPr="00EC04BB">
        <w:rPr>
          <w:color w:val="000000"/>
          <w:sz w:val="20"/>
          <w:szCs w:val="20"/>
        </w:rPr>
        <w:t>5) забезпечення органічного поєднання в освітньому процесі освітньої, наукової та інноваційної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1" w:name="n414"/>
      <w:bookmarkEnd w:id="411"/>
      <w:r w:rsidRPr="00EC04BB">
        <w:rPr>
          <w:color w:val="000000"/>
          <w:sz w:val="20"/>
          <w:szCs w:val="20"/>
        </w:rPr>
        <w:t>6) створення необхідних умов для реалізації учасниками освітнього процесу їхніх здібностей і талантів;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2" w:name="n415"/>
      <w:bookmarkEnd w:id="412"/>
      <w:r w:rsidRPr="00EC04BB">
        <w:rPr>
          <w:color w:val="000000"/>
          <w:sz w:val="20"/>
          <w:szCs w:val="20"/>
        </w:rPr>
        <w:t>7) збереження та примноження моральних, культурних, наукових цінностей і досягнень суспільства;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3" w:name="n416"/>
      <w:bookmarkEnd w:id="413"/>
      <w:r w:rsidRPr="00EC04BB">
        <w:rPr>
          <w:color w:val="000000"/>
          <w:sz w:val="20"/>
          <w:szCs w:val="20"/>
        </w:rPr>
        <w:t>8) поширення знань серед населення, підвищення освітнього і культурного рівня громадян;</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4" w:name="n417"/>
      <w:bookmarkEnd w:id="414"/>
      <w:r w:rsidRPr="00EC04BB">
        <w:rPr>
          <w:color w:val="000000"/>
          <w:sz w:val="20"/>
          <w:szCs w:val="20"/>
        </w:rPr>
        <w:t>9) налагодження міжнародних зв’язків та провадження міжнародної діяльності в галузі освіти, науки, спорту, мистецтва і культури;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5" w:name="n418"/>
      <w:bookmarkEnd w:id="415"/>
      <w:r w:rsidRPr="00EC04BB">
        <w:rPr>
          <w:color w:val="000000"/>
          <w:sz w:val="20"/>
          <w:szCs w:val="20"/>
        </w:rPr>
        <w:t>10) вивчення попиту на окремі спеціальності на ринку праці.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6" w:name="n419"/>
      <w:bookmarkEnd w:id="416"/>
      <w:r w:rsidRPr="00EC04BB">
        <w:rPr>
          <w:rStyle w:val="rvts9"/>
          <w:b/>
          <w:bCs/>
          <w:color w:val="000000"/>
          <w:sz w:val="20"/>
          <w:szCs w:val="20"/>
          <w:bdr w:val="none" w:sz="0" w:space="0" w:color="auto" w:frame="1"/>
        </w:rPr>
        <w:t>Стаття 27.</w:t>
      </w:r>
      <w:r w:rsidRPr="00EC04BB">
        <w:rPr>
          <w:rStyle w:val="apple-converted-space"/>
          <w:color w:val="000000"/>
          <w:sz w:val="20"/>
          <w:szCs w:val="20"/>
        </w:rPr>
        <w:t> </w:t>
      </w:r>
      <w:r w:rsidRPr="00EC04BB">
        <w:rPr>
          <w:color w:val="000000"/>
          <w:sz w:val="20"/>
          <w:szCs w:val="20"/>
        </w:rPr>
        <w:t>Правовий статус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7" w:name="n420"/>
      <w:bookmarkEnd w:id="417"/>
      <w:r w:rsidRPr="00EC04BB">
        <w:rPr>
          <w:color w:val="000000"/>
          <w:sz w:val="20"/>
          <w:szCs w:val="20"/>
        </w:rPr>
        <w:t>1. Вищий навчальний заклад утворюється у формі державної, комунальної, приватної установи і працює на засадах неприбутковості.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8" w:name="n421"/>
      <w:bookmarkEnd w:id="418"/>
      <w:r w:rsidRPr="00EC04BB">
        <w:rPr>
          <w:color w:val="000000"/>
          <w:sz w:val="20"/>
          <w:szCs w:val="20"/>
        </w:rPr>
        <w:t>2. Юридична особа (крім наукової установи) набуває статусу вищого навчального закладу з моменту отримання ліцензії на провадження освітньої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19" w:name="n422"/>
      <w:bookmarkEnd w:id="419"/>
      <w:r w:rsidRPr="00EC04BB">
        <w:rPr>
          <w:color w:val="000000"/>
          <w:sz w:val="20"/>
          <w:szCs w:val="20"/>
        </w:rPr>
        <w:t>3. Вищий навчальний заклад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вищого навчального закладу та/або забезпечують виконання його статутних завдань.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0" w:name="n423"/>
      <w:bookmarkEnd w:id="420"/>
      <w:r w:rsidRPr="00EC04BB">
        <w:rPr>
          <w:color w:val="000000"/>
          <w:sz w:val="20"/>
          <w:szCs w:val="20"/>
        </w:rPr>
        <w:t>4. Вищі навчальні заклади державної, комунальної та приватної форми власності мають рівні права у провадженні освітньої, наукової та інших видів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1" w:name="n424"/>
      <w:bookmarkEnd w:id="421"/>
      <w:r w:rsidRPr="00EC04BB">
        <w:rPr>
          <w:color w:val="000000"/>
          <w:sz w:val="20"/>
          <w:szCs w:val="20"/>
        </w:rPr>
        <w:t>5. Вищі навчальні заклади можуть провадити освітню діяльність спільно з іноземними навчальними закладами за узгодженими освітніми програмами.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2" w:name="n425"/>
      <w:bookmarkEnd w:id="422"/>
      <w:r w:rsidRPr="00EC04BB">
        <w:rPr>
          <w:color w:val="000000"/>
          <w:sz w:val="20"/>
          <w:szCs w:val="20"/>
        </w:rPr>
        <w:t>6. Вищі навчальні заклади можуть утворювати навчальні, навчально-наукові та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3" w:name="n426"/>
      <w:bookmarkEnd w:id="423"/>
      <w:r w:rsidRPr="00EC04BB">
        <w:rPr>
          <w:color w:val="000000"/>
          <w:sz w:val="20"/>
          <w:szCs w:val="20"/>
        </w:rPr>
        <w:t>7. Вищий навчальний заклад діє на підставі власного статуту.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4" w:name="n427"/>
      <w:bookmarkEnd w:id="424"/>
      <w:r w:rsidRPr="00EC04BB">
        <w:rPr>
          <w:color w:val="000000"/>
          <w:sz w:val="20"/>
          <w:szCs w:val="20"/>
        </w:rPr>
        <w:t>Статут вищого навчального закладу повинен містити: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5" w:name="n428"/>
      <w:bookmarkEnd w:id="425"/>
      <w:r w:rsidRPr="00EC04BB">
        <w:rPr>
          <w:color w:val="000000"/>
          <w:sz w:val="20"/>
          <w:szCs w:val="20"/>
        </w:rPr>
        <w:t>1) повне найменування із зазначенням типу вищого навчального закладу, його правосуб’єктність, місцезнаходження, дату прийняття рішення про його утворення;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6" w:name="n429"/>
      <w:bookmarkEnd w:id="426"/>
      <w:r w:rsidRPr="00EC04BB">
        <w:rPr>
          <w:color w:val="000000"/>
          <w:sz w:val="20"/>
          <w:szCs w:val="20"/>
        </w:rPr>
        <w:t>2) концепцію освітньої діяльності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7" w:name="n430"/>
      <w:bookmarkEnd w:id="427"/>
      <w:r w:rsidRPr="00EC04BB">
        <w:rPr>
          <w:color w:val="000000"/>
          <w:sz w:val="20"/>
          <w:szCs w:val="20"/>
        </w:rPr>
        <w:t>3) права та обов’язки засновника (засновників);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8" w:name="n431"/>
      <w:bookmarkEnd w:id="428"/>
      <w:r w:rsidRPr="00EC04BB">
        <w:rPr>
          <w:color w:val="000000"/>
          <w:sz w:val="20"/>
          <w:szCs w:val="20"/>
        </w:rPr>
        <w:t>4) обсяг основних засобів (розмір статутного капіталу), наданих засновником (засновниками);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29" w:name="n432"/>
      <w:bookmarkEnd w:id="429"/>
      <w:r w:rsidRPr="00EC04BB">
        <w:rPr>
          <w:color w:val="000000"/>
          <w:sz w:val="20"/>
          <w:szCs w:val="20"/>
        </w:rPr>
        <w:t>5) повноваження органів управління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0" w:name="n433"/>
      <w:bookmarkEnd w:id="430"/>
      <w:r w:rsidRPr="00EC04BB">
        <w:rPr>
          <w:color w:val="000000"/>
          <w:sz w:val="20"/>
          <w:szCs w:val="20"/>
        </w:rPr>
        <w:t>6) права та обов’язки керівника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1" w:name="n434"/>
      <w:bookmarkEnd w:id="431"/>
      <w:r w:rsidRPr="00EC04BB">
        <w:rPr>
          <w:color w:val="000000"/>
          <w:sz w:val="20"/>
          <w:szCs w:val="20"/>
        </w:rPr>
        <w:t>7) порядок обрання представників до органів громадського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2" w:name="n435"/>
      <w:bookmarkEnd w:id="432"/>
      <w:r w:rsidRPr="00EC04BB">
        <w:rPr>
          <w:color w:val="000000"/>
          <w:sz w:val="20"/>
          <w:szCs w:val="20"/>
        </w:rPr>
        <w:t>8) підстави дострокового розірвання контракту з керівником вищого навчального закладу та керівником навчально-наукового інституту (факультету);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3" w:name="n436"/>
      <w:bookmarkEnd w:id="433"/>
      <w:r w:rsidRPr="00EC04BB">
        <w:rPr>
          <w:color w:val="000000"/>
          <w:sz w:val="20"/>
          <w:szCs w:val="20"/>
        </w:rPr>
        <w:t>9) джерела надходження і порядок використання коштів та майна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4" w:name="n437"/>
      <w:bookmarkEnd w:id="434"/>
      <w:r w:rsidRPr="00EC04BB">
        <w:rPr>
          <w:color w:val="000000"/>
          <w:sz w:val="20"/>
          <w:szCs w:val="20"/>
        </w:rPr>
        <w:t>10) порядок звітності та контролю за провадженням фінансово-господарської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5" w:name="n438"/>
      <w:bookmarkEnd w:id="435"/>
      <w:r w:rsidRPr="00EC04BB">
        <w:rPr>
          <w:color w:val="000000"/>
          <w:sz w:val="20"/>
          <w:szCs w:val="20"/>
        </w:rPr>
        <w:t>11) порядок внесення змін до статуту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6" w:name="n439"/>
      <w:bookmarkEnd w:id="436"/>
      <w:r w:rsidRPr="00EC04BB">
        <w:rPr>
          <w:color w:val="000000"/>
          <w:sz w:val="20"/>
          <w:szCs w:val="20"/>
        </w:rPr>
        <w:t>12) порядок реорганізації та ліквідації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7" w:name="n440"/>
      <w:bookmarkEnd w:id="437"/>
      <w:r w:rsidRPr="00EC04BB">
        <w:rPr>
          <w:color w:val="000000"/>
          <w:sz w:val="20"/>
          <w:szCs w:val="20"/>
        </w:rPr>
        <w:t>Статут вищого навчального закладу може містити інші положення, що стосуються особливостей утворення і діяльності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8" w:name="n441"/>
      <w:bookmarkEnd w:id="438"/>
      <w:r w:rsidRPr="00EC04BB">
        <w:rPr>
          <w:color w:val="000000"/>
          <w:sz w:val="20"/>
          <w:szCs w:val="20"/>
        </w:rPr>
        <w:t>Статут вищого навчального закладу не повинен суперечити законодавству.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39" w:name="n442"/>
      <w:bookmarkEnd w:id="439"/>
      <w:r w:rsidRPr="00EC04BB">
        <w:rPr>
          <w:rStyle w:val="rvts9"/>
          <w:b/>
          <w:bCs/>
          <w:color w:val="000000"/>
          <w:sz w:val="20"/>
          <w:szCs w:val="20"/>
          <w:bdr w:val="none" w:sz="0" w:space="0" w:color="auto" w:frame="1"/>
        </w:rPr>
        <w:t>Стаття 28.</w:t>
      </w:r>
      <w:r w:rsidRPr="00EC04BB">
        <w:rPr>
          <w:rStyle w:val="apple-converted-space"/>
          <w:color w:val="000000"/>
          <w:sz w:val="20"/>
          <w:szCs w:val="20"/>
        </w:rPr>
        <w:t> </w:t>
      </w:r>
      <w:r w:rsidRPr="00EC04BB">
        <w:rPr>
          <w:color w:val="000000"/>
          <w:sz w:val="20"/>
          <w:szCs w:val="20"/>
        </w:rPr>
        <w:t>Типи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0" w:name="n443"/>
      <w:bookmarkEnd w:id="440"/>
      <w:r w:rsidRPr="00EC04BB">
        <w:rPr>
          <w:color w:val="000000"/>
          <w:sz w:val="20"/>
          <w:szCs w:val="20"/>
        </w:rPr>
        <w:t>1. В Україні діють вищі навчальні заклади таких типів: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1" w:name="n444"/>
      <w:bookmarkEnd w:id="441"/>
      <w:r w:rsidRPr="00EC04BB">
        <w:rPr>
          <w:color w:val="000000"/>
          <w:sz w:val="20"/>
          <w:szCs w:val="20"/>
        </w:rPr>
        <w:t>1) університет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2" w:name="n445"/>
      <w:bookmarkEnd w:id="442"/>
      <w:r w:rsidRPr="00EC04BB">
        <w:rPr>
          <w:color w:val="000000"/>
          <w:sz w:val="20"/>
          <w:szCs w:val="20"/>
        </w:rPr>
        <w:t>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3" w:name="n446"/>
      <w:bookmarkEnd w:id="443"/>
      <w:r w:rsidRPr="00EC04BB">
        <w:rPr>
          <w:color w:val="000000"/>
          <w:sz w:val="20"/>
          <w:szCs w:val="20"/>
        </w:rPr>
        <w:t xml:space="preserve">3) коледж - галузевий вищий навчальний заклад або структурний підрозділ університету, академії чи інституту, що провадить освітню діяльність, пов’язану із здобуттям ступенів молодшого бакалавра та/або </w:t>
      </w:r>
      <w:r w:rsidRPr="00EC04BB">
        <w:rPr>
          <w:color w:val="000000"/>
          <w:sz w:val="20"/>
          <w:szCs w:val="20"/>
        </w:rPr>
        <w:lastRenderedPageBreak/>
        <w:t>бакалавра, проводить прикладні наукові дослідження. Коледж також має право здійснювати підготовку фахівців освітньо-кваліфікаційного рівня молодшого спеціаліста.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4" w:name="n447"/>
      <w:bookmarkEnd w:id="444"/>
      <w:r w:rsidRPr="00EC04BB">
        <w:rPr>
          <w:color w:val="000000"/>
          <w:sz w:val="20"/>
          <w:szCs w:val="20"/>
        </w:rPr>
        <w:t>Відомості про коледж, який є структурним підрозділом університету, академії чи інституту, включаються до Єдиної державної електронної бази з питань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5" w:name="n448"/>
      <w:bookmarkEnd w:id="445"/>
      <w:r w:rsidRPr="00EC04BB">
        <w:rPr>
          <w:rStyle w:val="rvts9"/>
          <w:b/>
          <w:bCs/>
          <w:color w:val="000000"/>
          <w:sz w:val="20"/>
          <w:szCs w:val="20"/>
          <w:bdr w:val="none" w:sz="0" w:space="0" w:color="auto" w:frame="1"/>
        </w:rPr>
        <w:t>Стаття 29.</w:t>
      </w:r>
      <w:r w:rsidRPr="00EC04BB">
        <w:rPr>
          <w:rStyle w:val="apple-converted-space"/>
          <w:color w:val="000000"/>
          <w:sz w:val="20"/>
          <w:szCs w:val="20"/>
        </w:rPr>
        <w:t> </w:t>
      </w:r>
      <w:r w:rsidRPr="00EC04BB">
        <w:rPr>
          <w:color w:val="000000"/>
          <w:sz w:val="20"/>
          <w:szCs w:val="20"/>
        </w:rPr>
        <w:t>Національний вищий навчальний заклад</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6" w:name="n449"/>
      <w:bookmarkEnd w:id="446"/>
      <w:r w:rsidRPr="00EC04BB">
        <w:rPr>
          <w:color w:val="000000"/>
          <w:sz w:val="20"/>
          <w:szCs w:val="20"/>
        </w:rPr>
        <w:t>1. Університету, академії, інституту незалежно від форми власності відповідно до законодавства може бути надано статус національного.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7" w:name="n450"/>
      <w:bookmarkEnd w:id="447"/>
      <w:r w:rsidRPr="00EC04BB">
        <w:rPr>
          <w:color w:val="000000"/>
          <w:sz w:val="20"/>
          <w:szCs w:val="20"/>
        </w:rPr>
        <w:t>2. Надання вищому навчальному закладу статусу національного здійснюється за пропозицією Національного агентства із забезпечення якості вищої освіти, що подається в порядку та за критеріями, встановленими Кабінетом Міністрів України. Встановлення відповідності діяльності національного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8" w:name="n451"/>
      <w:bookmarkEnd w:id="448"/>
      <w:r w:rsidRPr="00EC04BB">
        <w:rPr>
          <w:color w:val="000000"/>
          <w:sz w:val="20"/>
          <w:szCs w:val="20"/>
        </w:rPr>
        <w:t>3. Національний вищий навчальний заклад має право: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49" w:name="n452"/>
      <w:bookmarkEnd w:id="449"/>
      <w:r w:rsidRPr="00EC04BB">
        <w:rPr>
          <w:color w:val="000000"/>
          <w:sz w:val="20"/>
          <w:szCs w:val="20"/>
        </w:rPr>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0" w:name="n453"/>
      <w:bookmarkEnd w:id="450"/>
      <w:r w:rsidRPr="00EC04BB">
        <w:rPr>
          <w:color w:val="000000"/>
          <w:sz w:val="20"/>
          <w:szCs w:val="20"/>
        </w:rPr>
        <w:t>2) визначати норми часу навчальної та іншої роботи педагогічних і науково-педагогічних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1" w:name="n454"/>
      <w:bookmarkEnd w:id="451"/>
      <w:r w:rsidRPr="00EC04BB">
        <w:rPr>
          <w:color w:val="000000"/>
          <w:sz w:val="20"/>
          <w:szCs w:val="20"/>
        </w:rPr>
        <w:t>3) здійснювати перерозподіл:</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2" w:name="n455"/>
      <w:bookmarkEnd w:id="452"/>
      <w:r w:rsidRPr="00EC04BB">
        <w:rPr>
          <w:color w:val="000000"/>
          <w:sz w:val="20"/>
          <w:szCs w:val="20"/>
        </w:rPr>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3" w:name="n456"/>
      <w:bookmarkEnd w:id="453"/>
      <w:r w:rsidRPr="00EC04BB">
        <w:rPr>
          <w:color w:val="000000"/>
          <w:sz w:val="20"/>
          <w:szCs w:val="20"/>
        </w:rPr>
        <w:t>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вищого навчального закладу з обов’язковим інформуванням центрального органу виконавчої влади, до сфери управління якого належить вищий навчальний заклад;</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4" w:name="n457"/>
      <w:bookmarkEnd w:id="454"/>
      <w:r w:rsidRPr="00EC04BB">
        <w:rPr>
          <w:color w:val="000000"/>
          <w:sz w:val="20"/>
          <w:szCs w:val="20"/>
        </w:rPr>
        <w:t>ліцензованого обсягу прийому за спеціальностями у межах відповідної галузі знань;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5" w:name="n458"/>
      <w:bookmarkEnd w:id="455"/>
      <w:r w:rsidRPr="00EC04BB">
        <w:rPr>
          <w:color w:val="000000"/>
          <w:sz w:val="20"/>
          <w:szCs w:val="20"/>
        </w:rPr>
        <w:t>4) здійснювати підготовку фахівців з вищою освітою за власними експериментальними освітніми програмами та навчальними планами;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6" w:name="n459"/>
      <w:bookmarkEnd w:id="456"/>
      <w:r w:rsidRPr="00EC04BB">
        <w:rPr>
          <w:color w:val="000000"/>
          <w:sz w:val="20"/>
          <w:szCs w:val="20"/>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7" w:name="n460"/>
      <w:bookmarkEnd w:id="457"/>
      <w:r w:rsidRPr="00EC04BB">
        <w:rPr>
          <w:color w:val="000000"/>
          <w:sz w:val="20"/>
          <w:szCs w:val="20"/>
        </w:rPr>
        <w:t>6) використовувати у своєму найменуванні слово "національний";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8" w:name="n461"/>
      <w:bookmarkEnd w:id="458"/>
      <w:r w:rsidRPr="00EC04BB">
        <w:rPr>
          <w:color w:val="000000"/>
          <w:sz w:val="20"/>
          <w:szCs w:val="20"/>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59" w:name="n462"/>
      <w:bookmarkEnd w:id="459"/>
      <w:r w:rsidRPr="00EC04BB">
        <w:rPr>
          <w:color w:val="000000"/>
          <w:sz w:val="20"/>
          <w:szCs w:val="20"/>
        </w:rPr>
        <w:t>4. Особливості управління національним вищим навчальним закладом,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0" w:name="n463"/>
      <w:bookmarkEnd w:id="460"/>
      <w:r w:rsidRPr="00EC04BB">
        <w:rPr>
          <w:rStyle w:val="rvts9"/>
          <w:b/>
          <w:bCs/>
          <w:color w:val="000000"/>
          <w:sz w:val="20"/>
          <w:szCs w:val="20"/>
          <w:bdr w:val="none" w:sz="0" w:space="0" w:color="auto" w:frame="1"/>
        </w:rPr>
        <w:t>Стаття 30.</w:t>
      </w:r>
      <w:r w:rsidRPr="00EC04BB">
        <w:rPr>
          <w:rStyle w:val="apple-converted-space"/>
          <w:color w:val="000000"/>
          <w:sz w:val="20"/>
          <w:szCs w:val="20"/>
        </w:rPr>
        <w:t> </w:t>
      </w:r>
      <w:r w:rsidRPr="00EC04BB">
        <w:rPr>
          <w:color w:val="000000"/>
          <w:sz w:val="20"/>
          <w:szCs w:val="20"/>
        </w:rPr>
        <w:t>Дослідницький університет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1" w:name="n464"/>
      <w:bookmarkEnd w:id="461"/>
      <w:r w:rsidRPr="00EC04BB">
        <w:rPr>
          <w:color w:val="000000"/>
          <w:sz w:val="20"/>
          <w:szCs w:val="20"/>
        </w:rPr>
        <w:t>1. Національному вищому навчальному закладу, що забезпечує проривний розвиток держави в певних галузях знань за моделлю поєднання освіти, науки та інновацій, сприяє її інтеграції у світовий освітньо-науковий простір, має визнані наукові здобутки, може надаватися статус дослідницького університету.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2" w:name="n465"/>
      <w:bookmarkEnd w:id="462"/>
      <w:r w:rsidRPr="00EC04BB">
        <w:rPr>
          <w:color w:val="000000"/>
          <w:sz w:val="20"/>
          <w:szCs w:val="20"/>
        </w:rPr>
        <w:t>2. Статус дослідницького університету надається Кабінетом Міністрів України на конкурсних засадах вищому навчальному закладу строком на сім років відповідно до затвердженого Кабінетом Міністрів України</w:t>
      </w:r>
      <w:r w:rsidRPr="00EC04BB">
        <w:rPr>
          <w:rStyle w:val="apple-converted-space"/>
          <w:color w:val="000000"/>
          <w:sz w:val="20"/>
          <w:szCs w:val="20"/>
        </w:rPr>
        <w:t> </w:t>
      </w:r>
      <w:hyperlink r:id="rId9" w:tgtFrame="_blank" w:history="1">
        <w:r w:rsidRPr="00EC04BB">
          <w:rPr>
            <w:rStyle w:val="a3"/>
            <w:color w:val="000099"/>
            <w:sz w:val="20"/>
            <w:szCs w:val="20"/>
            <w:bdr w:val="none" w:sz="0" w:space="0" w:color="auto" w:frame="1"/>
          </w:rPr>
          <w:t>Положення про дослідницький університет</w:t>
        </w:r>
      </w:hyperlink>
      <w:r w:rsidRPr="00EC04BB">
        <w:rPr>
          <w:rStyle w:val="apple-converted-space"/>
          <w:color w:val="000000"/>
          <w:sz w:val="20"/>
          <w:szCs w:val="20"/>
        </w:rPr>
        <w:t> </w:t>
      </w:r>
      <w:r w:rsidRPr="00EC04BB">
        <w:rPr>
          <w:color w:val="000000"/>
          <w:sz w:val="20"/>
          <w:szCs w:val="20"/>
        </w:rPr>
        <w:t>та критеріїв, що включають показники, приведені до кількості науково-педагогічних і наукових працівників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3" w:name="n466"/>
      <w:bookmarkEnd w:id="463"/>
      <w:r w:rsidRPr="00EC04BB">
        <w:rPr>
          <w:color w:val="000000"/>
          <w:sz w:val="20"/>
          <w:szCs w:val="20"/>
        </w:rPr>
        <w:t>3. Надання вищому навчальному закладу статусу дослідницького здійснюється за поданням Національного агентства із забезпечення якості вищої освіти у разі відповідності критеріям, встановленим Кабінетом Міністрів України. Встановлення відповідності діяльності дослідницького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4" w:name="n467"/>
      <w:bookmarkEnd w:id="464"/>
      <w:r w:rsidRPr="00EC04BB">
        <w:rPr>
          <w:color w:val="000000"/>
          <w:sz w:val="20"/>
          <w:szCs w:val="20"/>
        </w:rPr>
        <w:t>4. Критерії, за якими надається статус дослідницького університету, базуються на таких засадах: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5" w:name="n468"/>
      <w:bookmarkEnd w:id="465"/>
      <w:r w:rsidRPr="00EC04BB">
        <w:rPr>
          <w:color w:val="000000"/>
          <w:sz w:val="20"/>
          <w:szCs w:val="20"/>
        </w:rPr>
        <w:t>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6" w:name="n469"/>
      <w:bookmarkEnd w:id="466"/>
      <w:r w:rsidRPr="00EC04BB">
        <w:rPr>
          <w:color w:val="000000"/>
          <w:sz w:val="20"/>
          <w:szCs w:val="20"/>
        </w:rPr>
        <w:t>2) міждисциплінарність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7" w:name="n470"/>
      <w:bookmarkEnd w:id="467"/>
      <w:r w:rsidRPr="00EC04BB">
        <w:rPr>
          <w:color w:val="000000"/>
          <w:sz w:val="20"/>
          <w:szCs w:val="20"/>
        </w:rPr>
        <w:t>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 кваліфікації наукових кадрів у вищому навчальному закладі;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8" w:name="n471"/>
      <w:bookmarkEnd w:id="468"/>
      <w:r w:rsidRPr="00EC04BB">
        <w:rPr>
          <w:color w:val="000000"/>
          <w:sz w:val="20"/>
          <w:szCs w:val="20"/>
        </w:rPr>
        <w:t>4) рівень інтеграції у світовий освітньо-науковий простір, зокрема кількість міжнародних проектів, створених об’єктів права інтелектуальної власності, спільних з підприємствами та іноземними вищими навчальними закладами наукових проектів, грантів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69" w:name="n472"/>
      <w:bookmarkEnd w:id="469"/>
      <w:r w:rsidRPr="00EC04BB">
        <w:rPr>
          <w:color w:val="000000"/>
          <w:sz w:val="20"/>
          <w:szCs w:val="20"/>
        </w:rPr>
        <w:t>5) місце в національному, галузевих та/або міжнародних рейтингах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0" w:name="n473"/>
      <w:bookmarkEnd w:id="470"/>
      <w:r w:rsidRPr="00EC04BB">
        <w:rPr>
          <w:color w:val="000000"/>
          <w:sz w:val="20"/>
          <w:szCs w:val="20"/>
        </w:rPr>
        <w:t>6) кількість публікацій за показниками визнаних міжнародних наукометричних баз та у міжнародних реферованих виданнях.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1" w:name="n474"/>
      <w:bookmarkEnd w:id="471"/>
      <w:r w:rsidRPr="00EC04BB">
        <w:rPr>
          <w:color w:val="000000"/>
          <w:sz w:val="20"/>
          <w:szCs w:val="20"/>
        </w:rPr>
        <w:t>5. Дослідницький університет має право: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2" w:name="n475"/>
      <w:bookmarkEnd w:id="472"/>
      <w:r w:rsidRPr="00EC04BB">
        <w:rPr>
          <w:color w:val="000000"/>
          <w:sz w:val="20"/>
          <w:szCs w:val="20"/>
        </w:rPr>
        <w:lastRenderedPageBreak/>
        <w:t>1) використовувати у своєму найменуванні слово "дослідницький";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3" w:name="n476"/>
      <w:bookmarkEnd w:id="473"/>
      <w:r w:rsidRPr="00EC04BB">
        <w:rPr>
          <w:color w:val="000000"/>
          <w:sz w:val="20"/>
          <w:szCs w:val="20"/>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4" w:name="n477"/>
      <w:bookmarkEnd w:id="474"/>
      <w:r w:rsidRPr="00EC04BB">
        <w:rPr>
          <w:color w:val="000000"/>
          <w:sz w:val="20"/>
          <w:szCs w:val="20"/>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5" w:name="n478"/>
      <w:bookmarkEnd w:id="475"/>
      <w:r w:rsidRPr="00EC04BB">
        <w:rPr>
          <w:color w:val="000000"/>
          <w:sz w:val="20"/>
          <w:szCs w:val="20"/>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6" w:name="n479"/>
      <w:bookmarkEnd w:id="476"/>
      <w:r w:rsidRPr="00EC04BB">
        <w:rPr>
          <w:color w:val="000000"/>
          <w:sz w:val="20"/>
          <w:szCs w:val="20"/>
        </w:rPr>
        <w:t>5) приймати остаточне рішення щодо присвоєння вчених звань;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7" w:name="n480"/>
      <w:bookmarkEnd w:id="477"/>
      <w:r w:rsidRPr="00EC04BB">
        <w:rPr>
          <w:color w:val="000000"/>
          <w:sz w:val="20"/>
          <w:szCs w:val="20"/>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вищому навчальному закладі (науковій установі);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8" w:name="n481"/>
      <w:bookmarkEnd w:id="478"/>
      <w:r w:rsidRPr="00EC04BB">
        <w:rPr>
          <w:color w:val="000000"/>
          <w:sz w:val="20"/>
          <w:szCs w:val="20"/>
        </w:rPr>
        <w:t>7) встановлювати нормативи чисельності осіб, які навчаються, на одну посаду науково-педагогічного та наукового працівника;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79" w:name="n482"/>
      <w:bookmarkEnd w:id="479"/>
      <w:r w:rsidRPr="00EC04BB">
        <w:rPr>
          <w:color w:val="000000"/>
          <w:sz w:val="20"/>
          <w:szCs w:val="20"/>
        </w:rPr>
        <w:t>8) самостійно визначати статті та обсяги витрат власних надходжень;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0" w:name="n483"/>
      <w:bookmarkEnd w:id="480"/>
      <w:r w:rsidRPr="00EC04BB">
        <w:rPr>
          <w:color w:val="000000"/>
          <w:sz w:val="20"/>
          <w:szCs w:val="20"/>
        </w:rPr>
        <w:t>9) у межах визначених в установленому порядку коштів загального фонду на оплату праці та в межах наявних у вищому навчальному закладі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1" w:name="n484"/>
      <w:bookmarkEnd w:id="481"/>
      <w:r w:rsidRPr="00EC04BB">
        <w:rPr>
          <w:color w:val="000000"/>
          <w:sz w:val="20"/>
          <w:szCs w:val="20"/>
        </w:rPr>
        <w:t>10) здійснювати інші права, передбачені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2" w:name="n485"/>
      <w:bookmarkEnd w:id="482"/>
      <w:r w:rsidRPr="00EC04BB">
        <w:rPr>
          <w:rStyle w:val="rvts9"/>
          <w:b/>
          <w:bCs/>
          <w:color w:val="000000"/>
          <w:sz w:val="20"/>
          <w:szCs w:val="20"/>
          <w:bdr w:val="none" w:sz="0" w:space="0" w:color="auto" w:frame="1"/>
        </w:rPr>
        <w:t>Стаття 31.</w:t>
      </w:r>
      <w:r w:rsidRPr="00EC04BB">
        <w:rPr>
          <w:rStyle w:val="apple-converted-space"/>
          <w:color w:val="000000"/>
          <w:sz w:val="20"/>
          <w:szCs w:val="20"/>
        </w:rPr>
        <w:t> </w:t>
      </w:r>
      <w:r w:rsidRPr="00EC04BB">
        <w:rPr>
          <w:color w:val="000000"/>
          <w:sz w:val="20"/>
          <w:szCs w:val="20"/>
        </w:rPr>
        <w:t>Утворення, реорганізація та ліквідація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3" w:name="n486"/>
      <w:bookmarkEnd w:id="483"/>
      <w:r w:rsidRPr="00EC04BB">
        <w:rPr>
          <w:color w:val="000000"/>
          <w:sz w:val="20"/>
          <w:szCs w:val="20"/>
        </w:rPr>
        <w:t>1. Рішення про утворення, реорганізацію (злиття, приєднання, поділ, перетворення) чи ліквідацію вищого навчального закладу приймається: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4" w:name="n487"/>
      <w:bookmarkEnd w:id="484"/>
      <w:r w:rsidRPr="00EC04BB">
        <w:rPr>
          <w:color w:val="000000"/>
          <w:sz w:val="20"/>
          <w:szCs w:val="20"/>
        </w:rPr>
        <w:t>1) для закладів державної форми власності -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5" w:name="n488"/>
      <w:bookmarkEnd w:id="485"/>
      <w:r w:rsidRPr="00EC04BB">
        <w:rPr>
          <w:color w:val="000000"/>
          <w:sz w:val="20"/>
          <w:szCs w:val="20"/>
        </w:rPr>
        <w:t>2) для закладів комунальної форми власності - відповідними органами місцевого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6" w:name="n489"/>
      <w:bookmarkEnd w:id="486"/>
      <w:r w:rsidRPr="00EC04BB">
        <w:rPr>
          <w:color w:val="000000"/>
          <w:sz w:val="20"/>
          <w:szCs w:val="20"/>
        </w:rPr>
        <w:t>3) для закладів приватної форми власності - фізичними та/або юридичними особами відповідно до закону.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7" w:name="n490"/>
      <w:bookmarkEnd w:id="487"/>
      <w:r w:rsidRPr="00EC04BB">
        <w:rPr>
          <w:color w:val="000000"/>
          <w:sz w:val="20"/>
          <w:szCs w:val="20"/>
        </w:rPr>
        <w:t>2. Реорганізація чи ліквідація вищого навчального закладу не повинна порушувати права та інтереси осіб, які навчаються у цьому вищому навчальному закладі. Обов’язок щодо вирішення всіх питань продовження безперервного здобуття вищої освіти такими особами покладається на засновника (засновників)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8" w:name="n491"/>
      <w:bookmarkEnd w:id="488"/>
      <w:r w:rsidRPr="00EC04BB">
        <w:rPr>
          <w:color w:val="000000"/>
          <w:sz w:val="20"/>
          <w:szCs w:val="20"/>
        </w:rPr>
        <w:t>3. Утворення в Україні вищих навчальних закладів за участю іноземних фізичних та юридичних осіб, вищими навчальними закладами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вищі навчальні заклади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89" w:name="n492"/>
      <w:bookmarkEnd w:id="489"/>
      <w:r w:rsidRPr="00EC04BB">
        <w:rPr>
          <w:color w:val="000000"/>
          <w:sz w:val="20"/>
          <w:szCs w:val="20"/>
        </w:rPr>
        <w:t>4. Вищі навчальні заклади України відповідно до законодавства іноземних держав можуть утворювати свої структурні підрозділи на території цих держав.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0" w:name="n493"/>
      <w:bookmarkEnd w:id="490"/>
      <w:r w:rsidRPr="00EC04BB">
        <w:rPr>
          <w:rStyle w:val="rvts9"/>
          <w:b/>
          <w:bCs/>
          <w:color w:val="000000"/>
          <w:sz w:val="20"/>
          <w:szCs w:val="20"/>
          <w:bdr w:val="none" w:sz="0" w:space="0" w:color="auto" w:frame="1"/>
        </w:rPr>
        <w:t>Стаття 32.</w:t>
      </w:r>
      <w:r w:rsidRPr="00EC04BB">
        <w:rPr>
          <w:rStyle w:val="apple-converted-space"/>
          <w:color w:val="000000"/>
          <w:sz w:val="20"/>
          <w:szCs w:val="20"/>
        </w:rPr>
        <w:t> </w:t>
      </w:r>
      <w:r w:rsidRPr="00EC04BB">
        <w:rPr>
          <w:color w:val="000000"/>
          <w:sz w:val="20"/>
          <w:szCs w:val="20"/>
        </w:rPr>
        <w:t>Принципи діяльності, основні права та обов’язки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1" w:name="n494"/>
      <w:bookmarkEnd w:id="491"/>
      <w:r w:rsidRPr="00EC04BB">
        <w:rPr>
          <w:color w:val="000000"/>
          <w:sz w:val="20"/>
          <w:szCs w:val="20"/>
        </w:rPr>
        <w:t>1. Діяльність вищого навчального закладу провадиться на принципах: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2" w:name="n495"/>
      <w:bookmarkEnd w:id="492"/>
      <w:r w:rsidRPr="00EC04BB">
        <w:rPr>
          <w:color w:val="000000"/>
          <w:sz w:val="20"/>
          <w:szCs w:val="20"/>
        </w:rPr>
        <w:t>1) автономії та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3" w:name="n496"/>
      <w:bookmarkEnd w:id="493"/>
      <w:r w:rsidRPr="00EC04BB">
        <w:rPr>
          <w:color w:val="000000"/>
          <w:sz w:val="20"/>
          <w:szCs w:val="20"/>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вищий навчальний заклад, органів управління вищого навчального закладу та його структурних підрозділів;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4" w:name="n497"/>
      <w:bookmarkEnd w:id="494"/>
      <w:r w:rsidRPr="00EC04BB">
        <w:rPr>
          <w:color w:val="000000"/>
          <w:sz w:val="20"/>
          <w:szCs w:val="20"/>
        </w:rPr>
        <w:t>3) поєднання колегіальних та єдиноначальних засад;</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5" w:name="n498"/>
      <w:bookmarkEnd w:id="495"/>
      <w:r w:rsidRPr="00EC04BB">
        <w:rPr>
          <w:color w:val="000000"/>
          <w:sz w:val="20"/>
          <w:szCs w:val="20"/>
        </w:rPr>
        <w:t>4) незалежності від політичних партій, громадських і релігійних організацій (крім вищих духовних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6" w:name="n499"/>
      <w:bookmarkEnd w:id="496"/>
      <w:r w:rsidRPr="00EC04BB">
        <w:rPr>
          <w:color w:val="000000"/>
          <w:sz w:val="20"/>
          <w:szCs w:val="20"/>
        </w:rPr>
        <w:t>2. Вищі навчальні заклади мають рівні права, що становлять зміст їх автономії та самоврядування, у тому числі мають право: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7" w:name="n500"/>
      <w:bookmarkEnd w:id="497"/>
      <w:r w:rsidRPr="00EC04BB">
        <w:rPr>
          <w:color w:val="000000"/>
          <w:sz w:val="20"/>
          <w:szCs w:val="20"/>
        </w:rPr>
        <w:t>1) розробляти та реалізовувати освітні (наукові) програми в межах ліцензованої спеціальності;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8" w:name="n501"/>
      <w:bookmarkEnd w:id="498"/>
      <w:r w:rsidRPr="00EC04BB">
        <w:rPr>
          <w:color w:val="000000"/>
          <w:sz w:val="20"/>
          <w:szCs w:val="20"/>
        </w:rPr>
        <w:t>2) самостійно визначати форми навчання та форми організації освітнього процесу;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499" w:name="n502"/>
      <w:bookmarkEnd w:id="499"/>
      <w:r w:rsidRPr="00EC04BB">
        <w:rPr>
          <w:color w:val="000000"/>
          <w:sz w:val="20"/>
          <w:szCs w:val="20"/>
        </w:rPr>
        <w:t>3) обирати типи програм підготовки бакалаврів і магістрів, що передбачені Міжнародною стандартною класифікацією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0" w:name="n503"/>
      <w:bookmarkEnd w:id="500"/>
      <w:r w:rsidRPr="00EC04BB">
        <w:rPr>
          <w:color w:val="000000"/>
          <w:sz w:val="20"/>
          <w:szCs w:val="20"/>
        </w:rPr>
        <w:t>4) приймати на роботу педагогічних, наукових, науково-педагогічних та інших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1" w:name="n504"/>
      <w:bookmarkEnd w:id="501"/>
      <w:r w:rsidRPr="00EC04BB">
        <w:rPr>
          <w:color w:val="000000"/>
          <w:sz w:val="20"/>
          <w:szCs w:val="20"/>
        </w:rPr>
        <w:t>5) формувати та затверджувати власний штатний розпис;</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2" w:name="n505"/>
      <w:bookmarkEnd w:id="502"/>
      <w:r w:rsidRPr="00EC04BB">
        <w:rPr>
          <w:color w:val="000000"/>
          <w:sz w:val="20"/>
          <w:szCs w:val="20"/>
        </w:rPr>
        <w:t>6) приймати остаточне рішення щодо визнання, у тому числі встановлення еквівалентності, здобутих в іноземних вищих навчальних закладах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3" w:name="n506"/>
      <w:bookmarkEnd w:id="503"/>
      <w:r w:rsidRPr="00EC04BB">
        <w:rPr>
          <w:color w:val="000000"/>
          <w:sz w:val="20"/>
          <w:szCs w:val="20"/>
        </w:rPr>
        <w:t>7) запроваджувати рейтингове оцінювання освітніх, науково-дослідницьких та інноваційних досягнень учасників освітнього процесу;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4" w:name="n507"/>
      <w:bookmarkEnd w:id="504"/>
      <w:r w:rsidRPr="00EC04BB">
        <w:rPr>
          <w:color w:val="000000"/>
          <w:sz w:val="20"/>
          <w:szCs w:val="20"/>
        </w:rPr>
        <w:t>8) надавати додаткові освітні та інші послуги відповідно до законодавства;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5" w:name="n508"/>
      <w:bookmarkEnd w:id="505"/>
      <w:r w:rsidRPr="00EC04BB">
        <w:rPr>
          <w:color w:val="000000"/>
          <w:sz w:val="20"/>
          <w:szCs w:val="20"/>
        </w:rPr>
        <w:lastRenderedPageBreak/>
        <w:t>9) самостійно розробляти та запроваджувати власні програми освітньої, наукової, науково-технічної та інноваційної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6" w:name="n509"/>
      <w:bookmarkEnd w:id="506"/>
      <w:r w:rsidRPr="00EC04BB">
        <w:rPr>
          <w:color w:val="000000"/>
          <w:sz w:val="20"/>
          <w:szCs w:val="20"/>
        </w:rPr>
        <w:t>10) самостійно запроваджувати спеціалізації, визначати їх зміст і програми навчальних дисциплін;</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7" w:name="n510"/>
      <w:bookmarkEnd w:id="507"/>
      <w:r w:rsidRPr="00EC04BB">
        <w:rPr>
          <w:color w:val="000000"/>
          <w:sz w:val="20"/>
          <w:szCs w:val="20"/>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8" w:name="n511"/>
      <w:bookmarkEnd w:id="508"/>
      <w:r w:rsidRPr="00EC04BB">
        <w:rPr>
          <w:color w:val="000000"/>
          <w:sz w:val="20"/>
          <w:szCs w:val="20"/>
        </w:rPr>
        <w:t>12) приймати остаточне рішення щодо присудження наукових ступенів акредитованими спеціалізованими вченими радами;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09" w:name="n512"/>
      <w:bookmarkEnd w:id="509"/>
      <w:r w:rsidRPr="00EC04BB">
        <w:rPr>
          <w:color w:val="000000"/>
          <w:sz w:val="20"/>
          <w:szCs w:val="20"/>
        </w:rPr>
        <w:t>13) утворювати загальноосвітні навчальні заклади за погодженням з органами місцевого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0" w:name="n513"/>
      <w:bookmarkEnd w:id="510"/>
      <w:r w:rsidRPr="00EC04BB">
        <w:rPr>
          <w:color w:val="000000"/>
          <w:sz w:val="20"/>
          <w:szCs w:val="20"/>
        </w:rPr>
        <w:t>14) утворювати, реорганізовувати та ліквідовувати свої структурні підрозділи;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1" w:name="n514"/>
      <w:bookmarkEnd w:id="511"/>
      <w:r w:rsidRPr="00EC04BB">
        <w:rPr>
          <w:color w:val="000000"/>
          <w:sz w:val="20"/>
          <w:szCs w:val="20"/>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2" w:name="n515"/>
      <w:bookmarkEnd w:id="512"/>
      <w:r w:rsidRPr="00EC04BB">
        <w:rPr>
          <w:color w:val="000000"/>
          <w:sz w:val="20"/>
          <w:szCs w:val="20"/>
        </w:rPr>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3" w:name="n516"/>
      <w:bookmarkEnd w:id="513"/>
      <w:r w:rsidRPr="00EC04BB">
        <w:rPr>
          <w:color w:val="000000"/>
          <w:sz w:val="20"/>
          <w:szCs w:val="20"/>
        </w:rPr>
        <w:t>17) розміщувати свої навчальні, науково-дослідні та навчально-науково-виробничі підрозділи на підприємствах, в установах та організаціях;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4" w:name="n517"/>
      <w:bookmarkEnd w:id="514"/>
      <w:r w:rsidRPr="00EC04BB">
        <w:rPr>
          <w:color w:val="000000"/>
          <w:sz w:val="20"/>
          <w:szCs w:val="20"/>
        </w:rPr>
        <w:t>18) брати участь у роботі міжнародних організацій;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5" w:name="n518"/>
      <w:bookmarkEnd w:id="515"/>
      <w:r w:rsidRPr="00EC04BB">
        <w:rPr>
          <w:color w:val="000000"/>
          <w:sz w:val="20"/>
          <w:szCs w:val="20"/>
        </w:rPr>
        <w:t>19) запроваджувати власну символіку та атрибутику;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6" w:name="n519"/>
      <w:bookmarkEnd w:id="516"/>
      <w:r w:rsidRPr="00EC04BB">
        <w:rPr>
          <w:color w:val="000000"/>
          <w:sz w:val="20"/>
          <w:szCs w:val="20"/>
        </w:rPr>
        <w:t>20) встановлювати власні форми морального та матеріального заохочення учасників освітнього процесу;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7" w:name="n520"/>
      <w:bookmarkEnd w:id="517"/>
      <w:r w:rsidRPr="00EC04BB">
        <w:rPr>
          <w:color w:val="000000"/>
          <w:sz w:val="20"/>
          <w:szCs w:val="20"/>
        </w:rPr>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8" w:name="n521"/>
      <w:bookmarkEnd w:id="518"/>
      <w:r w:rsidRPr="00EC04BB">
        <w:rPr>
          <w:color w:val="000000"/>
          <w:sz w:val="20"/>
          <w:szCs w:val="20"/>
        </w:rPr>
        <w:t>22) провадити фінансово-господарську та іншу діяльність відповідно до законодавства та статуту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19" w:name="n522"/>
      <w:bookmarkEnd w:id="519"/>
      <w:r w:rsidRPr="00EC04BB">
        <w:rPr>
          <w:color w:val="000000"/>
          <w:sz w:val="20"/>
          <w:szCs w:val="20"/>
        </w:rPr>
        <w:t>23) розпоряджатися власними надходженнями (для вищих навчальних закладів державної і комунальної форми власності), зокрема від надання платних послуг;</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0" w:name="n523"/>
      <w:bookmarkEnd w:id="520"/>
      <w:r w:rsidRPr="00EC04BB">
        <w:rPr>
          <w:color w:val="000000"/>
          <w:sz w:val="20"/>
          <w:szCs w:val="20"/>
        </w:rPr>
        <w:t>24) відкривати поточні та депозитні рахунки в банках;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1" w:name="n524"/>
      <w:bookmarkEnd w:id="521"/>
      <w:r w:rsidRPr="00EC04BB">
        <w:rPr>
          <w:color w:val="000000"/>
          <w:sz w:val="20"/>
          <w:szCs w:val="20"/>
        </w:rPr>
        <w:t>25) здійснювати інші права, що не суперечать законодавству.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2" w:name="n525"/>
      <w:bookmarkEnd w:id="522"/>
      <w:r w:rsidRPr="00EC04BB">
        <w:rPr>
          <w:color w:val="000000"/>
          <w:sz w:val="20"/>
          <w:szCs w:val="20"/>
        </w:rPr>
        <w:t>3. Вищі навчальні заклади зобов’язані: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3" w:name="n526"/>
      <w:bookmarkEnd w:id="523"/>
      <w:r w:rsidRPr="00EC04BB">
        <w:rPr>
          <w:color w:val="000000"/>
          <w:sz w:val="20"/>
          <w:szCs w:val="20"/>
        </w:rPr>
        <w:t>1)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4" w:name="n527"/>
      <w:bookmarkEnd w:id="524"/>
      <w:r w:rsidRPr="00EC04BB">
        <w:rPr>
          <w:color w:val="000000"/>
          <w:sz w:val="20"/>
          <w:szCs w:val="20"/>
        </w:rPr>
        <w:t>2) мати внутрішню систему забезпечення якості освітньої діяльності та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5" w:name="n528"/>
      <w:bookmarkEnd w:id="525"/>
      <w:r w:rsidRPr="00EC04BB">
        <w:rPr>
          <w:color w:val="000000"/>
          <w:sz w:val="20"/>
          <w:szCs w:val="20"/>
        </w:rPr>
        <w:t>3) створювати необхідні умови для здобуття вищої освіти особами з особливими освітніми потребами;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6" w:name="n529"/>
      <w:bookmarkEnd w:id="526"/>
      <w:r w:rsidRPr="00EC04BB">
        <w:rPr>
          <w:color w:val="000000"/>
          <w:sz w:val="20"/>
          <w:szCs w:val="20"/>
        </w:rPr>
        <w:t>4) 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7" w:name="n530"/>
      <w:bookmarkEnd w:id="527"/>
      <w:r w:rsidRPr="00EC04BB">
        <w:rPr>
          <w:rStyle w:val="rvts9"/>
          <w:b/>
          <w:bCs/>
          <w:color w:val="000000"/>
          <w:sz w:val="20"/>
          <w:szCs w:val="20"/>
          <w:bdr w:val="none" w:sz="0" w:space="0" w:color="auto" w:frame="1"/>
        </w:rPr>
        <w:t>Стаття 33.</w:t>
      </w:r>
      <w:r w:rsidRPr="00EC04BB">
        <w:rPr>
          <w:rStyle w:val="apple-converted-space"/>
          <w:color w:val="000000"/>
          <w:sz w:val="20"/>
          <w:szCs w:val="20"/>
        </w:rPr>
        <w:t> </w:t>
      </w:r>
      <w:r w:rsidRPr="00EC04BB">
        <w:rPr>
          <w:color w:val="000000"/>
          <w:sz w:val="20"/>
          <w:szCs w:val="20"/>
        </w:rPr>
        <w:t>Структура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8" w:name="n531"/>
      <w:bookmarkEnd w:id="528"/>
      <w:r w:rsidRPr="00EC04BB">
        <w:rPr>
          <w:color w:val="000000"/>
          <w:sz w:val="20"/>
          <w:szCs w:val="20"/>
        </w:rPr>
        <w:t>1. Структура вищого навчального закладу, статус і функції його структурних підрозділів визначаються статутом вищого навчального закладу та положеннями про відповідні структурні підрозділи.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29" w:name="n532"/>
      <w:bookmarkEnd w:id="529"/>
      <w:r w:rsidRPr="00EC04BB">
        <w:rPr>
          <w:color w:val="000000"/>
          <w:sz w:val="20"/>
          <w:szCs w:val="20"/>
        </w:rPr>
        <w:t>2. Структурні підрозділи утворюються рішенням вченої ради вищого навчального закладу у порядку, визначеному цим Законом і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0" w:name="n533"/>
      <w:bookmarkEnd w:id="530"/>
      <w:r w:rsidRPr="00EC04BB">
        <w:rPr>
          <w:color w:val="000000"/>
          <w:sz w:val="20"/>
          <w:szCs w:val="20"/>
        </w:rPr>
        <w:t>3. Основними структурними підрозділами вищого навчального закладу є факультети, кафедри, бібліотека.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1" w:name="n534"/>
      <w:bookmarkEnd w:id="531"/>
      <w:r w:rsidRPr="00EC04BB">
        <w:rPr>
          <w:color w:val="000000"/>
          <w:sz w:val="20"/>
          <w:szCs w:val="20"/>
        </w:rPr>
        <w:t>4. Факультет - це структурний підрозділ вищого навчального закладу, що об’єднує не менш як три кафедри та/або лабораторії, які в державних і комунальних вищих навчальних закладах у сукупності забезпечують підготовку не менше 200 здобувачів вищої освіти денної форми навчання (крім факультетів вищих військових навчальних закладів (вищих навчальних закладів із специфічними умовами навчання), вищих навчальних закладів фізичного виховання і спорту, вищих навчальних закладів культури та мистецтва).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2" w:name="n535"/>
      <w:bookmarkEnd w:id="532"/>
      <w:r w:rsidRPr="00EC04BB">
        <w:rPr>
          <w:color w:val="000000"/>
          <w:sz w:val="20"/>
          <w:szCs w:val="20"/>
        </w:rPr>
        <w:t>5. Кафедра - це базовий структурний підрозділ вищого навчального закладу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3" w:name="n536"/>
      <w:bookmarkEnd w:id="533"/>
      <w:r w:rsidRPr="00EC04BB">
        <w:rPr>
          <w:color w:val="000000"/>
          <w:sz w:val="20"/>
          <w:szCs w:val="20"/>
        </w:rPr>
        <w:t>6. Вищий навчальний заклад зобов’язаний мати у своєму складі бібліотеку, бібліотечний фонд якої має відповідати вимогам стандартів освітньої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4" w:name="n537"/>
      <w:bookmarkEnd w:id="534"/>
      <w:r w:rsidRPr="00EC04BB">
        <w:rPr>
          <w:color w:val="000000"/>
          <w:sz w:val="20"/>
          <w:szCs w:val="20"/>
        </w:rPr>
        <w:t>7. Структурними підрозділами вищого навчального закладу можуть бути: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5" w:name="n538"/>
      <w:bookmarkEnd w:id="535"/>
      <w:r w:rsidRPr="00EC04BB">
        <w:rPr>
          <w:color w:val="000000"/>
          <w:sz w:val="20"/>
          <w:szCs w:val="20"/>
        </w:rPr>
        <w:t>1) навчально-науковий інститут - структурний підрозділ університету, академії, інституту,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6" w:name="n539"/>
      <w:bookmarkEnd w:id="536"/>
      <w:r w:rsidRPr="00EC04BB">
        <w:rPr>
          <w:color w:val="000000"/>
          <w:sz w:val="20"/>
          <w:szCs w:val="20"/>
        </w:rPr>
        <w:t xml:space="preserve">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полігони, наукові парки, </w:t>
      </w:r>
      <w:r w:rsidRPr="00EC04BB">
        <w:rPr>
          <w:color w:val="000000"/>
          <w:sz w:val="20"/>
          <w:szCs w:val="20"/>
        </w:rPr>
        <w:lastRenderedPageBreak/>
        <w:t>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7" w:name="n540"/>
      <w:bookmarkEnd w:id="537"/>
      <w:r w:rsidRPr="00EC04BB">
        <w:rPr>
          <w:color w:val="000000"/>
          <w:sz w:val="20"/>
          <w:szCs w:val="20"/>
        </w:rPr>
        <w:t>3) підготовчі відділення (підрозділи), підрозділи перепідготовки та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p w:rsidR="00EC04BB" w:rsidRPr="00EC04BB" w:rsidRDefault="00EC04BB" w:rsidP="00EC04BB">
      <w:pPr>
        <w:pStyle w:val="rvps2"/>
        <w:shd w:val="clear" w:color="auto" w:fill="FFFFFF"/>
        <w:spacing w:before="0" w:beforeAutospacing="0" w:after="253" w:afterAutospacing="0"/>
        <w:ind w:firstLine="758"/>
        <w:jc w:val="both"/>
        <w:textAlignment w:val="baseline"/>
        <w:rPr>
          <w:color w:val="000000"/>
          <w:sz w:val="20"/>
          <w:szCs w:val="20"/>
        </w:rPr>
      </w:pPr>
      <w:r w:rsidRPr="00EC04BB">
        <w:rPr>
          <w:color w:val="000000"/>
          <w:sz w:val="20"/>
          <w:szCs w:val="20"/>
        </w:rPr>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8" w:name="n542"/>
      <w:bookmarkEnd w:id="538"/>
      <w:r w:rsidRPr="00EC04BB">
        <w:rPr>
          <w:color w:val="000000"/>
          <w:sz w:val="20"/>
          <w:szCs w:val="20"/>
        </w:rPr>
        <w:t>5) інші підрозділи, діяльність яких не заборонена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39" w:name="n543"/>
      <w:bookmarkEnd w:id="539"/>
      <w:r w:rsidRPr="00EC04BB">
        <w:rPr>
          <w:color w:val="000000"/>
          <w:sz w:val="20"/>
          <w:szCs w:val="20"/>
        </w:rPr>
        <w:t>8. Вищий навчальний заклад, що готує фахівців медичного та фармацевтичного профілів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громадам або передані їм, клінічні бази закладів медичної освіти, університетські клініки та лікарні.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40" w:name="n544"/>
      <w:bookmarkEnd w:id="540"/>
      <w:r w:rsidRPr="00EC04BB">
        <w:rPr>
          <w:color w:val="000000"/>
          <w:sz w:val="20"/>
          <w:szCs w:val="20"/>
        </w:rPr>
        <w:t>Клінічна база закладу медичної освіти, університетська клініка чи лікарня створюються з метою забезпечення освітнього процесу особам, які навчаються у вищому навчальному закладі, підвищення кваліфікації медичних працівників, проведення наукових досліджень, а також надання спеціалізованої медичної допомоги.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41" w:name="n545"/>
      <w:bookmarkEnd w:id="541"/>
      <w:r w:rsidRPr="00EC04BB">
        <w:rPr>
          <w:color w:val="000000"/>
          <w:sz w:val="20"/>
          <w:szCs w:val="20"/>
        </w:rPr>
        <w:t>Порядок утворення і функціонування клінічних баз закладів медичної освіти, університетських клінік та університетських лікарень визначається нормативно-правовими актами центрального органу виконавчої влади у сфері охорони здоров’я.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42" w:name="n546"/>
      <w:bookmarkEnd w:id="542"/>
      <w:r w:rsidRPr="00EC04BB">
        <w:rPr>
          <w:color w:val="000000"/>
          <w:sz w:val="20"/>
          <w:szCs w:val="20"/>
        </w:rPr>
        <w:t>9. Філія - це територіально відокремлений структурний підрозділ вищого навчального закладу,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Філія не є юридичною особою і діє на підставі затвердженого вищим навчальним закладом положення та відповідно до отриманої ліцензії на провадження освітньої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43" w:name="n547"/>
      <w:bookmarkEnd w:id="543"/>
      <w:r w:rsidRPr="00EC04BB">
        <w:rPr>
          <w:color w:val="000000"/>
          <w:sz w:val="20"/>
          <w:szCs w:val="20"/>
        </w:rPr>
        <w:t>Філію очолює керівник, який підпорядкований керівнику вищого навчального закладу і діє на підставі відповідного доручення.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44" w:name="n548"/>
      <w:bookmarkEnd w:id="544"/>
      <w:r w:rsidRPr="00EC04BB">
        <w:rPr>
          <w:color w:val="000000"/>
          <w:sz w:val="20"/>
          <w:szCs w:val="20"/>
        </w:rPr>
        <w:t>Відомості про філію вищого навчального закладу вносяться до Єдиної державної електронної бази з питань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45" w:name="n549"/>
      <w:bookmarkEnd w:id="545"/>
      <w:r w:rsidRPr="00EC04BB">
        <w:rPr>
          <w:color w:val="000000"/>
          <w:sz w:val="20"/>
          <w:szCs w:val="20"/>
        </w:rPr>
        <w:t>10.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Військовий інститут як підрозділ вищого навчального закладу може мати у своєму складі факультети та військовий коледж.</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46" w:name="n550"/>
      <w:bookmarkEnd w:id="546"/>
      <w:r w:rsidRPr="00EC04BB">
        <w:rPr>
          <w:color w:val="000000"/>
          <w:sz w:val="20"/>
          <w:szCs w:val="20"/>
        </w:rPr>
        <w:t>Рішення про утворення та припинення діяльності військового навчального підрозділу вищого навчального закладу приймається Кабінетом Міністрів України.</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547" w:name="n551"/>
      <w:bookmarkEnd w:id="547"/>
      <w:r w:rsidRPr="00EC04BB">
        <w:rPr>
          <w:rStyle w:val="rvts15"/>
          <w:b/>
          <w:bCs/>
          <w:color w:val="000000"/>
          <w:sz w:val="20"/>
          <w:szCs w:val="20"/>
          <w:bdr w:val="none" w:sz="0" w:space="0" w:color="auto" w:frame="1"/>
        </w:rPr>
        <w:t>Розділ VII</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УПРАВЛІННЯ ВИЩИМ НАВЧАЛЬНИМ ЗАКЛАДОМ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48" w:name="n552"/>
      <w:bookmarkEnd w:id="548"/>
      <w:r w:rsidRPr="00EC04BB">
        <w:rPr>
          <w:rStyle w:val="rvts9"/>
          <w:b/>
          <w:bCs/>
          <w:color w:val="000000"/>
          <w:sz w:val="20"/>
          <w:szCs w:val="20"/>
          <w:bdr w:val="none" w:sz="0" w:space="0" w:color="auto" w:frame="1"/>
        </w:rPr>
        <w:t>Стаття 34.</w:t>
      </w:r>
      <w:r w:rsidRPr="00EC04BB">
        <w:rPr>
          <w:rStyle w:val="apple-converted-space"/>
          <w:color w:val="000000"/>
          <w:sz w:val="20"/>
          <w:szCs w:val="20"/>
        </w:rPr>
        <w:t> </w:t>
      </w:r>
      <w:r w:rsidRPr="00EC04BB">
        <w:rPr>
          <w:color w:val="000000"/>
          <w:sz w:val="20"/>
          <w:szCs w:val="20"/>
        </w:rPr>
        <w:t>Керівник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49" w:name="n553"/>
      <w:bookmarkEnd w:id="549"/>
      <w:r w:rsidRPr="00EC04BB">
        <w:rPr>
          <w:color w:val="000000"/>
          <w:sz w:val="20"/>
          <w:szCs w:val="20"/>
        </w:rPr>
        <w:t>1. Безпосереднє управління діяльністю вищого навчального закладу здійснює його керівник (ректор, президент, начальник, директор тощо). Його права, обов’язки та відповідальність визначаються законодавством і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0" w:name="n554"/>
      <w:bookmarkEnd w:id="550"/>
      <w:r w:rsidRPr="00EC04BB">
        <w:rPr>
          <w:color w:val="000000"/>
          <w:sz w:val="20"/>
          <w:szCs w:val="20"/>
        </w:rPr>
        <w:t>2. Керівник є представником вищого навчального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цим Законом і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1" w:name="n555"/>
      <w:bookmarkEnd w:id="551"/>
      <w:r w:rsidRPr="00EC04BB">
        <w:rPr>
          <w:color w:val="000000"/>
          <w:sz w:val="20"/>
          <w:szCs w:val="20"/>
        </w:rPr>
        <w:t>3. Керівник вищого навчального закладу в межах наданих йому повноважень: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2" w:name="n556"/>
      <w:bookmarkEnd w:id="552"/>
      <w:r w:rsidRPr="00EC04BB">
        <w:rPr>
          <w:color w:val="000000"/>
          <w:sz w:val="20"/>
          <w:szCs w:val="20"/>
        </w:rPr>
        <w:t>1) організовує діяльність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3" w:name="n557"/>
      <w:bookmarkEnd w:id="553"/>
      <w:r w:rsidRPr="00EC04BB">
        <w:rPr>
          <w:color w:val="000000"/>
          <w:sz w:val="20"/>
          <w:szCs w:val="20"/>
        </w:rPr>
        <w:t>2) вирішує питання фінансово-господарської діяльності вищого навчального закладу, затверджує його структуру і штатний розпис;</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4" w:name="n558"/>
      <w:bookmarkEnd w:id="554"/>
      <w:r w:rsidRPr="00EC04BB">
        <w:rPr>
          <w:color w:val="000000"/>
          <w:sz w:val="20"/>
          <w:szCs w:val="20"/>
        </w:rPr>
        <w:t>3) видає накази і розпорядження, дає обов’язкові для виконання всіма учасниками освітнього процесу і структурними підрозділами вищого навчального закладу доручення;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5" w:name="n559"/>
      <w:bookmarkEnd w:id="555"/>
      <w:r w:rsidRPr="00EC04BB">
        <w:rPr>
          <w:color w:val="000000"/>
          <w:sz w:val="20"/>
          <w:szCs w:val="20"/>
        </w:rPr>
        <w:t>4) відповідає за результати діяльності вищого навчального закладу перед засновником (засновниками) або уповноваженим ним (ними) органом (особою);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6" w:name="n560"/>
      <w:bookmarkEnd w:id="556"/>
      <w:r w:rsidRPr="00EC04BB">
        <w:rPr>
          <w:color w:val="000000"/>
          <w:sz w:val="20"/>
          <w:szCs w:val="20"/>
        </w:rPr>
        <w:t>5) є розпорядником майна і коштів;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7" w:name="n561"/>
      <w:bookmarkEnd w:id="557"/>
      <w:r w:rsidRPr="00EC04BB">
        <w:rPr>
          <w:color w:val="000000"/>
          <w:sz w:val="20"/>
          <w:szCs w:val="20"/>
        </w:rPr>
        <w:lastRenderedPageBreak/>
        <w:t>6) забезпечує виконання фінансового плану (кошторису), укладає договори;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8" w:name="n562"/>
      <w:bookmarkEnd w:id="558"/>
      <w:r w:rsidRPr="00EC04BB">
        <w:rPr>
          <w:color w:val="000000"/>
          <w:sz w:val="20"/>
          <w:szCs w:val="20"/>
        </w:rPr>
        <w:t>7) призначає на посаду та звільняє з посади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59" w:name="n563"/>
      <w:bookmarkEnd w:id="559"/>
      <w:r w:rsidRPr="00EC04BB">
        <w:rPr>
          <w:color w:val="000000"/>
          <w:sz w:val="20"/>
          <w:szCs w:val="20"/>
        </w:rPr>
        <w:t>8) забезпечує охорону праці, дотримання законності та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0" w:name="n564"/>
      <w:bookmarkEnd w:id="560"/>
      <w:r w:rsidRPr="00EC04BB">
        <w:rPr>
          <w:color w:val="000000"/>
          <w:sz w:val="20"/>
          <w:szCs w:val="20"/>
        </w:rPr>
        <w:t>9) визначає функціональні обов’язки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1" w:name="n565"/>
      <w:bookmarkEnd w:id="561"/>
      <w:r w:rsidRPr="00EC04BB">
        <w:rPr>
          <w:color w:val="000000"/>
          <w:sz w:val="20"/>
          <w:szCs w:val="20"/>
        </w:rPr>
        <w:t>10) формує контингент осіб, які навчаються у вищому навчальному закладі;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2" w:name="n566"/>
      <w:bookmarkEnd w:id="562"/>
      <w:r w:rsidRPr="00EC04BB">
        <w:rPr>
          <w:color w:val="000000"/>
          <w:sz w:val="20"/>
          <w:szCs w:val="20"/>
        </w:rPr>
        <w:t>11) відраховує з вищого навчального закладу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дана особа є членом профспілки), з підстав, установлених цим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3" w:name="n567"/>
      <w:bookmarkEnd w:id="563"/>
      <w:r w:rsidRPr="00EC04BB">
        <w:rPr>
          <w:color w:val="000000"/>
          <w:sz w:val="20"/>
          <w:szCs w:val="20"/>
        </w:rPr>
        <w:t>12) забезпечує організацію та здійснення контролю за виконанням навчальних планів і програм навчальних дисциплін;</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4" w:name="n568"/>
      <w:bookmarkEnd w:id="564"/>
      <w:r w:rsidRPr="00EC04BB">
        <w:rPr>
          <w:color w:val="000000"/>
          <w:sz w:val="20"/>
          <w:szCs w:val="20"/>
        </w:rPr>
        <w:t>13) контролює дотримання всіма підрозділами штатно-фінансової дисципліни;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5" w:name="n569"/>
      <w:bookmarkEnd w:id="565"/>
      <w:r w:rsidRPr="00EC04BB">
        <w:rPr>
          <w:color w:val="000000"/>
          <w:sz w:val="20"/>
          <w:szCs w:val="20"/>
        </w:rPr>
        <w:t>14) здійснює контроль за якістю роботи педагогічних, науково-педагогічних, наукових та інших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6" w:name="n570"/>
      <w:bookmarkEnd w:id="566"/>
      <w:r w:rsidRPr="00EC04BB">
        <w:rPr>
          <w:color w:val="000000"/>
          <w:sz w:val="20"/>
          <w:szCs w:val="20"/>
        </w:rPr>
        <w:t>15) забезпечує створення умов для здійснення дієвого та відкритого громадського контролю за діяльністю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7" w:name="n571"/>
      <w:bookmarkEnd w:id="567"/>
      <w:r w:rsidRPr="00EC04BB">
        <w:rPr>
          <w:color w:val="000000"/>
          <w:sz w:val="20"/>
          <w:szCs w:val="20"/>
        </w:rPr>
        <w:t>16) сприяє та створює умови для діяльності органів студентського самоврядування, організацій профспілок працівників вищого навчального закладу і студентів, громадських організацій, які діють у вищому навчальному закладі;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8" w:name="n572"/>
      <w:bookmarkEnd w:id="568"/>
      <w:r w:rsidRPr="00EC04BB">
        <w:rPr>
          <w:color w:val="000000"/>
          <w:sz w:val="20"/>
          <w:szCs w:val="20"/>
        </w:rPr>
        <w:t>17) сприяє формуванню здорового способу життя у здобувачів вищої освіти, зміцненню спортивно-оздоровчої бази вищого навчального закладу, створює належні умови для занять масовим спортом;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69" w:name="n573"/>
      <w:bookmarkEnd w:id="569"/>
      <w:r w:rsidRPr="00EC04BB">
        <w:rPr>
          <w:color w:val="000000"/>
          <w:sz w:val="20"/>
          <w:szCs w:val="20"/>
        </w:rPr>
        <w:t>18) спільно з виборними органами первинних організацій профспілок працівників вищого навчального закладу і студентів подає для затвердження вищому колегіальному органу громадського самоврядування вищого навчального закладу правила внутрішнього розпорядку та колективний договір і після затвердження підписує їх;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0" w:name="n574"/>
      <w:bookmarkEnd w:id="570"/>
      <w:r w:rsidRPr="00EC04BB">
        <w:rPr>
          <w:color w:val="000000"/>
          <w:sz w:val="20"/>
          <w:szCs w:val="20"/>
        </w:rPr>
        <w:t>19) здійснює інші передбачені статутом повноваження.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1" w:name="n575"/>
      <w:bookmarkEnd w:id="571"/>
      <w:r w:rsidRPr="00EC04BB">
        <w:rPr>
          <w:color w:val="000000"/>
          <w:sz w:val="20"/>
          <w:szCs w:val="20"/>
        </w:rPr>
        <w:t>4. Керівник вищого навчального закладу відповідає за провадження освітньої, наукової, науково-технічної та інноваційної діяльності у вищому навчальному закладі, за результати фінансово-господарської діяльності, стан і збереження нерухомого та іншого майна цього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2" w:name="n576"/>
      <w:bookmarkEnd w:id="572"/>
      <w:r w:rsidRPr="00EC04BB">
        <w:rPr>
          <w:color w:val="000000"/>
          <w:sz w:val="20"/>
          <w:szCs w:val="20"/>
        </w:rPr>
        <w:t>5. Керівник вищого навчального закладу щороку звітує перед засновником (засновниками) або уповноваженим ним (ними) органом (особою) та вищим колегіальним органом громадського самоврядування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3" w:name="n577"/>
      <w:bookmarkEnd w:id="573"/>
      <w:r w:rsidRPr="00EC04BB">
        <w:rPr>
          <w:color w:val="000000"/>
          <w:sz w:val="20"/>
          <w:szCs w:val="20"/>
        </w:rPr>
        <w:t>Керівник зобов’язаний оприлюднювати щорічний звіт про свою діяльність на офіційному веб-сайті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4" w:name="n578"/>
      <w:bookmarkEnd w:id="574"/>
      <w:r w:rsidRPr="00EC04BB">
        <w:rPr>
          <w:color w:val="000000"/>
          <w:sz w:val="20"/>
          <w:szCs w:val="20"/>
        </w:rPr>
        <w:t>6. Керівник вищого навчального закладу відповідно до статуту може делегувати частину своїх повноважень своїм заступникам і керівникам структурних підрозділів.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5" w:name="n579"/>
      <w:bookmarkEnd w:id="575"/>
      <w:r w:rsidRPr="00EC04BB">
        <w:rPr>
          <w:color w:val="000000"/>
          <w:sz w:val="20"/>
          <w:szCs w:val="20"/>
        </w:rPr>
        <w:t>7. Особливості повноважень та обов’язків керівника вищого військового навчального закладу (вищого навчального закладу із специфічними умовами навчання), військового навчального підрозділу вищого навчального закладу визначаються центральним органом виконавчої влади, до сфери управління якого належить цей вищий навчальний заклад, військовий навчальний підрозділ вищого навчального закладу, за погодженням з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6" w:name="n580"/>
      <w:bookmarkEnd w:id="576"/>
      <w:r w:rsidRPr="00EC04BB">
        <w:rPr>
          <w:color w:val="000000"/>
          <w:sz w:val="20"/>
          <w:szCs w:val="20"/>
        </w:rPr>
        <w:t>8. Після виходу на пенсію з посади керівника вищого навчального закладу особа, яка працювала на цій посаді не менш як 10 років підряд, може бути призначена радником керівника вищого навчального закладу на громадських засадах або за рахунок власних надходжень вищого навчального закладу в порядку, визначеному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7" w:name="n581"/>
      <w:bookmarkEnd w:id="577"/>
      <w:r w:rsidRPr="00EC04BB">
        <w:rPr>
          <w:rStyle w:val="rvts9"/>
          <w:b/>
          <w:bCs/>
          <w:color w:val="000000"/>
          <w:sz w:val="20"/>
          <w:szCs w:val="20"/>
          <w:bdr w:val="none" w:sz="0" w:space="0" w:color="auto" w:frame="1"/>
        </w:rPr>
        <w:t>Стаття 35.</w:t>
      </w:r>
      <w:r w:rsidRPr="00EC04BB">
        <w:rPr>
          <w:rStyle w:val="apple-converted-space"/>
          <w:color w:val="000000"/>
          <w:sz w:val="20"/>
          <w:szCs w:val="20"/>
        </w:rPr>
        <w:t> </w:t>
      </w:r>
      <w:r w:rsidRPr="00EC04BB">
        <w:rPr>
          <w:color w:val="000000"/>
          <w:sz w:val="20"/>
          <w:szCs w:val="20"/>
        </w:rPr>
        <w:t>Керівник факультету, навчально-наукового інституту, кафедри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8" w:name="n582"/>
      <w:bookmarkEnd w:id="578"/>
      <w:r w:rsidRPr="00EC04BB">
        <w:rPr>
          <w:color w:val="000000"/>
          <w:sz w:val="20"/>
          <w:szCs w:val="20"/>
        </w:rPr>
        <w:t>1. 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79" w:name="n583"/>
      <w:bookmarkEnd w:id="579"/>
      <w:r w:rsidRPr="00EC04BB">
        <w:rPr>
          <w:color w:val="000000"/>
          <w:sz w:val="20"/>
          <w:szCs w:val="20"/>
        </w:rPr>
        <w:t>2. Керівник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0" w:name="n584"/>
      <w:bookmarkEnd w:id="580"/>
      <w:r w:rsidRPr="00EC04BB">
        <w:rPr>
          <w:color w:val="000000"/>
          <w:sz w:val="20"/>
          <w:szCs w:val="20"/>
        </w:rPr>
        <w:t>3. Декан (начальник) факультету, директор (начальник) навчально-наукового інституту можуть делегувати частину своїх повноважень своїм заступникам. 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1" w:name="n585"/>
      <w:bookmarkEnd w:id="581"/>
      <w:r w:rsidRPr="00EC04BB">
        <w:rPr>
          <w:color w:val="000000"/>
          <w:sz w:val="20"/>
          <w:szCs w:val="20"/>
        </w:rPr>
        <w:t>4. Декан (начальник) факультету, директор (начальник) навчально-наукового інституту видають розпорядження щодо діяльності відповідного факультету (навчально-наукового інституту), які є обов’язковими для виконання всіма учасниками освітнього процесу факультету (навчально-наукового інституту) і можуть бути скасовані керівником вищого навчального закладу, якщо вони суперечать законодавству, статуту вищого навчального закладу чи завдають шкоди інтересам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2" w:name="n586"/>
      <w:bookmarkEnd w:id="582"/>
      <w:r w:rsidRPr="00EC04BB">
        <w:rPr>
          <w:color w:val="000000"/>
          <w:sz w:val="20"/>
          <w:szCs w:val="20"/>
        </w:rPr>
        <w:t xml:space="preserve">5. Керівництво військовим навчальним підрозділом вищого навчального закладу та факультетом (відділенням) вищого військового навчального закладу (вищого навчального закладу із специфічними умовами навчання) здійснює начальник, який призначається на посаду за конкурсом. Порядок проведення конкурсу визначається нормативно-правовими актами державного органу, до сфери управління якого належить вищий військовий навчальний заклад (вищий навчальний заклад із специфічними умовами навчання), військовий </w:t>
      </w:r>
      <w:r w:rsidRPr="00EC04BB">
        <w:rPr>
          <w:color w:val="000000"/>
          <w:sz w:val="20"/>
          <w:szCs w:val="20"/>
        </w:rPr>
        <w:lastRenderedPageBreak/>
        <w:t>навчальний підрозділ вищого навчального закладу, за погодженням з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3" w:name="n587"/>
      <w:bookmarkEnd w:id="583"/>
      <w:r w:rsidRPr="00EC04BB">
        <w:rPr>
          <w:color w:val="000000"/>
          <w:sz w:val="20"/>
          <w:szCs w:val="20"/>
        </w:rPr>
        <w:t>6. Керівництво кафедрою здійснює завідувач (начальник) кафедри, який не може перебувати на посаді більш як два строки.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4" w:name="n588"/>
      <w:bookmarkEnd w:id="584"/>
      <w:r w:rsidRPr="00EC04BB">
        <w:rPr>
          <w:color w:val="000000"/>
          <w:sz w:val="20"/>
          <w:szCs w:val="20"/>
        </w:rPr>
        <w:t>Керівник кафедри повинен мати науковий ступінь та/або вчене (почесне) звання відповідно до профілю кафедри. Керівник кафедри обирається за конкурсом таємним голосуванням вченою радою вищого навчального закладу строком на п’ять років з урахуванням пропозицій трудового колективу факультету (навчально-наукового інституту) та кафедри. Керівник вищого навчального закладу укладає з керівником кафедри контракт.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5" w:name="n589"/>
      <w:bookmarkEnd w:id="585"/>
      <w:r w:rsidRPr="00EC04BB">
        <w:rPr>
          <w:color w:val="000000"/>
          <w:sz w:val="20"/>
          <w:szCs w:val="20"/>
        </w:rPr>
        <w:t>7. 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6" w:name="n590"/>
      <w:bookmarkEnd w:id="586"/>
      <w:r w:rsidRPr="00EC04BB">
        <w:rPr>
          <w:rStyle w:val="rvts9"/>
          <w:b/>
          <w:bCs/>
          <w:color w:val="000000"/>
          <w:sz w:val="20"/>
          <w:szCs w:val="20"/>
          <w:bdr w:val="none" w:sz="0" w:space="0" w:color="auto" w:frame="1"/>
        </w:rPr>
        <w:t>Стаття 36.</w:t>
      </w:r>
      <w:r w:rsidRPr="00EC04BB">
        <w:rPr>
          <w:rStyle w:val="apple-converted-space"/>
          <w:color w:val="000000"/>
          <w:sz w:val="20"/>
          <w:szCs w:val="20"/>
        </w:rPr>
        <w:t> </w:t>
      </w:r>
      <w:r w:rsidRPr="00EC04BB">
        <w:rPr>
          <w:color w:val="000000"/>
          <w:sz w:val="20"/>
          <w:szCs w:val="20"/>
        </w:rPr>
        <w:t>Вчена рада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7" w:name="n591"/>
      <w:bookmarkEnd w:id="587"/>
      <w:r w:rsidRPr="00EC04BB">
        <w:rPr>
          <w:color w:val="000000"/>
          <w:sz w:val="20"/>
          <w:szCs w:val="20"/>
        </w:rPr>
        <w:t>1. Вчена рада є колегіальним органом управління вищого навчального закладу, який утворюється строком на п’ять років, склад якого затверджується наказом керівника вищого навчального закладу протягом п’яти робочих днів з дня закінчення повноважень попереднього складу вченої ради.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8" w:name="n592"/>
      <w:bookmarkEnd w:id="588"/>
      <w:r w:rsidRPr="00EC04BB">
        <w:rPr>
          <w:color w:val="000000"/>
          <w:sz w:val="20"/>
          <w:szCs w:val="20"/>
        </w:rPr>
        <w:t>2. Вчена рада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89" w:name="n593"/>
      <w:bookmarkEnd w:id="589"/>
      <w:r w:rsidRPr="00EC04BB">
        <w:rPr>
          <w:color w:val="000000"/>
          <w:sz w:val="20"/>
          <w:szCs w:val="20"/>
        </w:rPr>
        <w:t>1) визначає стратегію і перспективні напрями розвитку освітньої, наукової та інноваційної діяльності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0" w:name="n594"/>
      <w:bookmarkEnd w:id="590"/>
      <w:r w:rsidRPr="00EC04BB">
        <w:rPr>
          <w:color w:val="000000"/>
          <w:sz w:val="20"/>
          <w:szCs w:val="20"/>
        </w:rPr>
        <w:t>2) розробляє і подає вищому колегіальному органу громадського самоврядування проект статуту вищого навчального закладу, а також рішення про внесення змін і доповнень до нього;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1" w:name="n595"/>
      <w:bookmarkEnd w:id="591"/>
      <w:r w:rsidRPr="00EC04BB">
        <w:rPr>
          <w:color w:val="000000"/>
          <w:sz w:val="20"/>
          <w:szCs w:val="20"/>
        </w:rPr>
        <w:t>3) ухвалює фінансовий план і річний фінансовий звіт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2" w:name="n596"/>
      <w:bookmarkEnd w:id="592"/>
      <w:r w:rsidRPr="00EC04BB">
        <w:rPr>
          <w:color w:val="000000"/>
          <w:sz w:val="20"/>
          <w:szCs w:val="20"/>
        </w:rPr>
        <w:t>4) визначає систему та затверджує процедури внутрішнього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3" w:name="n597"/>
      <w:bookmarkEnd w:id="593"/>
      <w:r w:rsidRPr="00EC04BB">
        <w:rPr>
          <w:color w:val="000000"/>
          <w:sz w:val="20"/>
          <w:szCs w:val="20"/>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4" w:name="n598"/>
      <w:bookmarkEnd w:id="594"/>
      <w:r w:rsidRPr="00EC04BB">
        <w:rPr>
          <w:color w:val="000000"/>
          <w:sz w:val="20"/>
          <w:szCs w:val="20"/>
        </w:rPr>
        <w:t>6) ухвалює за поданням керівника вищого навчального закладу рішення про утворення, реорганізацію та ліквідацію структурних підрозділів;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5" w:name="n599"/>
      <w:bookmarkEnd w:id="595"/>
      <w:r w:rsidRPr="00EC04BB">
        <w:rPr>
          <w:color w:val="000000"/>
          <w:sz w:val="20"/>
          <w:szCs w:val="20"/>
        </w:rPr>
        <w:t>7) обирає за конкурсом таємним голосуванням на посади деканів, завідувачів (начальників) кафедр, професорів і доцентів, директора бібліотеки, керівників філій;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6" w:name="n600"/>
      <w:bookmarkEnd w:id="596"/>
      <w:r w:rsidRPr="00EC04BB">
        <w:rPr>
          <w:color w:val="000000"/>
          <w:sz w:val="20"/>
          <w:szCs w:val="20"/>
        </w:rPr>
        <w:t>8) затверджує освітні програми та навчальні плани для кожного рівня вищої освіти та спеціальності;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7" w:name="n601"/>
      <w:bookmarkEnd w:id="597"/>
      <w:r w:rsidRPr="00EC04BB">
        <w:rPr>
          <w:color w:val="000000"/>
          <w:sz w:val="20"/>
          <w:szCs w:val="20"/>
        </w:rPr>
        <w:t>9) ухвалює рішення з питань організації освітнього процесу, визначає строки навчання на відповідних рівнях;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8" w:name="n602"/>
      <w:bookmarkEnd w:id="598"/>
      <w:r w:rsidRPr="00EC04BB">
        <w:rPr>
          <w:color w:val="000000"/>
          <w:sz w:val="20"/>
          <w:szCs w:val="20"/>
        </w:rPr>
        <w:t>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599" w:name="n603"/>
      <w:bookmarkEnd w:id="599"/>
      <w:r w:rsidRPr="00EC04BB">
        <w:rPr>
          <w:color w:val="000000"/>
          <w:sz w:val="20"/>
          <w:szCs w:val="20"/>
        </w:rPr>
        <w:t>11) ухвалює основні напрями проведення наукових досліджень та інноваційної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0" w:name="n604"/>
      <w:bookmarkEnd w:id="600"/>
      <w:r w:rsidRPr="00EC04BB">
        <w:rPr>
          <w:color w:val="000000"/>
          <w:sz w:val="20"/>
          <w:szCs w:val="20"/>
        </w:rPr>
        <w:t>12) оцінює науково-педагогічну діяльність структурних підрозділів;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1" w:name="n605"/>
      <w:bookmarkEnd w:id="601"/>
      <w:r w:rsidRPr="00EC04BB">
        <w:rPr>
          <w:color w:val="000000"/>
          <w:sz w:val="20"/>
          <w:szCs w:val="20"/>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2" w:name="n606"/>
      <w:bookmarkEnd w:id="602"/>
      <w:r w:rsidRPr="00EC04BB">
        <w:rPr>
          <w:color w:val="000000"/>
          <w:sz w:val="20"/>
          <w:szCs w:val="20"/>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3" w:name="n607"/>
      <w:bookmarkEnd w:id="603"/>
      <w:r w:rsidRPr="00EC04BB">
        <w:rPr>
          <w:color w:val="000000"/>
          <w:sz w:val="20"/>
          <w:szCs w:val="20"/>
        </w:rPr>
        <w:t>15) має право вносити подання про відкликання керівника вищого навчального закладу з підстав, передбачених законодавством, статутом вищого навчального закладу, контрактом, яке розглядається вищим колегіальним органом громадського самоврядування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4" w:name="n608"/>
      <w:bookmarkEnd w:id="604"/>
      <w:r w:rsidRPr="00EC04BB">
        <w:rPr>
          <w:color w:val="000000"/>
          <w:sz w:val="20"/>
          <w:szCs w:val="20"/>
        </w:rPr>
        <w:t>16) розглядає інші питання діяльності вищого навчального закладу відповідно до його статуту.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5" w:name="n609"/>
      <w:bookmarkEnd w:id="605"/>
      <w:r w:rsidRPr="00EC04BB">
        <w:rPr>
          <w:color w:val="000000"/>
          <w:sz w:val="20"/>
          <w:szCs w:val="20"/>
        </w:rPr>
        <w:t>3. Вчену раду вищого навчального закладу очолює її голова, який обирається таємним голосуванням з числа членів вченої ради вищого навчального закладу, які мають науковий ступінь та/або вчене (почесне) звання, на строк діяльності вченої ради. До складу вченої ради вищого навчального закладу входять за посадами керівник вищого навчального закладу, заступники керівника, керівники факультетів (навчально-наукових інститутів), учений секретар, директор бібліотеки, головний бухгалтер, керівники органів самоврядування та виборних органів первинних профспілкових організацій працівників вищого навчального закладу,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вищого навчального закладу і які працюють у ньому на постійній основі, виборні представники аспірантів, докторантів, слухачів, асистентів-стажистів, інтернів, лікарів-резидентів, клінічних ординаторів, керівники виборних органів первинних профспілкових організацій студентів та аспірантів, керівники органів студентського самоврядування вищого навчального закладу відповідно до квот, визначених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6" w:name="n610"/>
      <w:bookmarkEnd w:id="606"/>
      <w:r w:rsidRPr="00EC04BB">
        <w:rPr>
          <w:color w:val="000000"/>
          <w:sz w:val="20"/>
          <w:szCs w:val="20"/>
        </w:rPr>
        <w:t>Вибори до складу вченої ради починаються за 30 календарних днів до закінчення повноважень попереднього складу вченої ради.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7" w:name="n611"/>
      <w:bookmarkEnd w:id="607"/>
      <w:r w:rsidRPr="00EC04BB">
        <w:rPr>
          <w:color w:val="000000"/>
          <w:sz w:val="20"/>
          <w:szCs w:val="20"/>
        </w:rPr>
        <w:t xml:space="preserve">4. 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w:t>
      </w:r>
      <w:r w:rsidRPr="00EC04BB">
        <w:rPr>
          <w:color w:val="000000"/>
          <w:sz w:val="20"/>
          <w:szCs w:val="20"/>
        </w:rPr>
        <w:lastRenderedPageBreak/>
        <w:t>працівники вищого навчального закладу і не менш як 10 відсотків - виборні представники з числа студентів (курсантів).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8" w:name="n612"/>
      <w:bookmarkEnd w:id="608"/>
      <w:r w:rsidRPr="00EC04BB">
        <w:rPr>
          <w:color w:val="000000"/>
          <w:sz w:val="20"/>
          <w:szCs w:val="20"/>
        </w:rPr>
        <w:t>5. Виборні представники з числа працівників вищого навчального закладу обираються вищим колегіальним органом громадського самоврядування вищого навчального закладу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09" w:name="n613"/>
      <w:bookmarkEnd w:id="609"/>
      <w:r w:rsidRPr="00EC04BB">
        <w:rPr>
          <w:color w:val="000000"/>
          <w:sz w:val="20"/>
          <w:szCs w:val="20"/>
        </w:rPr>
        <w:t>6. Рішення вченої ради вищого навчального закладу вводяться в дію рішеннями керівника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0" w:name="n614"/>
      <w:bookmarkEnd w:id="610"/>
      <w:r w:rsidRPr="00EC04BB">
        <w:rPr>
          <w:color w:val="000000"/>
          <w:sz w:val="20"/>
          <w:szCs w:val="20"/>
        </w:rPr>
        <w:t>7. У вищому навчальному закладі можуть бути утворені вчені ради структурних підрозділів, повноваження яких визначаються вченою радою вищого навчального закладу відповідно до статуту вищого навчального закладу. Вчена рада вищого навчального закладу може делегувати частину своїх повноважень вченим радам структурних підрозділів. Склад відповідних вчених рад формується на засадах, визначених частинами третьою і четвертою цієї статті.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1" w:name="n615"/>
      <w:bookmarkEnd w:id="611"/>
      <w:r w:rsidRPr="00EC04BB">
        <w:rPr>
          <w:rStyle w:val="rvts9"/>
          <w:b/>
          <w:bCs/>
          <w:color w:val="000000"/>
          <w:sz w:val="20"/>
          <w:szCs w:val="20"/>
          <w:bdr w:val="none" w:sz="0" w:space="0" w:color="auto" w:frame="1"/>
        </w:rPr>
        <w:t>Стаття 37.</w:t>
      </w:r>
      <w:r w:rsidRPr="00EC04BB">
        <w:rPr>
          <w:rStyle w:val="apple-converted-space"/>
          <w:color w:val="000000"/>
          <w:sz w:val="20"/>
          <w:szCs w:val="20"/>
        </w:rPr>
        <w:t> </w:t>
      </w:r>
      <w:r w:rsidRPr="00EC04BB">
        <w:rPr>
          <w:color w:val="000000"/>
          <w:sz w:val="20"/>
          <w:szCs w:val="20"/>
        </w:rPr>
        <w:t>Наглядова рада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2" w:name="n616"/>
      <w:bookmarkEnd w:id="612"/>
      <w:r w:rsidRPr="00EC04BB">
        <w:rPr>
          <w:color w:val="000000"/>
          <w:sz w:val="20"/>
          <w:szCs w:val="20"/>
        </w:rPr>
        <w:t>1. У вищому навчальному закладі утворюється наглядова рада для здійснення нагляду за управлінням майном вищого навчального закладу, додержанням мети його створення.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3" w:name="n617"/>
      <w:bookmarkEnd w:id="613"/>
      <w:r w:rsidRPr="00EC04BB">
        <w:rPr>
          <w:color w:val="000000"/>
          <w:sz w:val="20"/>
          <w:szCs w:val="20"/>
        </w:rPr>
        <w:t>2. Наглядова рада вищого навчального закладу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вищого навчального закладу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вищого навчального закладу, здійснює громадський контроль за його діяльністю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4" w:name="n618"/>
      <w:bookmarkEnd w:id="614"/>
      <w:r w:rsidRPr="00EC04BB">
        <w:rPr>
          <w:color w:val="000000"/>
          <w:sz w:val="20"/>
          <w:szCs w:val="20"/>
        </w:rPr>
        <w:t>3. Члени наглядової ради мають право брати участь у роботі вищого колегіального органу громадського самоврядування вищого навчального закладу з правом дорадчого голосу.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5" w:name="n619"/>
      <w:bookmarkEnd w:id="615"/>
      <w:r w:rsidRPr="00EC04BB">
        <w:rPr>
          <w:color w:val="000000"/>
          <w:sz w:val="20"/>
          <w:szCs w:val="20"/>
        </w:rPr>
        <w:t>4. Наглядова рада має право вносити вищому колегіальному органу громадського самоврядування вищого навчального закладу подання про відкликання керівника вищого навчального закладу з підстав, передбачених законодавством, статутом вищого навчального закладу, контрактом.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6" w:name="n620"/>
      <w:bookmarkEnd w:id="616"/>
      <w:r w:rsidRPr="00EC04BB">
        <w:rPr>
          <w:color w:val="000000"/>
          <w:sz w:val="20"/>
          <w:szCs w:val="20"/>
        </w:rPr>
        <w:t>5. Порядок формування наглядової ради, строк її повноважень, компетенція і порядок діяльності визначаються статутом вищого навчального закладу. До складу наглядової ради не можуть входити працівники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7" w:name="n621"/>
      <w:bookmarkEnd w:id="617"/>
      <w:r w:rsidRPr="00EC04BB">
        <w:rPr>
          <w:rStyle w:val="rvts9"/>
          <w:b/>
          <w:bCs/>
          <w:color w:val="000000"/>
          <w:sz w:val="20"/>
          <w:szCs w:val="20"/>
          <w:bdr w:val="none" w:sz="0" w:space="0" w:color="auto" w:frame="1"/>
        </w:rPr>
        <w:t>Стаття 38.</w:t>
      </w:r>
      <w:r w:rsidRPr="00EC04BB">
        <w:rPr>
          <w:rStyle w:val="apple-converted-space"/>
          <w:color w:val="000000"/>
          <w:sz w:val="20"/>
          <w:szCs w:val="20"/>
        </w:rPr>
        <w:t> </w:t>
      </w:r>
      <w:r w:rsidRPr="00EC04BB">
        <w:rPr>
          <w:color w:val="000000"/>
          <w:sz w:val="20"/>
          <w:szCs w:val="20"/>
        </w:rPr>
        <w:t>Робочі та дорадчі органи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8" w:name="n622"/>
      <w:bookmarkEnd w:id="618"/>
      <w:r w:rsidRPr="00EC04BB">
        <w:rPr>
          <w:color w:val="000000"/>
          <w:sz w:val="20"/>
          <w:szCs w:val="20"/>
        </w:rPr>
        <w:t>1. Для вирішення поточних питань діяльності вищого навчального закладу утворюються робочі органи - ректорат, деканати, приймальна комісія, адміністративна рада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19" w:name="n623"/>
      <w:bookmarkEnd w:id="619"/>
      <w:r w:rsidRPr="00EC04BB">
        <w:rPr>
          <w:color w:val="000000"/>
          <w:sz w:val="20"/>
          <w:szCs w:val="20"/>
        </w:rPr>
        <w:t>2. З метою вироблення стратегії та напрямів провадження освітньої та/або наукової діяльності вищого навчального закладу керівник вищого навчального закладу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якщо інше не передбачено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0" w:name="n624"/>
      <w:bookmarkEnd w:id="620"/>
      <w:r w:rsidRPr="00EC04BB">
        <w:rPr>
          <w:color w:val="000000"/>
          <w:sz w:val="20"/>
          <w:szCs w:val="20"/>
        </w:rPr>
        <w:t>3. Положення про робочі та дорадчі органи затверджуються вченою радою вищого навчального закладу відповідно до статуту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1" w:name="n625"/>
      <w:bookmarkEnd w:id="621"/>
      <w:r w:rsidRPr="00EC04BB">
        <w:rPr>
          <w:rStyle w:val="rvts9"/>
          <w:b/>
          <w:bCs/>
          <w:color w:val="000000"/>
          <w:sz w:val="20"/>
          <w:szCs w:val="20"/>
          <w:bdr w:val="none" w:sz="0" w:space="0" w:color="auto" w:frame="1"/>
        </w:rPr>
        <w:t>Стаття 39.</w:t>
      </w:r>
      <w:r w:rsidRPr="00EC04BB">
        <w:rPr>
          <w:rStyle w:val="apple-converted-space"/>
          <w:color w:val="000000"/>
          <w:sz w:val="20"/>
          <w:szCs w:val="20"/>
        </w:rPr>
        <w:t> </w:t>
      </w:r>
      <w:r w:rsidRPr="00EC04BB">
        <w:rPr>
          <w:color w:val="000000"/>
          <w:sz w:val="20"/>
          <w:szCs w:val="20"/>
        </w:rPr>
        <w:t>Органи громадського самоврядування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2" w:name="n626"/>
      <w:bookmarkEnd w:id="622"/>
      <w:r w:rsidRPr="00EC04BB">
        <w:rPr>
          <w:color w:val="000000"/>
          <w:sz w:val="20"/>
          <w:szCs w:val="20"/>
        </w:rPr>
        <w:t>1. Вищим колегіальним органом громадського самоврядування вищого навчального закладу є загальні збори (конференція) трудового колективу, включаючи виборних представників з числа студентів (курсантів).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3" w:name="n627"/>
      <w:bookmarkEnd w:id="623"/>
      <w:r w:rsidRPr="00EC04BB">
        <w:rPr>
          <w:color w:val="000000"/>
          <w:sz w:val="20"/>
          <w:szCs w:val="20"/>
        </w:rPr>
        <w:t>2. Порядок скликання і прийняття рішень вищого колегіального органу громадського самоврядування визначається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4" w:name="n628"/>
      <w:bookmarkEnd w:id="624"/>
      <w:r w:rsidRPr="00EC04BB">
        <w:rPr>
          <w:color w:val="000000"/>
          <w:sz w:val="20"/>
          <w:szCs w:val="20"/>
        </w:rPr>
        <w:t>3. У вищому колегіальному органі громадського самоврядування повинні бути представлені всі категорії учасників освітнього процесу вищого навчального закладу. При цьому не менш як 75 відсотків складу делегатів (членів) виборного органу повинні становити наукові, науково-педагогічні та педагогічні працівники вищого навчального закладу, які працюють у цьому 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5" w:name="n629"/>
      <w:bookmarkEnd w:id="625"/>
      <w:r w:rsidRPr="00EC04BB">
        <w:rPr>
          <w:color w:val="000000"/>
          <w:sz w:val="20"/>
          <w:szCs w:val="20"/>
        </w:rPr>
        <w:t>4. Вищий колегіальний орган громадського самоврядування скликається не рідше одного разу на рік.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6" w:name="n630"/>
      <w:bookmarkEnd w:id="626"/>
      <w:r w:rsidRPr="00EC04BB">
        <w:rPr>
          <w:color w:val="000000"/>
          <w:sz w:val="20"/>
          <w:szCs w:val="20"/>
        </w:rPr>
        <w:t>5. Вищий колегіальний орган громадського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7" w:name="n631"/>
      <w:bookmarkEnd w:id="627"/>
      <w:r w:rsidRPr="00EC04BB">
        <w:rPr>
          <w:color w:val="000000"/>
          <w:sz w:val="20"/>
          <w:szCs w:val="20"/>
        </w:rPr>
        <w:t>1) погоджує за поданням вченої ради вищого навчального закладу статут вищого навчального закладу чи зміни (доповнення) до нього;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8" w:name="n632"/>
      <w:bookmarkEnd w:id="628"/>
      <w:r w:rsidRPr="00EC04BB">
        <w:rPr>
          <w:color w:val="000000"/>
          <w:sz w:val="20"/>
          <w:szCs w:val="20"/>
        </w:rPr>
        <w:t>2) заслуховує щороку звіт керівника вищого навчального закладу та оцінює його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29" w:name="n633"/>
      <w:bookmarkEnd w:id="629"/>
      <w:r w:rsidRPr="00EC04BB">
        <w:rPr>
          <w:color w:val="000000"/>
          <w:sz w:val="20"/>
          <w:szCs w:val="20"/>
        </w:rPr>
        <w:t>3) обирає комісію з трудових спорів відповідно до законодавства про працю;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0" w:name="n634"/>
      <w:bookmarkEnd w:id="630"/>
      <w:r w:rsidRPr="00EC04BB">
        <w:rPr>
          <w:color w:val="000000"/>
          <w:sz w:val="20"/>
          <w:szCs w:val="20"/>
        </w:rPr>
        <w:t>4) розглядає за обґрунтованим поданням наглядової або вченої ради вищого навчального закладу питання про дострокове припинення повноважень керівника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1" w:name="n635"/>
      <w:bookmarkEnd w:id="631"/>
      <w:r w:rsidRPr="00EC04BB">
        <w:rPr>
          <w:color w:val="000000"/>
          <w:sz w:val="20"/>
          <w:szCs w:val="20"/>
        </w:rPr>
        <w:t>5) затверджує правила внутрішнього розпорядку вищого навчального закладу і колективний договір;</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2" w:name="n636"/>
      <w:bookmarkEnd w:id="632"/>
      <w:r w:rsidRPr="00EC04BB">
        <w:rPr>
          <w:color w:val="000000"/>
          <w:sz w:val="20"/>
          <w:szCs w:val="20"/>
        </w:rPr>
        <w:t>6) розглядає інші питання діяльності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3" w:name="n637"/>
      <w:bookmarkEnd w:id="633"/>
      <w:r w:rsidRPr="00EC04BB">
        <w:rPr>
          <w:color w:val="000000"/>
          <w:sz w:val="20"/>
          <w:szCs w:val="20"/>
        </w:rPr>
        <w:t>6. Органом громадського самоврядування навчально-наукового інституту (факультету) є збори (конференція) трудового колективу навчально-наукового інституту (факультету), включаючи виборних представників з числа осіб, які навчаються у вищому навчальному закладі.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4" w:name="n638"/>
      <w:bookmarkEnd w:id="634"/>
      <w:r w:rsidRPr="00EC04BB">
        <w:rPr>
          <w:color w:val="000000"/>
          <w:sz w:val="20"/>
          <w:szCs w:val="20"/>
        </w:rPr>
        <w:lastRenderedPageBreak/>
        <w:t>7. Порядок скликання органу громадського самоврядування навчально-наукового інституту (факультету) та його діяльності визначається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5" w:name="n639"/>
      <w:bookmarkEnd w:id="635"/>
      <w:r w:rsidRPr="00EC04BB">
        <w:rPr>
          <w:color w:val="000000"/>
          <w:sz w:val="20"/>
          <w:szCs w:val="20"/>
        </w:rPr>
        <w:t>8. В органі громадського самоврядування навчально-наукового інституту (факультету) повинні бути представлені всі категорії працівників навчально-наукового інституту (факультету) та виборні представники з числа осіб, які навчаються у навчально-науковому інституті (на факультеті). При цьому не менш як 75 відсотків складу делегатів (членів) виборного органу повинні становити наукові та науково-педагогічні працівники навчально-наукового інституту (факультету)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6" w:name="n640"/>
      <w:bookmarkEnd w:id="636"/>
      <w:r w:rsidRPr="00EC04BB">
        <w:rPr>
          <w:color w:val="000000"/>
          <w:sz w:val="20"/>
          <w:szCs w:val="20"/>
        </w:rPr>
        <w:t>9. Збори (конференція) учасників освітнього процесу навчально-наукового інституту (факультету) скликаються не рідше одного разу на рік.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7" w:name="n641"/>
      <w:bookmarkEnd w:id="637"/>
      <w:r w:rsidRPr="00EC04BB">
        <w:rPr>
          <w:color w:val="000000"/>
          <w:sz w:val="20"/>
          <w:szCs w:val="20"/>
        </w:rPr>
        <w:t>10. Орган громадського самоврядування навчально-наукового інституту (факультету):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8" w:name="n642"/>
      <w:bookmarkEnd w:id="638"/>
      <w:r w:rsidRPr="00EC04BB">
        <w:rPr>
          <w:color w:val="000000"/>
          <w:sz w:val="20"/>
          <w:szCs w:val="20"/>
        </w:rPr>
        <w:t>1) оцінює діяльність керівника навчально-наукового інституту (факультету);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39" w:name="n643"/>
      <w:bookmarkEnd w:id="639"/>
      <w:r w:rsidRPr="00EC04BB">
        <w:rPr>
          <w:color w:val="000000"/>
          <w:sz w:val="20"/>
          <w:szCs w:val="20"/>
        </w:rPr>
        <w:t>2) затверджує річний звіт про діяльність навчально-наукового інституту (факультету);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0" w:name="n644"/>
      <w:bookmarkEnd w:id="640"/>
      <w:r w:rsidRPr="00EC04BB">
        <w:rPr>
          <w:color w:val="000000"/>
          <w:sz w:val="20"/>
          <w:szCs w:val="20"/>
        </w:rPr>
        <w:t>3) подає керівнику вищого навчального закладу пропозиції щодо відкликання з посади керівника навчально-наукового інституту (факультету) з підстав, передбачених законодавством України, статутом вищого навчального закладу, укладеним з ним контрактом;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1" w:name="n645"/>
      <w:bookmarkEnd w:id="641"/>
      <w:r w:rsidRPr="00EC04BB">
        <w:rPr>
          <w:color w:val="000000"/>
          <w:sz w:val="20"/>
          <w:szCs w:val="20"/>
        </w:rPr>
        <w:t>4) обирає виборних представників до вченої ради навчально-наукового інституту (факультету);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2" w:name="n646"/>
      <w:bookmarkEnd w:id="642"/>
      <w:r w:rsidRPr="00EC04BB">
        <w:rPr>
          <w:color w:val="000000"/>
          <w:sz w:val="20"/>
          <w:szCs w:val="20"/>
        </w:rPr>
        <w:t>5) обирає делегатів до вищого колегіального органу громадського самоврядування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3" w:name="n647"/>
      <w:bookmarkEnd w:id="643"/>
      <w:r w:rsidRPr="00EC04BB">
        <w:rPr>
          <w:rStyle w:val="rvts9"/>
          <w:b/>
          <w:bCs/>
          <w:color w:val="000000"/>
          <w:sz w:val="20"/>
          <w:szCs w:val="20"/>
          <w:bdr w:val="none" w:sz="0" w:space="0" w:color="auto" w:frame="1"/>
        </w:rPr>
        <w:t>Стаття 40.</w:t>
      </w:r>
      <w:r w:rsidRPr="00EC04BB">
        <w:rPr>
          <w:rStyle w:val="apple-converted-space"/>
          <w:color w:val="000000"/>
          <w:sz w:val="20"/>
          <w:szCs w:val="20"/>
        </w:rPr>
        <w:t> </w:t>
      </w:r>
      <w:r w:rsidRPr="00EC04BB">
        <w:rPr>
          <w:color w:val="000000"/>
          <w:sz w:val="20"/>
          <w:szCs w:val="20"/>
        </w:rPr>
        <w:t>Студентське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4" w:name="n648"/>
      <w:bookmarkEnd w:id="644"/>
      <w:r w:rsidRPr="00EC04BB">
        <w:rPr>
          <w:color w:val="000000"/>
          <w:sz w:val="20"/>
          <w:szCs w:val="20"/>
        </w:rPr>
        <w:t>1. У вищих навчальних закладах та їх структурних підрозділах діє студентське самоврядування, яке є невід’ємною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вищим навчальним закладом.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5" w:name="n649"/>
      <w:bookmarkEnd w:id="645"/>
      <w:r w:rsidRPr="00EC04BB">
        <w:rPr>
          <w:color w:val="000000"/>
          <w:sz w:val="20"/>
          <w:szCs w:val="20"/>
        </w:rPr>
        <w:t>Студентське самоврядування об’єднує всіх студентів (курсантів, крім курсантів-військовослужбовців) відповідного вищого навчального закладу. Усі студенти (курсанти), які навчаються у вищому навчальному закладі, мають рівні права та можуть обиратися та бути обраними в робочі, дорадчі, виборні та інші органи студентського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6" w:name="n650"/>
      <w:bookmarkEnd w:id="646"/>
      <w:r w:rsidRPr="00EC04BB">
        <w:rPr>
          <w:color w:val="000000"/>
          <w:sz w:val="20"/>
          <w:szCs w:val="20"/>
        </w:rPr>
        <w:t>Студентське самоврядування забезпечує захист прав та інтересів студентів (курсантів) та їх участь в управлінні вищим навчальним закладом. 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7" w:name="n651"/>
      <w:bookmarkEnd w:id="647"/>
      <w:r w:rsidRPr="00EC04BB">
        <w:rPr>
          <w:color w:val="000000"/>
          <w:sz w:val="20"/>
          <w:szCs w:val="20"/>
        </w:rPr>
        <w:t>2. У своїй діяльності органи студентського самоврядування керуються законодавством, статутом вищого навчального закладу та положенням про студентське самоврядування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8" w:name="n652"/>
      <w:bookmarkEnd w:id="648"/>
      <w:r w:rsidRPr="00EC04BB">
        <w:rPr>
          <w:color w:val="000000"/>
          <w:sz w:val="20"/>
          <w:szCs w:val="20"/>
        </w:rPr>
        <w:t>3. Органи студентського самоврядування діють на принципах: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49" w:name="n653"/>
      <w:bookmarkEnd w:id="649"/>
      <w:r w:rsidRPr="00EC04BB">
        <w:rPr>
          <w:color w:val="000000"/>
          <w:sz w:val="20"/>
          <w:szCs w:val="20"/>
        </w:rPr>
        <w:t>1) добровільності, колегіальності, відкритості;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0" w:name="n654"/>
      <w:bookmarkEnd w:id="650"/>
      <w:r w:rsidRPr="00EC04BB">
        <w:rPr>
          <w:color w:val="000000"/>
          <w:sz w:val="20"/>
          <w:szCs w:val="20"/>
        </w:rPr>
        <w:t>2) виборності та звітності органів студентського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1" w:name="n655"/>
      <w:bookmarkEnd w:id="651"/>
      <w:r w:rsidRPr="00EC04BB">
        <w:rPr>
          <w:color w:val="000000"/>
          <w:sz w:val="20"/>
          <w:szCs w:val="20"/>
        </w:rPr>
        <w:t>3) рівності права студентів (курсантів) на участь у студентському самоврядуванні;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2" w:name="n656"/>
      <w:bookmarkEnd w:id="652"/>
      <w:r w:rsidRPr="00EC04BB">
        <w:rPr>
          <w:color w:val="000000"/>
          <w:sz w:val="20"/>
          <w:szCs w:val="20"/>
        </w:rPr>
        <w:t>4) незалежності від впливу політичних партій та релігійних організацій (крім вищих духовних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3" w:name="n657"/>
      <w:bookmarkEnd w:id="653"/>
      <w:r w:rsidRPr="00EC04BB">
        <w:rPr>
          <w:color w:val="000000"/>
          <w:sz w:val="20"/>
          <w:szCs w:val="20"/>
        </w:rPr>
        <w:t>4. Студентське самоврядування здійснюється на рівні студентської групи, інституту (факультету), відділення, гуртожитку, вищого навчального закладу. Залежно від контингенту студентів (курсантів), типу та специфіки вищого навчального закладу студентське самоврядування може здійснюватися на рівні курсу, спеціальності, студентського містечка, структурних підрозділів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4" w:name="n658"/>
      <w:bookmarkEnd w:id="654"/>
      <w:r w:rsidRPr="00EC04BB">
        <w:rPr>
          <w:color w:val="000000"/>
          <w:sz w:val="20"/>
          <w:szCs w:val="20"/>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5" w:name="n659"/>
      <w:bookmarkEnd w:id="655"/>
      <w:r w:rsidRPr="00EC04BB">
        <w:rPr>
          <w:color w:val="000000"/>
          <w:sz w:val="20"/>
          <w:szCs w:val="20"/>
        </w:rPr>
        <w:t>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6" w:name="n660"/>
      <w:bookmarkEnd w:id="656"/>
      <w:r w:rsidRPr="00EC04BB">
        <w:rPr>
          <w:color w:val="000000"/>
          <w:sz w:val="20"/>
          <w:szCs w:val="20"/>
        </w:rPr>
        <w:t>Керівник студентського самоврядування та його заступники можуть перебувати на посаді не більш як два строки.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7" w:name="n661"/>
      <w:bookmarkEnd w:id="657"/>
      <w:r w:rsidRPr="00EC04BB">
        <w:rPr>
          <w:color w:val="000000"/>
          <w:sz w:val="20"/>
          <w:szCs w:val="20"/>
        </w:rPr>
        <w:t>З припиненням особою навчання у вищому навчальному закладі припиняється її участь в органі студентського самоврядування у порядку, передбаченому положенням про студентське самоврядування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8" w:name="n662"/>
      <w:bookmarkEnd w:id="658"/>
      <w:r w:rsidRPr="00EC04BB">
        <w:rPr>
          <w:color w:val="000000"/>
          <w:sz w:val="20"/>
          <w:szCs w:val="20"/>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59" w:name="n663"/>
      <w:bookmarkEnd w:id="659"/>
      <w:r w:rsidRPr="00EC04BB">
        <w:rPr>
          <w:color w:val="000000"/>
          <w:sz w:val="20"/>
          <w:szCs w:val="20"/>
        </w:rPr>
        <w:t>5. Органи студентського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0" w:name="n664"/>
      <w:bookmarkEnd w:id="660"/>
      <w:r w:rsidRPr="00EC04BB">
        <w:rPr>
          <w:color w:val="000000"/>
          <w:sz w:val="20"/>
          <w:szCs w:val="20"/>
        </w:rPr>
        <w:t>1) беруть участь в управлінні вищим навчальним закладом у порядку, встановленому цим Законом та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1" w:name="n665"/>
      <w:bookmarkEnd w:id="661"/>
      <w:r w:rsidRPr="00EC04BB">
        <w:rPr>
          <w:color w:val="000000"/>
          <w:sz w:val="20"/>
          <w:szCs w:val="20"/>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2" w:name="n666"/>
      <w:bookmarkEnd w:id="662"/>
      <w:r w:rsidRPr="00EC04BB">
        <w:rPr>
          <w:color w:val="000000"/>
          <w:sz w:val="20"/>
          <w:szCs w:val="20"/>
        </w:rPr>
        <w:t>3) проводять організаційні, просвітницькі, наукові, спортивні, оздоровчі та інші заходи;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3" w:name="n667"/>
      <w:bookmarkEnd w:id="663"/>
      <w:r w:rsidRPr="00EC04BB">
        <w:rPr>
          <w:color w:val="000000"/>
          <w:sz w:val="20"/>
          <w:szCs w:val="20"/>
        </w:rPr>
        <w:lastRenderedPageBreak/>
        <w:t>4) беруть участь у заходах (процесах) щодо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4" w:name="n668"/>
      <w:bookmarkEnd w:id="664"/>
      <w:r w:rsidRPr="00EC04BB">
        <w:rPr>
          <w:color w:val="000000"/>
          <w:sz w:val="20"/>
          <w:szCs w:val="20"/>
        </w:rPr>
        <w:t>5) захищають права та інтереси студентів (курсантів), які навчаються у вищому навчальному закладі;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5" w:name="n669"/>
      <w:bookmarkEnd w:id="665"/>
      <w:r w:rsidRPr="00EC04BB">
        <w:rPr>
          <w:color w:val="000000"/>
          <w:sz w:val="20"/>
          <w:szCs w:val="20"/>
        </w:rPr>
        <w:t>6) делегують своїх представників до робочих, консультативно-дорадчих органів;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6" w:name="n670"/>
      <w:bookmarkEnd w:id="666"/>
      <w:r w:rsidRPr="00EC04BB">
        <w:rPr>
          <w:color w:val="000000"/>
          <w:sz w:val="20"/>
          <w:szCs w:val="20"/>
        </w:rPr>
        <w:t>7) приймають акти, що регламентують їх організацію та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7" w:name="n671"/>
      <w:bookmarkEnd w:id="667"/>
      <w:r w:rsidRPr="00EC04BB">
        <w:rPr>
          <w:color w:val="000000"/>
          <w:sz w:val="20"/>
          <w:szCs w:val="20"/>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8" w:name="n672"/>
      <w:bookmarkEnd w:id="668"/>
      <w:r w:rsidRPr="00EC04BB">
        <w:rPr>
          <w:color w:val="000000"/>
          <w:sz w:val="20"/>
          <w:szCs w:val="20"/>
        </w:rPr>
        <w:t>9) розпоряджаються коштами та іншим майном, що перебувають на балансі та банківських рахунках органів студентського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69" w:name="n673"/>
      <w:bookmarkEnd w:id="669"/>
      <w:r w:rsidRPr="00EC04BB">
        <w:rPr>
          <w:color w:val="000000"/>
          <w:sz w:val="20"/>
          <w:szCs w:val="20"/>
        </w:rPr>
        <w:t>10) вносять пропозиції щодо змісту навчальних планів і програм;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0" w:name="n674"/>
      <w:bookmarkEnd w:id="670"/>
      <w:r w:rsidRPr="00EC04BB">
        <w:rPr>
          <w:color w:val="000000"/>
          <w:sz w:val="20"/>
          <w:szCs w:val="20"/>
        </w:rPr>
        <w:t>11) вносять пропозиції щодо розвитку матеріальної бази вищого навчального закладу, у тому числі з питань, що стосуються побуту та відпочинку студентів;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1" w:name="n675"/>
      <w:bookmarkEnd w:id="671"/>
      <w:r w:rsidRPr="00EC04BB">
        <w:rPr>
          <w:color w:val="000000"/>
          <w:sz w:val="20"/>
          <w:szCs w:val="20"/>
        </w:rPr>
        <w:t>12) мають право оголошувати акції протесту;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2" w:name="n676"/>
      <w:bookmarkEnd w:id="672"/>
      <w:r w:rsidRPr="00EC04BB">
        <w:rPr>
          <w:color w:val="000000"/>
          <w:sz w:val="20"/>
          <w:szCs w:val="20"/>
        </w:rPr>
        <w:t>13) виконують інші функції, передбачені цим Законом та положенням про студентське самоврядування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3" w:name="n677"/>
      <w:bookmarkEnd w:id="673"/>
      <w:r w:rsidRPr="00EC04BB">
        <w:rPr>
          <w:color w:val="000000"/>
          <w:sz w:val="20"/>
          <w:szCs w:val="20"/>
        </w:rPr>
        <w:t>6. За погодженням з органом студентського самоврядування вищого навчального закладу приймаються рішення про: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4" w:name="n678"/>
      <w:bookmarkEnd w:id="674"/>
      <w:r w:rsidRPr="00EC04BB">
        <w:rPr>
          <w:color w:val="000000"/>
          <w:sz w:val="20"/>
          <w:szCs w:val="20"/>
        </w:rPr>
        <w:t>1) відрахування студентів (курсантів) з вищого навчального закладу та їх поновлення на навчання;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5" w:name="n679"/>
      <w:bookmarkEnd w:id="675"/>
      <w:r w:rsidRPr="00EC04BB">
        <w:rPr>
          <w:color w:val="000000"/>
          <w:sz w:val="20"/>
          <w:szCs w:val="20"/>
        </w:rPr>
        <w:t>2) переведення осіб, які навчаються у вищому навчальному закладі за державним замовленням, на навчання за контрактом за рахунок коштів фізичних (юридичних) осіб;</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6" w:name="n680"/>
      <w:bookmarkEnd w:id="676"/>
      <w:r w:rsidRPr="00EC04BB">
        <w:rPr>
          <w:color w:val="000000"/>
          <w:sz w:val="20"/>
          <w:szCs w:val="20"/>
        </w:rPr>
        <w:t>3) переведення осіб, які навчаються у вищому навчальному закладі за рахунок коштів фізичних (юридичних) осіб, на навчання за державним замовленням;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7" w:name="n681"/>
      <w:bookmarkEnd w:id="677"/>
      <w:r w:rsidRPr="00EC04BB">
        <w:rPr>
          <w:color w:val="000000"/>
          <w:sz w:val="20"/>
          <w:szCs w:val="20"/>
        </w:rPr>
        <w:t>4) призначення заступника декана факультету, заступника директора інституту, заступника керівника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8" w:name="n682"/>
      <w:bookmarkEnd w:id="678"/>
      <w:r w:rsidRPr="00EC04BB">
        <w:rPr>
          <w:color w:val="000000"/>
          <w:sz w:val="20"/>
          <w:szCs w:val="20"/>
        </w:rPr>
        <w:t>5) поселення осіб, які навчаються у вищому навчальному закладі, у гуртожиток і виселення їх із гуртожитку;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79" w:name="n683"/>
      <w:bookmarkEnd w:id="679"/>
      <w:r w:rsidRPr="00EC04BB">
        <w:rPr>
          <w:color w:val="000000"/>
          <w:sz w:val="20"/>
          <w:szCs w:val="20"/>
        </w:rPr>
        <w:t>6) затвердження правил внутрішнього розпорядку вищого навчального закладу в частині, що стосується осіб, які навчаються;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0" w:name="n684"/>
      <w:bookmarkEnd w:id="680"/>
      <w:r w:rsidRPr="00EC04BB">
        <w:rPr>
          <w:color w:val="000000"/>
          <w:sz w:val="20"/>
          <w:szCs w:val="20"/>
        </w:rPr>
        <w:t>7) діяльність студентських містечок та гуртожитків для проживання осіб, які навчаються у вищому навчальному закладі.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1" w:name="n685"/>
      <w:bookmarkEnd w:id="681"/>
      <w:r w:rsidRPr="00EC04BB">
        <w:rPr>
          <w:color w:val="000000"/>
          <w:sz w:val="20"/>
          <w:szCs w:val="20"/>
        </w:rPr>
        <w:t>7. Вищим органом студентського самоврядування є загальні збори (конференція) студентів (курсантів), які: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2" w:name="n686"/>
      <w:bookmarkEnd w:id="682"/>
      <w:r w:rsidRPr="00EC04BB">
        <w:rPr>
          <w:color w:val="000000"/>
          <w:sz w:val="20"/>
          <w:szCs w:val="20"/>
        </w:rPr>
        <w:t>1) ухвалюють положення про студентське самоврядування вищого навчального закладу,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3" w:name="n687"/>
      <w:bookmarkEnd w:id="683"/>
      <w:r w:rsidRPr="00EC04BB">
        <w:rPr>
          <w:color w:val="000000"/>
          <w:sz w:val="20"/>
          <w:szCs w:val="20"/>
        </w:rPr>
        <w:t>2) заслуховують звіти представницьких, виконавчих і контрольно-ревізійних органів студентського самоврядування, дають їм відповідну оцінку;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4" w:name="n688"/>
      <w:bookmarkEnd w:id="684"/>
      <w:r w:rsidRPr="00EC04BB">
        <w:rPr>
          <w:color w:val="000000"/>
          <w:sz w:val="20"/>
          <w:szCs w:val="20"/>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5" w:name="n689"/>
      <w:bookmarkEnd w:id="685"/>
      <w:r w:rsidRPr="00EC04BB">
        <w:rPr>
          <w:color w:val="000000"/>
          <w:sz w:val="20"/>
          <w:szCs w:val="20"/>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6" w:name="n690"/>
      <w:bookmarkEnd w:id="686"/>
      <w:r w:rsidRPr="00EC04BB">
        <w:rPr>
          <w:color w:val="000000"/>
          <w:sz w:val="20"/>
          <w:szCs w:val="20"/>
        </w:rPr>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7" w:name="n691"/>
      <w:bookmarkEnd w:id="687"/>
      <w:r w:rsidRPr="00EC04BB">
        <w:rPr>
          <w:color w:val="000000"/>
          <w:sz w:val="20"/>
          <w:szCs w:val="20"/>
        </w:rPr>
        <w:t>8. Адміністрація вищого навчального закладу не має права втручатися в діяльність органів студентського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8" w:name="n692"/>
      <w:bookmarkEnd w:id="688"/>
      <w:r w:rsidRPr="00EC04BB">
        <w:rPr>
          <w:color w:val="000000"/>
          <w:sz w:val="20"/>
          <w:szCs w:val="20"/>
        </w:rPr>
        <w:t>9. Керівник вищого навчального закладу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89" w:name="n693"/>
      <w:bookmarkEnd w:id="689"/>
      <w:r w:rsidRPr="00EC04BB">
        <w:rPr>
          <w:color w:val="000000"/>
          <w:sz w:val="20"/>
          <w:szCs w:val="20"/>
        </w:rPr>
        <w:t>10. Фінансовою основою студентського самоврядування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0" w:name="n694"/>
      <w:bookmarkEnd w:id="690"/>
      <w:r w:rsidRPr="00EC04BB">
        <w:rPr>
          <w:color w:val="000000"/>
          <w:sz w:val="20"/>
          <w:szCs w:val="20"/>
        </w:rPr>
        <w:t>1) кошти, визначені вченою радою вищого навчального закладу в розмірі не менш як 0,5 відсотка власних надходжень, отриманих вищим навчальним закладом від основної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1" w:name="n695"/>
      <w:bookmarkEnd w:id="691"/>
      <w:r w:rsidRPr="00EC04BB">
        <w:rPr>
          <w:color w:val="000000"/>
          <w:sz w:val="20"/>
          <w:szCs w:val="20"/>
        </w:rPr>
        <w:t>2) членські внески студентів (курсантів), розмір яких встановлюється вищим органом студентського самоврядування вищого навчального закладу. Розмір місячного членського внеску однієї особи не може перевищувати 1 відсотка прожиткового мінімуму, встановленого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2" w:name="n696"/>
      <w:bookmarkEnd w:id="692"/>
      <w:r w:rsidRPr="00EC04BB">
        <w:rPr>
          <w:color w:val="000000"/>
          <w:sz w:val="20"/>
          <w:szCs w:val="20"/>
        </w:rPr>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3" w:name="n697"/>
      <w:bookmarkEnd w:id="693"/>
      <w:r w:rsidRPr="00EC04BB">
        <w:rPr>
          <w:color w:val="000000"/>
          <w:sz w:val="20"/>
          <w:szCs w:val="20"/>
        </w:rPr>
        <w:t>Органи студентського самоврядування публічно звітують про використання коштів та виконання кошторисів не рідше одного разу на рік.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4" w:name="n698"/>
      <w:bookmarkEnd w:id="694"/>
      <w:r w:rsidRPr="00EC04BB">
        <w:rPr>
          <w:rStyle w:val="rvts9"/>
          <w:b/>
          <w:bCs/>
          <w:color w:val="000000"/>
          <w:sz w:val="20"/>
          <w:szCs w:val="20"/>
          <w:bdr w:val="none" w:sz="0" w:space="0" w:color="auto" w:frame="1"/>
        </w:rPr>
        <w:t>Стаття 41.</w:t>
      </w:r>
      <w:r w:rsidRPr="00EC04BB">
        <w:rPr>
          <w:rStyle w:val="apple-converted-space"/>
          <w:color w:val="000000"/>
          <w:sz w:val="20"/>
          <w:szCs w:val="20"/>
        </w:rPr>
        <w:t> </w:t>
      </w:r>
      <w:r w:rsidRPr="00EC04BB">
        <w:rPr>
          <w:color w:val="000000"/>
          <w:sz w:val="20"/>
          <w:szCs w:val="20"/>
        </w:rPr>
        <w:t>Наукові товариства студентів (курсантів, слухачів), аспірантів, докторантів і молодих вчених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5" w:name="n699"/>
      <w:bookmarkEnd w:id="695"/>
      <w:r w:rsidRPr="00EC04BB">
        <w:rPr>
          <w:color w:val="000000"/>
          <w:sz w:val="20"/>
          <w:szCs w:val="20"/>
        </w:rPr>
        <w:t>1. У вищих навчальних закладах та їхніх структурних підрозділах діють наукові товариства студентів (курсантів, слухачів), аспірантів, докторантів і молодих вчених, які є частиною системи громадського самоврядування відповідних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6" w:name="n700"/>
      <w:bookmarkEnd w:id="696"/>
      <w:r w:rsidRPr="00EC04BB">
        <w:rPr>
          <w:color w:val="000000"/>
          <w:sz w:val="20"/>
          <w:szCs w:val="20"/>
        </w:rPr>
        <w:lastRenderedPageBreak/>
        <w:t>2. У роботі наукового товариства студентів (курсантів, слухачів), аспірантів, докторантів і молодих вчених беруть участь особи віком до 35 років (для докторантів - 40 років), які навчаються або працюють у вищому навчальному закладі.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7" w:name="n701"/>
      <w:bookmarkEnd w:id="697"/>
      <w:r w:rsidRPr="00EC04BB">
        <w:rPr>
          <w:color w:val="000000"/>
          <w:sz w:val="20"/>
          <w:szCs w:val="20"/>
        </w:rPr>
        <w:t>3. Наукове товариство студентів (курсантів, слухачів), аспірантів, докторантів і молодих вчених забезпечує захист прав та інтересів осіб, які навчаються або працюють у вищому навчальному закладі, зокрема щодо питань наукової діяльності, підтримки наукоємних ідей, інновацій та обміну знаннями.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8" w:name="n702"/>
      <w:bookmarkEnd w:id="698"/>
      <w:r w:rsidRPr="00EC04BB">
        <w:rPr>
          <w:color w:val="000000"/>
          <w:sz w:val="20"/>
          <w:szCs w:val="20"/>
        </w:rPr>
        <w:t>4. У своїй діяльності наукові товариства студентів (курсантів, слухачів), аспірантів, докторантів і молодих вчених керуються законодавством, статутом вищого навчального закладу та положенням про наукові товариства студентів (курсантів, слухачів), аспірантів, докторантів і молодих вчених.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699" w:name="n703"/>
      <w:bookmarkEnd w:id="699"/>
      <w:r w:rsidRPr="00EC04BB">
        <w:rPr>
          <w:color w:val="000000"/>
          <w:sz w:val="20"/>
          <w:szCs w:val="20"/>
        </w:rPr>
        <w:t>5. Наукові товариства студентів (курсантів, слухачів), аспірантів, докторантів і молодих вчених діють на принципах: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0" w:name="n704"/>
      <w:bookmarkEnd w:id="700"/>
      <w:r w:rsidRPr="00EC04BB">
        <w:rPr>
          <w:color w:val="000000"/>
          <w:sz w:val="20"/>
          <w:szCs w:val="20"/>
        </w:rPr>
        <w:t>1) свободи наукової творчості;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1" w:name="n705"/>
      <w:bookmarkEnd w:id="701"/>
      <w:r w:rsidRPr="00EC04BB">
        <w:rPr>
          <w:color w:val="000000"/>
          <w:sz w:val="20"/>
          <w:szCs w:val="20"/>
        </w:rPr>
        <w:t>2) добровільності, колегіальності, відкритості;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2" w:name="n706"/>
      <w:bookmarkEnd w:id="702"/>
      <w:r w:rsidRPr="00EC04BB">
        <w:rPr>
          <w:color w:val="000000"/>
          <w:sz w:val="20"/>
          <w:szCs w:val="20"/>
        </w:rPr>
        <w:t>3) рівності права осіб, які навчаються, на участь у діяльності наукових товариств студентів (курсантів, слухачів), аспірантів, докторантів і молодих вчених.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3" w:name="n707"/>
      <w:bookmarkEnd w:id="703"/>
      <w:r w:rsidRPr="00EC04BB">
        <w:rPr>
          <w:color w:val="000000"/>
          <w:sz w:val="20"/>
          <w:szCs w:val="20"/>
        </w:rPr>
        <w:t>6. Наукові товариства студентів (курсантів, слухачів), аспірантів, докторантів і молодих вчених: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4" w:name="n708"/>
      <w:bookmarkEnd w:id="704"/>
      <w:r w:rsidRPr="00EC04BB">
        <w:rPr>
          <w:color w:val="000000"/>
          <w:sz w:val="20"/>
          <w:szCs w:val="20"/>
        </w:rPr>
        <w:t>1) приймають акти, що регламентують їх організацію та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5" w:name="n709"/>
      <w:bookmarkEnd w:id="705"/>
      <w:r w:rsidRPr="00EC04BB">
        <w:rPr>
          <w:color w:val="000000"/>
          <w:sz w:val="20"/>
          <w:szCs w:val="20"/>
        </w:rPr>
        <w:t>2) проводять організаційні, наукові та освітні заходи;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6" w:name="n710"/>
      <w:bookmarkEnd w:id="706"/>
      <w:r w:rsidRPr="00EC04BB">
        <w:rPr>
          <w:color w:val="000000"/>
          <w:sz w:val="20"/>
          <w:szCs w:val="20"/>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7" w:name="n711"/>
      <w:bookmarkEnd w:id="707"/>
      <w:r w:rsidRPr="00EC04BB">
        <w:rPr>
          <w:color w:val="000000"/>
          <w:sz w:val="20"/>
          <w:szCs w:val="20"/>
        </w:rPr>
        <w:t>4) представляють інтереси студентів (курсантів, слухачів), аспірантів, докторантів і молодих вчених перед адміністрацією вищого навчального закладу та іншими організаціями з питань наукової роботи та розвитку академічної кар’єри;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8" w:name="n712"/>
      <w:bookmarkEnd w:id="708"/>
      <w:r w:rsidRPr="00EC04BB">
        <w:rPr>
          <w:color w:val="000000"/>
          <w:sz w:val="20"/>
          <w:szCs w:val="20"/>
        </w:rPr>
        <w:t>5) сприяють підвищенню якості наукових досліджень;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09" w:name="n713"/>
      <w:bookmarkEnd w:id="709"/>
      <w:r w:rsidRPr="00EC04BB">
        <w:rPr>
          <w:color w:val="000000"/>
          <w:sz w:val="20"/>
          <w:szCs w:val="20"/>
        </w:rPr>
        <w:t>6) сприяють обміну інформацією між молодими вченими та дослідниками;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0" w:name="n714"/>
      <w:bookmarkEnd w:id="710"/>
      <w:r w:rsidRPr="00EC04BB">
        <w:rPr>
          <w:color w:val="000000"/>
          <w:sz w:val="20"/>
          <w:szCs w:val="20"/>
        </w:rPr>
        <w:t>7) сприяють розвитку міжвузівського та міжнародного співробітництва;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1" w:name="n715"/>
      <w:bookmarkEnd w:id="711"/>
      <w:r w:rsidRPr="00EC04BB">
        <w:rPr>
          <w:color w:val="000000"/>
          <w:sz w:val="20"/>
          <w:szCs w:val="20"/>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2" w:name="n716"/>
      <w:bookmarkEnd w:id="712"/>
      <w:r w:rsidRPr="00EC04BB">
        <w:rPr>
          <w:color w:val="000000"/>
          <w:sz w:val="20"/>
          <w:szCs w:val="20"/>
        </w:rPr>
        <w:t>9) виконують інші функції, передбачені положеннями про наукові товариства студентів (курсантів, слухачів), аспірантів, докторантів і молодих вчених, цим та іншими законами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3" w:name="n717"/>
      <w:bookmarkEnd w:id="713"/>
      <w:r w:rsidRPr="00EC04BB">
        <w:rPr>
          <w:color w:val="000000"/>
          <w:sz w:val="20"/>
          <w:szCs w:val="20"/>
        </w:rPr>
        <w:t>7. За погодженням з науковим товариством студентів (курсантів, слухачів), аспірантів, докторантів і молодих вчених керівництво вищого навчального закладу приймає рішення про відрахування осіб, які здобувають ступінь доктора філософії, з вищого навчального закладу та їх поновлення на навчання.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4" w:name="n718"/>
      <w:bookmarkEnd w:id="714"/>
      <w:r w:rsidRPr="00EC04BB">
        <w:rPr>
          <w:color w:val="000000"/>
          <w:sz w:val="20"/>
          <w:szCs w:val="20"/>
        </w:rPr>
        <w:t>8. 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визначаються положенням, яке затверджується вищим колегіальним органом громадського самоврядування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5" w:name="n719"/>
      <w:bookmarkEnd w:id="715"/>
      <w:r w:rsidRPr="00EC04BB">
        <w:rPr>
          <w:color w:val="000000"/>
          <w:sz w:val="20"/>
          <w:szCs w:val="20"/>
        </w:rPr>
        <w:t>9. Адміністрація вищого навчального закладу не має права втручатися в діяльність наукових товариств студентів (курсантів, слухачів), аспірантів, докторантів і молодих вчених, крім випадків, коли така діяльність суперечить законодавству, статуту чи завдає шкоди інтересам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6" w:name="n720"/>
      <w:bookmarkEnd w:id="716"/>
      <w:r w:rsidRPr="00EC04BB">
        <w:rPr>
          <w:color w:val="000000"/>
          <w:sz w:val="20"/>
          <w:szCs w:val="20"/>
        </w:rPr>
        <w:t>10. Керівник вищого навчального закладу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7" w:name="n721"/>
      <w:bookmarkEnd w:id="717"/>
      <w:r w:rsidRPr="00EC04BB">
        <w:rPr>
          <w:color w:val="000000"/>
          <w:sz w:val="20"/>
          <w:szCs w:val="20"/>
        </w:rPr>
        <w:t>11. 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8" w:name="n722"/>
      <w:bookmarkEnd w:id="718"/>
      <w:r w:rsidRPr="00EC04BB">
        <w:rPr>
          <w:rStyle w:val="rvts9"/>
          <w:b/>
          <w:bCs/>
          <w:color w:val="000000"/>
          <w:sz w:val="20"/>
          <w:szCs w:val="20"/>
          <w:bdr w:val="none" w:sz="0" w:space="0" w:color="auto" w:frame="1"/>
        </w:rPr>
        <w:t>Стаття 42.</w:t>
      </w:r>
      <w:r w:rsidRPr="00EC04BB">
        <w:rPr>
          <w:rStyle w:val="apple-converted-space"/>
          <w:color w:val="000000"/>
          <w:sz w:val="20"/>
          <w:szCs w:val="20"/>
        </w:rPr>
        <w:t> </w:t>
      </w:r>
      <w:r w:rsidRPr="00EC04BB">
        <w:rPr>
          <w:color w:val="000000"/>
          <w:sz w:val="20"/>
          <w:szCs w:val="20"/>
        </w:rPr>
        <w:t>Обрання, призначення та звільнення з посади керівника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19" w:name="n723"/>
      <w:bookmarkEnd w:id="719"/>
      <w:r w:rsidRPr="00EC04BB">
        <w:rPr>
          <w:color w:val="000000"/>
          <w:sz w:val="20"/>
          <w:szCs w:val="20"/>
        </w:rPr>
        <w:t>1. Кандидат на посаду керівника вищого навчального закладу повинен вільно володіти державною мовою, мати вчене звання та науковий ступінь і стаж роботи на посадах науково-педагогічних працівників не менш як 10 років. Кандидат на посаду керівника вищого навчального закладу державної чи комунальної форми власності має бути громадянином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0" w:name="n724"/>
      <w:bookmarkEnd w:id="720"/>
      <w:r w:rsidRPr="00EC04BB">
        <w:rPr>
          <w:color w:val="000000"/>
          <w:sz w:val="20"/>
          <w:szCs w:val="20"/>
        </w:rPr>
        <w:t>Одна і та сама особа не може бути керівником відповідного вищого навчального закладу більше ніж два строки.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1" w:name="n725"/>
      <w:bookmarkEnd w:id="721"/>
      <w:r w:rsidRPr="00EC04BB">
        <w:rPr>
          <w:color w:val="000000"/>
          <w:sz w:val="20"/>
          <w:szCs w:val="20"/>
        </w:rPr>
        <w:t>2. Засновник (засновники) або уповноважений ним (ними) орган (особа) зобов’язаний оголосити конкурс на заміщення посади керівника вищого навчального закладу не пізніше ніж за два місяці до закінчення строку контракту особи, яка займає цю посаду. У разі дострокового припинення повноважень керівника вищого навчального закладу конкурс оголошується протягом тижня з дня утворення вакансії.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2" w:name="n726"/>
      <w:bookmarkEnd w:id="722"/>
      <w:r w:rsidRPr="00EC04BB">
        <w:rPr>
          <w:color w:val="000000"/>
          <w:sz w:val="20"/>
          <w:szCs w:val="20"/>
        </w:rPr>
        <w:t>Засновник (засновники) або уповноважений ним (ними) орган (особа) протягом двох місяців з дня оголошення конкурсу на посаду керівника вищого навчального закладу приймає (приймають) пропозиції щодо претендентів на посаду керівника вищого навчального закладу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вищого навчального закладу для голосування.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3" w:name="n727"/>
      <w:bookmarkEnd w:id="723"/>
      <w:r w:rsidRPr="00EC04BB">
        <w:rPr>
          <w:color w:val="000000"/>
          <w:sz w:val="20"/>
          <w:szCs w:val="20"/>
        </w:rPr>
        <w:t>Керівник вищого навчального закладу обирається шляхом таємного голосування строком на п’ять років у порядку, передбаченому цим Законом і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4" w:name="n728"/>
      <w:bookmarkEnd w:id="724"/>
      <w:r w:rsidRPr="00EC04BB">
        <w:rPr>
          <w:color w:val="000000"/>
          <w:sz w:val="20"/>
          <w:szCs w:val="20"/>
        </w:rPr>
        <w:lastRenderedPageBreak/>
        <w:t>Брати участь у виборах керівника вищого навчального закладу мають право: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5" w:name="n729"/>
      <w:bookmarkEnd w:id="725"/>
      <w:r w:rsidRPr="00EC04BB">
        <w:rPr>
          <w:color w:val="000000"/>
          <w:sz w:val="20"/>
          <w:szCs w:val="20"/>
        </w:rPr>
        <w:t>кожен науковий, науково-педагогічний та педагогічний штатний працівник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6" w:name="n730"/>
      <w:bookmarkEnd w:id="726"/>
      <w:r w:rsidRPr="00EC04BB">
        <w:rPr>
          <w:color w:val="000000"/>
          <w:sz w:val="20"/>
          <w:szCs w:val="20"/>
        </w:rPr>
        <w:t>представники з числа інших штатних працівників, які обираються відповідними працівниками шляхом прямих таємних виборів;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7" w:name="n731"/>
      <w:bookmarkEnd w:id="727"/>
      <w:r w:rsidRPr="00EC04BB">
        <w:rPr>
          <w:color w:val="000000"/>
          <w:sz w:val="20"/>
          <w:szCs w:val="20"/>
        </w:rPr>
        <w:t>виборні представники з числа студентів (курсантів), які обираються студентами (курсантами) шляхом прямих таємних виборів.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8" w:name="n732"/>
      <w:bookmarkEnd w:id="728"/>
      <w:r w:rsidRPr="00EC04BB">
        <w:rPr>
          <w:color w:val="000000"/>
          <w:sz w:val="20"/>
          <w:szCs w:val="20"/>
        </w:rPr>
        <w:t>При цьому загальна кількість (повний склад) наукових, науково-педагогічних і педагогічних працівників вищого навчального закладу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вищого навчального закладу - до 10 відсотків, а кількість виборних представників з числа студентів (курсантів) - не менше 15 відсотків осіб, які мають право брати участь у виборах.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29" w:name="n733"/>
      <w:bookmarkEnd w:id="729"/>
      <w:r w:rsidRPr="00EC04BB">
        <w:rPr>
          <w:color w:val="000000"/>
          <w:sz w:val="20"/>
          <w:szCs w:val="20"/>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0" w:name="n734"/>
      <w:bookmarkEnd w:id="730"/>
      <w:r w:rsidRPr="00EC04BB">
        <w:rPr>
          <w:color w:val="000000"/>
          <w:sz w:val="20"/>
          <w:szCs w:val="20"/>
        </w:rPr>
        <w:t>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орган (особа) укладає контракт строком на п’ять років не пізніше одного місяця з дня її обрання.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1" w:name="n735"/>
      <w:bookmarkEnd w:id="731"/>
      <w:r w:rsidRPr="00EC04BB">
        <w:rPr>
          <w:color w:val="000000"/>
          <w:sz w:val="20"/>
          <w:szCs w:val="20"/>
        </w:rPr>
        <w:t>Керівник вищого навчального закладу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вищого навчального закладу та умов контракту. Подання про відкликання керівника може бути внесено до вищого колегіального органу громадського самоврядування вищого навчального закладу не менш як половиною статутного складу наглядової або вченої ради вищого навчального закладу. Рішення про відкликання керівника вищого навчального закладу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2" w:name="n736"/>
      <w:bookmarkEnd w:id="732"/>
      <w:r w:rsidRPr="00EC04BB">
        <w:rPr>
          <w:color w:val="000000"/>
          <w:sz w:val="20"/>
          <w:szCs w:val="20"/>
        </w:rPr>
        <w:t>3. Засновник (засновники) новоутвореного вищого навчального закладу або уповноважений ним (ними) орган (особа) призначає (призначають) виконувача обов’язків керівника вищого навчального закладу, але не більш як на шість місяців.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3" w:name="n737"/>
      <w:bookmarkEnd w:id="733"/>
      <w:r w:rsidRPr="00EC04BB">
        <w:rPr>
          <w:color w:val="000000"/>
          <w:sz w:val="20"/>
          <w:szCs w:val="20"/>
        </w:rPr>
        <w:t>4. Методичні рекомендації щодо особливостей виборчої системи, порядку обрання керівника вищого навчального закладу та типова форма контракту з керівником державного вищого навчального закладу затверджуються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4" w:name="n738"/>
      <w:bookmarkEnd w:id="734"/>
      <w:r w:rsidRPr="00EC04BB">
        <w:rPr>
          <w:color w:val="000000"/>
          <w:sz w:val="20"/>
          <w:szCs w:val="20"/>
        </w:rPr>
        <w:t>5. Порядок призначення керівників вищих духовних навчальних закладів регулюється їхніми статутами (положеннями), зареєстрованими у встановленому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5" w:name="n739"/>
      <w:bookmarkEnd w:id="735"/>
      <w:r w:rsidRPr="00EC04BB">
        <w:rPr>
          <w:rStyle w:val="rvts9"/>
          <w:b/>
          <w:bCs/>
          <w:color w:val="000000"/>
          <w:sz w:val="20"/>
          <w:szCs w:val="20"/>
          <w:bdr w:val="none" w:sz="0" w:space="0" w:color="auto" w:frame="1"/>
        </w:rPr>
        <w:t>Стаття 43.</w:t>
      </w:r>
      <w:r w:rsidRPr="00EC04BB">
        <w:rPr>
          <w:rStyle w:val="apple-converted-space"/>
          <w:color w:val="000000"/>
          <w:sz w:val="20"/>
          <w:szCs w:val="20"/>
        </w:rPr>
        <w:t> </w:t>
      </w:r>
      <w:r w:rsidRPr="00EC04BB">
        <w:rPr>
          <w:color w:val="000000"/>
          <w:sz w:val="20"/>
          <w:szCs w:val="20"/>
        </w:rPr>
        <w:t>Обрання на посаду та звільнення з посади керівника факультету (навчально-наукового інституту) вищого навчального закладу державної (комунальної) форми власності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6" w:name="n740"/>
      <w:bookmarkEnd w:id="736"/>
      <w:r w:rsidRPr="00EC04BB">
        <w:rPr>
          <w:color w:val="000000"/>
          <w:sz w:val="20"/>
          <w:szCs w:val="20"/>
        </w:rPr>
        <w:t>1. Керівник факультету (навчально-наукового інституту) обирається вченою радою вищого навчального закладу строком на п’ять років з урахуванням пропозицій факультету (навчально-наукового інституту). Керівник вищого навчального закладу укладає з керівником факультету (навчально-наукового інституту) контракт.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7" w:name="n741"/>
      <w:bookmarkEnd w:id="737"/>
      <w:r w:rsidRPr="00EC04BB">
        <w:rPr>
          <w:color w:val="000000"/>
          <w:sz w:val="20"/>
          <w:szCs w:val="20"/>
        </w:rPr>
        <w:t>Керівник вищого навчального закладу призначає керівника факультету (навчально-наукового інституту) строком на п’ять років. Керівник факультету (навчально-наукового інституту) здійснює свої повноваження на постійній основі. Інші питання щодо порядку обрання керівника факультету (навчально-наукового інституту) визначаються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8" w:name="n742"/>
      <w:bookmarkEnd w:id="738"/>
      <w:r w:rsidRPr="00EC04BB">
        <w:rPr>
          <w:color w:val="000000"/>
          <w:sz w:val="20"/>
          <w:szCs w:val="20"/>
        </w:rPr>
        <w:t>2. Керівник факультету (навчально-наукового інституту) може бути звільнений з посади керівником вищого навчального закладу за поданням вченої ради вищого навчального закладу або органу громадського самоврядування факультету з підстав, визначених законодавством про працю, за порушення статуту вищого навчального закладу, умов контракту. Пропозиція про звільнення 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39" w:name="n743"/>
      <w:bookmarkEnd w:id="739"/>
      <w:r w:rsidRPr="00EC04BB">
        <w:rPr>
          <w:color w:val="000000"/>
          <w:sz w:val="20"/>
          <w:szCs w:val="20"/>
        </w:rPr>
        <w:t>3. Керівник вищого навчального закладу,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40" w:name="n744"/>
      <w:bookmarkEnd w:id="740"/>
      <w:r w:rsidRPr="00EC04BB">
        <w:rPr>
          <w:color w:val="000000"/>
          <w:sz w:val="20"/>
          <w:szCs w:val="20"/>
        </w:rPr>
        <w:t>4. Обрання, призначення та звільнення з посади керівника філії вищого навчального закладу або коледжу, що є структурними підрозділами вищого навчального закладу, здійснюються в порядку, встановленому цією статтею.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41" w:name="n745"/>
      <w:bookmarkEnd w:id="741"/>
      <w:r w:rsidRPr="00EC04BB">
        <w:rPr>
          <w:color w:val="000000"/>
          <w:sz w:val="20"/>
          <w:szCs w:val="20"/>
        </w:rPr>
        <w:t>5. Одна і та сама особа не може бути керівником факультету (навчально-наукового інституту), коледжу, філії відповідного вищого навчального закладу більше ніж два строки.</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742" w:name="n746"/>
      <w:bookmarkEnd w:id="742"/>
      <w:r w:rsidRPr="00EC04BB">
        <w:rPr>
          <w:rStyle w:val="rvts15"/>
          <w:b/>
          <w:bCs/>
          <w:color w:val="000000"/>
          <w:sz w:val="20"/>
          <w:szCs w:val="20"/>
          <w:bdr w:val="none" w:sz="0" w:space="0" w:color="auto" w:frame="1"/>
        </w:rPr>
        <w:t>Розділ VIII</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 xml:space="preserve">ДОСТУП ДО ВИЩОЇ ОСВІТИ, ПРИЙОМ, ВІДРАХУВАННЯ, ПЕРЕРИВАННЯ </w:t>
      </w:r>
      <w:r w:rsidRPr="00EC04BB">
        <w:rPr>
          <w:rStyle w:val="rvts15"/>
          <w:b/>
          <w:bCs/>
          <w:color w:val="000000"/>
          <w:sz w:val="20"/>
          <w:szCs w:val="20"/>
          <w:bdr w:val="none" w:sz="0" w:space="0" w:color="auto" w:frame="1"/>
        </w:rPr>
        <w:lastRenderedPageBreak/>
        <w:t>НАВЧАННЯ, ПОНОВЛЕННЯ І ПЕРЕВЕДЕННЯ ОСІБ, ЯКІ НАВЧАЮТЬСЯ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43" w:name="n747"/>
      <w:bookmarkEnd w:id="743"/>
      <w:r w:rsidRPr="00EC04BB">
        <w:rPr>
          <w:rStyle w:val="rvts9"/>
          <w:b/>
          <w:bCs/>
          <w:color w:val="000000"/>
          <w:sz w:val="20"/>
          <w:szCs w:val="20"/>
          <w:bdr w:val="none" w:sz="0" w:space="0" w:color="auto" w:frame="1"/>
        </w:rPr>
        <w:t>Стаття 44.</w:t>
      </w:r>
      <w:r w:rsidRPr="00EC04BB">
        <w:rPr>
          <w:rStyle w:val="apple-converted-space"/>
          <w:color w:val="000000"/>
          <w:sz w:val="20"/>
          <w:szCs w:val="20"/>
        </w:rPr>
        <w:t> </w:t>
      </w:r>
      <w:r w:rsidRPr="00EC04BB">
        <w:rPr>
          <w:color w:val="000000"/>
          <w:sz w:val="20"/>
          <w:szCs w:val="20"/>
        </w:rPr>
        <w:t>Умови прийому на навчання до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44" w:name="n748"/>
      <w:bookmarkEnd w:id="744"/>
      <w:r w:rsidRPr="00EC04BB">
        <w:rPr>
          <w:color w:val="000000"/>
          <w:sz w:val="20"/>
          <w:szCs w:val="20"/>
        </w:rPr>
        <w:t>1. Прийом на навчання до вищих навчальних закладів здійснюється на конкурсній основі відповідно до Умов прийому на навчання до вищих навчальних закладів,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45" w:name="n749"/>
      <w:bookmarkEnd w:id="745"/>
      <w:r w:rsidRPr="00EC04BB">
        <w:rPr>
          <w:color w:val="000000"/>
          <w:sz w:val="20"/>
          <w:szCs w:val="20"/>
        </w:rPr>
        <w:t>2. Умови прийому на навчання до вищих навчальних закладів оприлюднюються на офіційному веб-сайті центрального органу виконавчої влади у сфері освіти і науки не пізніше 15 жовтня року, що передує року вступу до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46" w:name="n750"/>
      <w:bookmarkEnd w:id="746"/>
      <w:r w:rsidRPr="00EC04BB">
        <w:rPr>
          <w:color w:val="000000"/>
          <w:sz w:val="20"/>
          <w:szCs w:val="20"/>
        </w:rPr>
        <w:t>3. Поза конкурсом до державних і комунальних вищих навчальних закладів особи зараховуються у випадках, передбачених законом. Не допускається вступ поза конкурсом для здобуття ступеня магістра чи доктора філософії.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47" w:name="n751"/>
      <w:bookmarkEnd w:id="747"/>
      <w:r w:rsidRPr="00EC04BB">
        <w:rPr>
          <w:color w:val="000000"/>
          <w:sz w:val="20"/>
          <w:szCs w:val="20"/>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48" w:name="n752"/>
      <w:bookmarkEnd w:id="748"/>
      <w:r w:rsidRPr="00EC04BB">
        <w:rPr>
          <w:color w:val="000000"/>
          <w:sz w:val="20"/>
          <w:szCs w:val="20"/>
        </w:rPr>
        <w:t>5. Відповідно до Умов прийому на навчання до вищих навчальних закладів вчена рада вищого навчального закладу затверджує Правила прийому до вищого навчального закладу, якими встановлюються: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49" w:name="n753"/>
      <w:bookmarkEnd w:id="749"/>
      <w:r w:rsidRPr="00EC04BB">
        <w:rPr>
          <w:color w:val="000000"/>
          <w:sz w:val="20"/>
          <w:szCs w:val="20"/>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0" w:name="n754"/>
      <w:bookmarkEnd w:id="750"/>
      <w:r w:rsidRPr="00EC04BB">
        <w:rPr>
          <w:color w:val="000000"/>
          <w:sz w:val="20"/>
          <w:szCs w:val="20"/>
        </w:rPr>
        <w:t>2) вага середнього бала документа про повну середню освіту, що має становити від 0 до 10 відсотків конкурсного бала;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1" w:name="n755"/>
      <w:bookmarkEnd w:id="751"/>
      <w:r w:rsidRPr="00EC04BB">
        <w:rPr>
          <w:color w:val="000000"/>
          <w:sz w:val="20"/>
          <w:szCs w:val="20"/>
        </w:rPr>
        <w:t>3) вага бала за конкурс творчих або фізичних здібностей (у разі його проведення), що має становити не більш як 50 відсотків конкурсного бала;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2" w:name="n756"/>
      <w:bookmarkEnd w:id="752"/>
      <w:r w:rsidRPr="00EC04BB">
        <w:rPr>
          <w:color w:val="000000"/>
          <w:sz w:val="20"/>
          <w:szCs w:val="20"/>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3" w:name="n757"/>
      <w:bookmarkEnd w:id="753"/>
      <w:r w:rsidRPr="00EC04BB">
        <w:rPr>
          <w:color w:val="000000"/>
          <w:sz w:val="20"/>
          <w:szCs w:val="20"/>
        </w:rPr>
        <w:t>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помножена на вагові коефіцієнти, що встановлюються Правилами прийому до вищого навчального закладу. Сума коефіцієнтів дорівнює одиниці.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4" w:name="n758"/>
      <w:bookmarkEnd w:id="754"/>
      <w:r w:rsidRPr="00EC04BB">
        <w:rPr>
          <w:rStyle w:val="rvts11"/>
          <w:i/>
          <w:iCs/>
          <w:color w:val="000000"/>
          <w:sz w:val="20"/>
          <w:szCs w:val="20"/>
          <w:bdr w:val="none" w:sz="0" w:space="0" w:color="auto" w:frame="1"/>
        </w:rPr>
        <w:t>{Частина сьома статті 44 набирає чинності з 1 січня 2016 року - див.</w:t>
      </w:r>
      <w:r w:rsidRPr="00EC04BB">
        <w:rPr>
          <w:rStyle w:val="apple-converted-space"/>
          <w:i/>
          <w:iCs/>
          <w:color w:val="000000"/>
          <w:sz w:val="20"/>
          <w:szCs w:val="20"/>
          <w:bdr w:val="none" w:sz="0" w:space="0" w:color="auto" w:frame="1"/>
        </w:rPr>
        <w:t> </w:t>
      </w:r>
      <w:hyperlink r:id="rId10" w:anchor="n1168" w:history="1">
        <w:r w:rsidRPr="00EC04BB">
          <w:rPr>
            <w:rStyle w:val="a3"/>
            <w:color w:val="006600"/>
            <w:sz w:val="20"/>
            <w:szCs w:val="20"/>
            <w:bdr w:val="none" w:sz="0" w:space="0" w:color="auto" w:frame="1"/>
          </w:rPr>
          <w:t>пункт 1 розділу XV</w:t>
        </w:r>
      </w:hyperlink>
      <w:r w:rsidRPr="00EC04BB">
        <w:rPr>
          <w:rStyle w:val="apple-converted-space"/>
          <w:i/>
          <w:iCs/>
          <w:color w:val="000000"/>
          <w:sz w:val="20"/>
          <w:szCs w:val="20"/>
          <w:bdr w:val="none" w:sz="0" w:space="0" w:color="auto" w:frame="1"/>
        </w:rPr>
        <w:t> </w:t>
      </w:r>
      <w:r w:rsidRPr="00EC04BB">
        <w:rPr>
          <w:rStyle w:val="rvts11"/>
          <w:i/>
          <w:iCs/>
          <w:color w:val="000000"/>
          <w:sz w:val="20"/>
          <w:szCs w:val="20"/>
          <w:bdr w:val="none" w:sz="0" w:space="0" w:color="auto" w:frame="1"/>
        </w:rPr>
        <w:t>цього Закону}</w:t>
      </w:r>
      <w:r w:rsidRPr="00EC04BB">
        <w:rPr>
          <w:rStyle w:val="apple-converted-space"/>
          <w:color w:val="000000"/>
          <w:sz w:val="20"/>
          <w:szCs w:val="20"/>
        </w:rPr>
        <w:t> </w:t>
      </w:r>
      <w:r w:rsidRPr="00EC04BB">
        <w:rPr>
          <w:color w:val="000000"/>
          <w:sz w:val="20"/>
          <w:szCs w:val="20"/>
        </w:rPr>
        <w:t>7. В установленому порядку та у визначений строк Правила прийому до вищого навчального закладу подаються вищим навчальним закладом,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спеціально уповноваженої установи, що проводить зовнішнє незалежне оцінювання.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5" w:name="n759"/>
      <w:bookmarkEnd w:id="755"/>
      <w:r w:rsidRPr="00EC04BB">
        <w:rPr>
          <w:color w:val="000000"/>
          <w:sz w:val="20"/>
          <w:szCs w:val="20"/>
        </w:rPr>
        <w:t>Особа, яка бажає здобувати вищу освіту ступеня молодшого бакалавра чи бакалавра (магістра медичного, фармацевтичного або ветеринарного спрямувань) за державним замовленням, подає спеціально уповноваженій установі, що проводить зовнішнє незалежне оцінювання, заяву встановленого зразка із зазначенням спеціальностей, за якими вступник бажає здобувати вищу освіту, та переліком виставлених у пріоритетному для себе порядку вищих навчальних закладів, що здійснюють підготовку фахівців за кожною з обраних нею спеціальностей.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6" w:name="n760"/>
      <w:bookmarkEnd w:id="756"/>
      <w:r w:rsidRPr="00EC04BB">
        <w:rPr>
          <w:color w:val="000000"/>
          <w:sz w:val="20"/>
          <w:szCs w:val="20"/>
        </w:rPr>
        <w:t>За результатами проходження зовнішнього незалежного оцінювання формується рейтинговий список вступників за кожною спеціальністю з повідомленням про отримання чи неотримання ними права здобувати вищу освіту за кошти державного бюджету.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7" w:name="n761"/>
      <w:bookmarkEnd w:id="757"/>
      <w:r w:rsidRPr="00EC04BB">
        <w:rPr>
          <w:color w:val="000000"/>
          <w:sz w:val="20"/>
          <w:szCs w:val="20"/>
        </w:rPr>
        <w:t>Особи, які здобули право навчатися за кошти державного бюджету, розподіляються в порядку черговості (згідно з рейтинговим списком вступників) серед вищих навчальних закладів, які здійснюють підготовку фахівців за відповідною спеціальністю, згідно з виставленими вступниками пріоритетами та правилами прийому до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8" w:name="n762"/>
      <w:bookmarkEnd w:id="758"/>
      <w:r w:rsidRPr="00EC04BB">
        <w:rPr>
          <w:color w:val="000000"/>
          <w:sz w:val="20"/>
          <w:szCs w:val="20"/>
        </w:rPr>
        <w:t>Особи, які здобули право навчатися за кошти державного бюджету за декількома спеціальностями, в установлений Умовами прийому строк обирають одну спеціальність, за якою будуть здобувати вищу освіту. Після цього уточнюються за кожною спеціальністю рейтингові списки вступників, які отримують право здобувати вищу освіту за кошти державного бюджету.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59" w:name="n763"/>
      <w:bookmarkEnd w:id="759"/>
      <w:r w:rsidRPr="00EC04BB">
        <w:rPr>
          <w:color w:val="000000"/>
          <w:sz w:val="20"/>
          <w:szCs w:val="20"/>
        </w:rPr>
        <w:t>У межах кожного рейтингового списку вступників за кожною спеціальністю рішенням Кабінету Міністрів України може визначатися гарантований обсяг (до 5 відсотків) місць державного замовлення для окремих категорій вступників, визначених законом. Порядок отримання права здобуття вищої освіти за кошти державного бюджету зазначеними категоріями осіб встановлюється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0" w:name="n764"/>
      <w:bookmarkEnd w:id="760"/>
      <w:r w:rsidRPr="00EC04BB">
        <w:rPr>
          <w:color w:val="000000"/>
          <w:sz w:val="20"/>
          <w:szCs w:val="20"/>
        </w:rPr>
        <w:t>Вступ до вищих навчальних закладів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вищі навчальні заклади.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1" w:name="n765"/>
      <w:bookmarkEnd w:id="761"/>
      <w:r w:rsidRPr="00EC04BB">
        <w:rPr>
          <w:color w:val="000000"/>
          <w:sz w:val="20"/>
          <w:szCs w:val="20"/>
        </w:rPr>
        <w:lastRenderedPageBreak/>
        <w:t>8. У Правилах прийому до вищого навчального закладу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2" w:name="n766"/>
      <w:bookmarkEnd w:id="762"/>
      <w:r w:rsidRPr="00EC04BB">
        <w:rPr>
          <w:color w:val="000000"/>
          <w:sz w:val="20"/>
          <w:szCs w:val="20"/>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3" w:name="n767"/>
      <w:bookmarkEnd w:id="763"/>
      <w:r w:rsidRPr="00EC04BB">
        <w:rPr>
          <w:color w:val="000000"/>
          <w:sz w:val="20"/>
          <w:szCs w:val="20"/>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вищого навчального закладу для здобуття ступеня магістра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4" w:name="n768"/>
      <w:bookmarkEnd w:id="764"/>
      <w:r w:rsidRPr="00EC04BB">
        <w:rPr>
          <w:color w:val="000000"/>
          <w:sz w:val="20"/>
          <w:szCs w:val="20"/>
        </w:rPr>
        <w:t>11. Прийом на основі ступеня магістра для здобуття ступеня доктора філософії здійснюється за результатами вступних випробувань.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5" w:name="n769"/>
      <w:bookmarkEnd w:id="765"/>
      <w:r w:rsidRPr="00EC04BB">
        <w:rPr>
          <w:color w:val="000000"/>
          <w:sz w:val="20"/>
          <w:szCs w:val="20"/>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6" w:name="n770"/>
      <w:bookmarkEnd w:id="766"/>
      <w:r w:rsidRPr="00EC04BB">
        <w:rPr>
          <w:color w:val="000000"/>
          <w:sz w:val="20"/>
          <w:szCs w:val="20"/>
        </w:rPr>
        <w:t>13. Право на зарахування поза конкурсом мають: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7" w:name="n771"/>
      <w:bookmarkEnd w:id="767"/>
      <w:r w:rsidRPr="00EC04BB">
        <w:rPr>
          <w:color w:val="000000"/>
          <w:sz w:val="20"/>
          <w:szCs w:val="20"/>
        </w:rPr>
        <w:t>1) 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8" w:name="n772"/>
      <w:bookmarkEnd w:id="768"/>
      <w:r w:rsidRPr="00EC04BB">
        <w:rPr>
          <w:color w:val="000000"/>
          <w:sz w:val="20"/>
          <w:szCs w:val="20"/>
        </w:rPr>
        <w:t>2) чемпіони і призери Олімпійських і Паралімпійських ігор - за спеціальностями в галузі фізичної культури та спорту.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69" w:name="n773"/>
      <w:bookmarkEnd w:id="769"/>
      <w:r w:rsidRPr="00EC04BB">
        <w:rPr>
          <w:color w:val="000000"/>
          <w:sz w:val="20"/>
          <w:szCs w:val="20"/>
        </w:rPr>
        <w:t>14. Прийом до вищих навчальних закладів здійснюється на засадах об’єктивності та відкритості.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70" w:name="n774"/>
      <w:bookmarkEnd w:id="770"/>
      <w:r w:rsidRPr="00EC04BB">
        <w:rPr>
          <w:color w:val="000000"/>
          <w:sz w:val="20"/>
          <w:szCs w:val="20"/>
        </w:rPr>
        <w:t>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71" w:name="n775"/>
      <w:bookmarkEnd w:id="771"/>
      <w:r w:rsidRPr="00EC04BB">
        <w:rPr>
          <w:color w:val="000000"/>
          <w:sz w:val="20"/>
          <w:szCs w:val="20"/>
        </w:rPr>
        <w:t>Відповідальність за забезпечення об’єктивності та відкритості прийому до вищих навчальних закладів несуть їх керівники.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72" w:name="n776"/>
      <w:bookmarkEnd w:id="772"/>
      <w:r w:rsidRPr="00EC04BB">
        <w:rPr>
          <w:color w:val="000000"/>
          <w:sz w:val="20"/>
          <w:szCs w:val="20"/>
        </w:rPr>
        <w:t>15. Обсяг та порядок оприлюднення інформації про хід і результати прийому до вищих навчальних закладів визначаються Умовами прийому до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73" w:name="n777"/>
      <w:bookmarkEnd w:id="773"/>
      <w:r w:rsidRPr="00EC04BB">
        <w:rPr>
          <w:color w:val="000000"/>
          <w:sz w:val="20"/>
          <w:szCs w:val="20"/>
        </w:rPr>
        <w:t>16. 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74" w:name="n778"/>
      <w:bookmarkEnd w:id="774"/>
      <w:r w:rsidRPr="00EC04BB">
        <w:rPr>
          <w:rStyle w:val="rvts9"/>
          <w:b/>
          <w:bCs/>
          <w:color w:val="000000"/>
          <w:sz w:val="20"/>
          <w:szCs w:val="20"/>
          <w:bdr w:val="none" w:sz="0" w:space="0" w:color="auto" w:frame="1"/>
        </w:rPr>
        <w:t>Стаття 45.</w:t>
      </w:r>
      <w:r w:rsidRPr="00EC04BB">
        <w:rPr>
          <w:rStyle w:val="apple-converted-space"/>
          <w:color w:val="000000"/>
          <w:sz w:val="20"/>
          <w:szCs w:val="20"/>
        </w:rPr>
        <w:t> </w:t>
      </w:r>
      <w:r w:rsidRPr="00EC04BB">
        <w:rPr>
          <w:color w:val="000000"/>
          <w:sz w:val="20"/>
          <w:szCs w:val="20"/>
        </w:rPr>
        <w:t>Зовнішнє незалежне оцінювання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75" w:name="n779"/>
      <w:bookmarkEnd w:id="775"/>
      <w:r w:rsidRPr="00EC04BB">
        <w:rPr>
          <w:color w:val="000000"/>
          <w:sz w:val="20"/>
          <w:szCs w:val="20"/>
        </w:rPr>
        <w:t>1. 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76" w:name="n780"/>
      <w:bookmarkEnd w:id="776"/>
      <w:r w:rsidRPr="00EC04BB">
        <w:rPr>
          <w:color w:val="000000"/>
          <w:sz w:val="20"/>
          <w:szCs w:val="20"/>
        </w:rPr>
        <w:t>Зовнішнє незалежне оцінювання результатів навчання, здобутих на основі повної загальної середньої освіти, використовується для прийому до вищих навчальних закладів на конкурсній основі.</w:t>
      </w:r>
    </w:p>
    <w:bookmarkStart w:id="777" w:name="n781"/>
    <w:bookmarkEnd w:id="777"/>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r w:rsidRPr="00EC04BB">
        <w:rPr>
          <w:color w:val="000000"/>
          <w:sz w:val="20"/>
          <w:szCs w:val="20"/>
        </w:rPr>
        <w:fldChar w:fldCharType="begin"/>
      </w:r>
      <w:r w:rsidRPr="00EC04BB">
        <w:rPr>
          <w:color w:val="000000"/>
          <w:sz w:val="20"/>
          <w:szCs w:val="20"/>
        </w:rPr>
        <w:instrText xml:space="preserve"> HYPERLINK "http://zakon1.rada.gov.ua/laws/show/1095-2004-%D0%BF" \t "_blank" </w:instrText>
      </w:r>
      <w:r w:rsidRPr="00EC04BB">
        <w:rPr>
          <w:color w:val="000000"/>
          <w:sz w:val="20"/>
          <w:szCs w:val="20"/>
        </w:rPr>
        <w:fldChar w:fldCharType="separate"/>
      </w:r>
      <w:r w:rsidRPr="00EC04BB">
        <w:rPr>
          <w:rStyle w:val="a3"/>
          <w:color w:val="000099"/>
          <w:sz w:val="20"/>
          <w:szCs w:val="20"/>
          <w:bdr w:val="none" w:sz="0" w:space="0" w:color="auto" w:frame="1"/>
        </w:rPr>
        <w:t>Порядок проведення зовнішнього незалежного оцінювання та моніторингу якості освіти</w:t>
      </w:r>
      <w:r w:rsidRPr="00EC04BB">
        <w:rPr>
          <w:color w:val="000000"/>
          <w:sz w:val="20"/>
          <w:szCs w:val="20"/>
        </w:rPr>
        <w:fldChar w:fldCharType="end"/>
      </w:r>
      <w:r w:rsidRPr="00EC04BB">
        <w:rPr>
          <w:rStyle w:val="apple-converted-space"/>
          <w:color w:val="000000"/>
          <w:sz w:val="20"/>
          <w:szCs w:val="20"/>
        </w:rPr>
        <w:t> </w:t>
      </w:r>
      <w:r w:rsidRPr="00EC04BB">
        <w:rPr>
          <w:color w:val="000000"/>
          <w:sz w:val="20"/>
          <w:szCs w:val="20"/>
        </w:rPr>
        <w:t>встановлюється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78" w:name="n782"/>
      <w:bookmarkEnd w:id="778"/>
      <w:r w:rsidRPr="00EC04BB">
        <w:rPr>
          <w:color w:val="000000"/>
          <w:sz w:val="20"/>
          <w:szCs w:val="20"/>
        </w:rPr>
        <w:t>Держава забезпечує вступникам з особливими освітніми потребами рівний доступ до зовнішнього незалежного оцінювання за місцем проживання (перебування) таких осіб.</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79" w:name="n783"/>
      <w:bookmarkEnd w:id="779"/>
      <w:r w:rsidRPr="00EC04BB">
        <w:rPr>
          <w:color w:val="000000"/>
          <w:sz w:val="20"/>
          <w:szCs w:val="20"/>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0" w:name="n784"/>
      <w:bookmarkEnd w:id="780"/>
      <w:r w:rsidRPr="00EC04BB">
        <w:rPr>
          <w:color w:val="000000"/>
          <w:sz w:val="20"/>
          <w:szCs w:val="20"/>
        </w:rPr>
        <w:t>2. 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центральним органом виконавчої влади у сфері освіти і науки та не пізніше ніж за 1,5 року до проведення зовнішнього незалежного оцінювання оприлюднюється на його офіційному веб-сайті.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1" w:name="n785"/>
      <w:bookmarkEnd w:id="781"/>
      <w:r w:rsidRPr="00EC04BB">
        <w:rPr>
          <w:color w:val="000000"/>
          <w:sz w:val="20"/>
          <w:szCs w:val="20"/>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EC04BB" w:rsidRPr="00EC04BB" w:rsidRDefault="00EC04BB" w:rsidP="00EC04BB">
      <w:pPr>
        <w:pStyle w:val="rvps2"/>
        <w:shd w:val="clear" w:color="auto" w:fill="FFFFFF"/>
        <w:spacing w:before="0" w:beforeAutospacing="0" w:after="253" w:afterAutospacing="0"/>
        <w:ind w:firstLine="758"/>
        <w:jc w:val="both"/>
        <w:textAlignment w:val="baseline"/>
        <w:rPr>
          <w:color w:val="000000"/>
          <w:sz w:val="20"/>
          <w:szCs w:val="20"/>
        </w:rPr>
      </w:pPr>
      <w:r w:rsidRPr="00EC04BB">
        <w:rPr>
          <w:color w:val="000000"/>
          <w:sz w:val="20"/>
          <w:szCs w:val="20"/>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2" w:name="n787"/>
      <w:bookmarkEnd w:id="782"/>
      <w:r w:rsidRPr="00EC04BB">
        <w:rPr>
          <w:color w:val="000000"/>
          <w:sz w:val="20"/>
          <w:szCs w:val="20"/>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 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 переліку навчальних предметів та строків проведення зовнішнього незалежного оцінювання за погодженням з громадськими об’єднаннями керівників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3" w:name="n788"/>
      <w:bookmarkEnd w:id="783"/>
      <w:r w:rsidRPr="00EC04BB">
        <w:rPr>
          <w:color w:val="000000"/>
          <w:sz w:val="20"/>
          <w:szCs w:val="20"/>
        </w:rPr>
        <w:t>Порядок формування та використання банку завдань зовнішнього незалежного оцінювання визначається спеціально уповноваженою державною установою, що проводить зовнішнє незалежне оцінювання.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4" w:name="n789"/>
      <w:bookmarkEnd w:id="784"/>
      <w:r w:rsidRPr="00EC04BB">
        <w:rPr>
          <w:color w:val="000000"/>
          <w:sz w:val="20"/>
          <w:szCs w:val="20"/>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5" w:name="n790"/>
      <w:bookmarkEnd w:id="785"/>
      <w:r w:rsidRPr="00EC04BB">
        <w:rPr>
          <w:color w:val="000000"/>
          <w:sz w:val="20"/>
          <w:szCs w:val="20"/>
        </w:rPr>
        <w:lastRenderedPageBreak/>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6" w:name="n791"/>
      <w:bookmarkEnd w:id="786"/>
      <w:r w:rsidRPr="00EC04BB">
        <w:rPr>
          <w:color w:val="000000"/>
          <w:sz w:val="20"/>
          <w:szCs w:val="20"/>
        </w:rPr>
        <w:t>5. За результатами проведення зовнішнього незалежного оцінювання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7" w:name="n792"/>
      <w:bookmarkEnd w:id="787"/>
      <w:r w:rsidRPr="00EC04BB">
        <w:rPr>
          <w:color w:val="000000"/>
          <w:sz w:val="20"/>
          <w:szCs w:val="20"/>
        </w:rPr>
        <w:t>6. Зовнішнє незалежне оцінювання проводиться спеціально уповноваженою державою установою, положення про яку затверджується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8" w:name="n793"/>
      <w:bookmarkEnd w:id="788"/>
      <w:r w:rsidRPr="00EC04BB">
        <w:rPr>
          <w:color w:val="000000"/>
          <w:sz w:val="20"/>
          <w:szCs w:val="20"/>
        </w:rPr>
        <w:t>Спеціально уповноважена державна установа, що проводить зовнішнє незалежне оцінювання, у частині науково-дослідницької, фінансово-господарської, міжнародної діяльності керується нормами законодавства, передбаченими для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89" w:name="n794"/>
      <w:bookmarkEnd w:id="789"/>
      <w:r w:rsidRPr="00EC04BB">
        <w:rPr>
          <w:color w:val="000000"/>
          <w:sz w:val="20"/>
          <w:szCs w:val="20"/>
        </w:rPr>
        <w:t>Педагогічним, науково-педагогічним та науковим працівникам, які переходять на роботу у спеціально уповноважену державою установу, яка проводить зовнішнє незалежне оцінювання, час роботи в цій установі зараховується до відповідного педагогічного, науково-педагогічного або наукового стажу.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0" w:name="n795"/>
      <w:bookmarkEnd w:id="790"/>
      <w:r w:rsidRPr="00EC04BB">
        <w:rPr>
          <w:color w:val="000000"/>
          <w:sz w:val="20"/>
          <w:szCs w:val="20"/>
        </w:rPr>
        <w:t>До проведення зовнішнього незалежного оцінювання можуть залучатися педагогічні, наукові, науково-педагогічні працівники та інші фахівці у порядку, що затверджується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1" w:name="n796"/>
      <w:bookmarkEnd w:id="791"/>
      <w:r w:rsidRPr="00EC04BB">
        <w:rPr>
          <w:color w:val="000000"/>
          <w:sz w:val="20"/>
          <w:szCs w:val="20"/>
        </w:rPr>
        <w:t>Для проведення зовнішнього незалежного оцінювання можуть використовуватися приміщення навчальних закладів державної та комунальної форми власності на безоплатній основі у порядку, визначеному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2" w:name="n797"/>
      <w:bookmarkEnd w:id="792"/>
      <w:r w:rsidRPr="00EC04BB">
        <w:rPr>
          <w:color w:val="000000"/>
          <w:sz w:val="20"/>
          <w:szCs w:val="20"/>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3" w:name="n798"/>
      <w:bookmarkEnd w:id="793"/>
      <w:r w:rsidRPr="00EC04BB">
        <w:rPr>
          <w:color w:val="000000"/>
          <w:sz w:val="20"/>
          <w:szCs w:val="20"/>
        </w:rPr>
        <w:t>8. Зміст завдань сертифікаційної роботи зовнішнього незалежного оцінювання у поточному році з кожного навчального предмета належить до інформації з обмеженим доступом з моменту створення набору завдань сертифікаційної роботи зовнішнього незалежного оцінювання з кожного навчального предмета до моменту санкціонованого відкриття пакетів із завданнями сертифікаційних робіт з навчального предмета.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4" w:name="n799"/>
      <w:bookmarkEnd w:id="794"/>
      <w:r w:rsidRPr="00EC04BB">
        <w:rPr>
          <w:color w:val="000000"/>
          <w:sz w:val="20"/>
          <w:szCs w:val="20"/>
        </w:rPr>
        <w:t>9. Не є інформацією з обмеженим доступом: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5" w:name="n800"/>
      <w:bookmarkEnd w:id="795"/>
      <w:r w:rsidRPr="00EC04BB">
        <w:rPr>
          <w:color w:val="000000"/>
          <w:sz w:val="20"/>
          <w:szCs w:val="20"/>
        </w:rPr>
        <w:t>1) статистична інформація про результати зовнішнього незалежного оцінювання;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6" w:name="n801"/>
      <w:bookmarkEnd w:id="796"/>
      <w:r w:rsidRPr="00EC04BB">
        <w:rPr>
          <w:color w:val="000000"/>
          <w:sz w:val="20"/>
          <w:szCs w:val="20"/>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7" w:name="n802"/>
      <w:bookmarkEnd w:id="797"/>
      <w:r w:rsidRPr="00EC04BB">
        <w:rPr>
          <w:color w:val="000000"/>
          <w:sz w:val="20"/>
          <w:szCs w:val="20"/>
        </w:rPr>
        <w:t>10. Особа, яка пройшла зовнішнє незалежне оцінювання, має право ознайомитися із своєю сертифікаційною роботою після її перевірки та отримати засвідчену копію цієї роботи. Порядок видачі засвідчених копій виконаних сертифікаційних робіт встановлює державна установа, уповноважена проводити зовнішнє незалежне оцінювання.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8" w:name="n803"/>
      <w:bookmarkEnd w:id="798"/>
      <w:r w:rsidRPr="00EC04BB">
        <w:rPr>
          <w:color w:val="000000"/>
          <w:sz w:val="20"/>
          <w:szCs w:val="20"/>
        </w:rPr>
        <w:t>11. Завдання сертифікаційної роботи зовнішнього незалежного оцінювання укладаються державною мовою. За бажанням особи завдання надаються у перекладі регіональною мовою або мовою меншин, якщо цією мовою здійснюється навчання у системі середньої освіти (крім завдань з української мови і літератури та іноземних мов).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799" w:name="n804"/>
      <w:bookmarkEnd w:id="799"/>
      <w:r w:rsidRPr="00EC04BB">
        <w:rPr>
          <w:color w:val="000000"/>
          <w:sz w:val="20"/>
          <w:szCs w:val="20"/>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вищому навчальному закладі.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0" w:name="n805"/>
      <w:bookmarkEnd w:id="800"/>
      <w:r w:rsidRPr="00EC04BB">
        <w:rPr>
          <w:rStyle w:val="rvts9"/>
          <w:b/>
          <w:bCs/>
          <w:color w:val="000000"/>
          <w:sz w:val="20"/>
          <w:szCs w:val="20"/>
          <w:bdr w:val="none" w:sz="0" w:space="0" w:color="auto" w:frame="1"/>
        </w:rPr>
        <w:t>Стаття 46.</w:t>
      </w:r>
      <w:r w:rsidRPr="00EC04BB">
        <w:rPr>
          <w:rStyle w:val="apple-converted-space"/>
          <w:color w:val="000000"/>
          <w:sz w:val="20"/>
          <w:szCs w:val="20"/>
        </w:rPr>
        <w:t> </w:t>
      </w:r>
      <w:r w:rsidRPr="00EC04BB">
        <w:rPr>
          <w:color w:val="000000"/>
          <w:sz w:val="20"/>
          <w:szCs w:val="20"/>
        </w:rPr>
        <w:t>Відрахування, переривання навчання, поновлення і переведення здобувачів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1" w:name="n806"/>
      <w:bookmarkEnd w:id="801"/>
      <w:r w:rsidRPr="00EC04BB">
        <w:rPr>
          <w:color w:val="000000"/>
          <w:sz w:val="20"/>
          <w:szCs w:val="20"/>
        </w:rPr>
        <w:t>1. Підставами для відрахування здобувача вищої освіти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2" w:name="n807"/>
      <w:bookmarkEnd w:id="802"/>
      <w:r w:rsidRPr="00EC04BB">
        <w:rPr>
          <w:color w:val="000000"/>
          <w:sz w:val="20"/>
          <w:szCs w:val="20"/>
        </w:rPr>
        <w:t>1) завершення навчання за відповідною освітньою (науковою) програмою;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3" w:name="n808"/>
      <w:bookmarkEnd w:id="803"/>
      <w:r w:rsidRPr="00EC04BB">
        <w:rPr>
          <w:color w:val="000000"/>
          <w:sz w:val="20"/>
          <w:szCs w:val="20"/>
        </w:rPr>
        <w:t>2) власне бажання;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4" w:name="n809"/>
      <w:bookmarkEnd w:id="804"/>
      <w:r w:rsidRPr="00EC04BB">
        <w:rPr>
          <w:color w:val="000000"/>
          <w:sz w:val="20"/>
          <w:szCs w:val="20"/>
        </w:rPr>
        <w:t>3) переведення до іншого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5" w:name="n810"/>
      <w:bookmarkEnd w:id="805"/>
      <w:r w:rsidRPr="00EC04BB">
        <w:rPr>
          <w:color w:val="000000"/>
          <w:sz w:val="20"/>
          <w:szCs w:val="20"/>
        </w:rPr>
        <w:t>4) невиконання навчального плану;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6" w:name="n811"/>
      <w:bookmarkEnd w:id="806"/>
      <w:r w:rsidRPr="00EC04BB">
        <w:rPr>
          <w:color w:val="000000"/>
          <w:sz w:val="20"/>
          <w:szCs w:val="20"/>
        </w:rPr>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7" w:name="n812"/>
      <w:bookmarkEnd w:id="807"/>
      <w:r w:rsidRPr="00EC04BB">
        <w:rPr>
          <w:color w:val="000000"/>
          <w:sz w:val="20"/>
          <w:szCs w:val="20"/>
        </w:rPr>
        <w:t>6) інші випадки, передбачені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8" w:name="n813"/>
      <w:bookmarkEnd w:id="808"/>
      <w:r w:rsidRPr="00EC04BB">
        <w:rPr>
          <w:color w:val="000000"/>
          <w:sz w:val="20"/>
          <w:szCs w:val="20"/>
        </w:rPr>
        <w:t>Особа, відрахована з вищого навчального закладу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09" w:name="n814"/>
      <w:bookmarkEnd w:id="809"/>
      <w:r w:rsidRPr="00EC04BB">
        <w:rPr>
          <w:color w:val="000000"/>
          <w:sz w:val="20"/>
          <w:szCs w:val="20"/>
        </w:rPr>
        <w:t>2. 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вищими навчальними закладами.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10" w:name="n815"/>
      <w:bookmarkEnd w:id="810"/>
      <w:r w:rsidRPr="00EC04BB">
        <w:rPr>
          <w:color w:val="000000"/>
          <w:sz w:val="20"/>
          <w:szCs w:val="20"/>
        </w:rPr>
        <w:t>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11" w:name="n816"/>
      <w:bookmarkEnd w:id="811"/>
      <w:r w:rsidRPr="00EC04BB">
        <w:rPr>
          <w:color w:val="000000"/>
          <w:sz w:val="20"/>
          <w:szCs w:val="20"/>
        </w:rPr>
        <w:t>Здобувачам вищої освіти, які реалізують право на академічну мобільність, протягом навчання, стажування чи здійснення наукової діяльності в іншому вищому навчальному закладі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12" w:name="n817"/>
      <w:bookmarkEnd w:id="812"/>
      <w:r w:rsidRPr="00EC04BB">
        <w:rPr>
          <w:color w:val="000000"/>
          <w:sz w:val="20"/>
          <w:szCs w:val="20"/>
        </w:rPr>
        <w:lastRenderedPageBreak/>
        <w:t>3. Особа, відрахована з вищого навчального закладу до завершення навчання за відповідною освітньою програмою, має право на поновлення на навчання в межах ліцензованого обсягу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13" w:name="n818"/>
      <w:bookmarkEnd w:id="813"/>
      <w:r w:rsidRPr="00EC04BB">
        <w:rPr>
          <w:color w:val="000000"/>
          <w:sz w:val="20"/>
          <w:szCs w:val="20"/>
        </w:rPr>
        <w:t>4. Поновлення на навчання осіб, відрахованих з вищих навчальних закладів або яким надано академічну відпустку, а також переведення здобувачів вищої освіти здійснюються, як правило, під час канікул.</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14" w:name="n819"/>
      <w:bookmarkEnd w:id="814"/>
      <w:r w:rsidRPr="00EC04BB">
        <w:rPr>
          <w:color w:val="000000"/>
          <w:sz w:val="20"/>
          <w:szCs w:val="20"/>
        </w:rPr>
        <w:t>5. Порядок відрахування, переривання навчання, поновлення і переведення осіб, які навчаються у вищих навчальних закладах, а також порядок надання їм академічної відпустки визначаються положенням, затвердженим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15" w:name="n820"/>
      <w:bookmarkEnd w:id="815"/>
      <w:r w:rsidRPr="00EC04BB">
        <w:rPr>
          <w:color w:val="000000"/>
          <w:sz w:val="20"/>
          <w:szCs w:val="20"/>
        </w:rPr>
        <w:t>6. У разі закінчення строку дії сертифіката про акредитацію освітньої програми та неотримання вищим навчальним закладом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вищого навчального закладу, в якому відповідна освітня програма акредитована, для завершення навчання за кошти державного (місцевого) бюджету у порядку, затвердженому Кабінетом Міністрів України.</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816" w:name="n821"/>
      <w:bookmarkEnd w:id="816"/>
      <w:r w:rsidRPr="00EC04BB">
        <w:rPr>
          <w:rStyle w:val="rvts15"/>
          <w:b/>
          <w:bCs/>
          <w:color w:val="000000"/>
          <w:sz w:val="20"/>
          <w:szCs w:val="20"/>
          <w:bdr w:val="none" w:sz="0" w:space="0" w:color="auto" w:frame="1"/>
        </w:rPr>
        <w:t>Розділ IX</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ОРГАНІЗАЦІЯ ОСВІТНЬОГО ПРОЦЕСУ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17" w:name="n822"/>
      <w:bookmarkEnd w:id="817"/>
      <w:r w:rsidRPr="00EC04BB">
        <w:rPr>
          <w:rStyle w:val="rvts9"/>
          <w:b/>
          <w:bCs/>
          <w:color w:val="000000"/>
          <w:sz w:val="20"/>
          <w:szCs w:val="20"/>
          <w:bdr w:val="none" w:sz="0" w:space="0" w:color="auto" w:frame="1"/>
        </w:rPr>
        <w:t>Стаття 47.</w:t>
      </w:r>
      <w:r w:rsidRPr="00EC04BB">
        <w:rPr>
          <w:rStyle w:val="apple-converted-space"/>
          <w:color w:val="000000"/>
          <w:sz w:val="20"/>
          <w:szCs w:val="20"/>
        </w:rPr>
        <w:t> </w:t>
      </w:r>
      <w:r w:rsidRPr="00EC04BB">
        <w:rPr>
          <w:color w:val="000000"/>
          <w:sz w:val="20"/>
          <w:szCs w:val="20"/>
        </w:rPr>
        <w:t>Освітній процес</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18" w:name="n823"/>
      <w:bookmarkEnd w:id="818"/>
      <w:r w:rsidRPr="00EC04BB">
        <w:rPr>
          <w:color w:val="000000"/>
          <w:sz w:val="20"/>
          <w:szCs w:val="20"/>
        </w:rPr>
        <w:t>1. Освітній процес - це інтелектуальна, творча діяльність у сфері вищої освіти і науки, 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19" w:name="n824"/>
      <w:bookmarkEnd w:id="819"/>
      <w:r w:rsidRPr="00EC04BB">
        <w:rPr>
          <w:color w:val="000000"/>
          <w:sz w:val="20"/>
          <w:szCs w:val="20"/>
        </w:rPr>
        <w:t>2. Положення про організацію освітнього процесу затверджується вченою радою вищого навчального закладу відповідно до законодавства.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0" w:name="n825"/>
      <w:bookmarkEnd w:id="820"/>
      <w:r w:rsidRPr="00EC04BB">
        <w:rPr>
          <w:rStyle w:val="rvts9"/>
          <w:b/>
          <w:bCs/>
          <w:color w:val="000000"/>
          <w:sz w:val="20"/>
          <w:szCs w:val="20"/>
          <w:bdr w:val="none" w:sz="0" w:space="0" w:color="auto" w:frame="1"/>
        </w:rPr>
        <w:t>Стаття 48.</w:t>
      </w:r>
      <w:r w:rsidRPr="00EC04BB">
        <w:rPr>
          <w:rStyle w:val="apple-converted-space"/>
          <w:color w:val="000000"/>
          <w:sz w:val="20"/>
          <w:szCs w:val="20"/>
        </w:rPr>
        <w:t> </w:t>
      </w:r>
      <w:r w:rsidRPr="00EC04BB">
        <w:rPr>
          <w:color w:val="000000"/>
          <w:sz w:val="20"/>
          <w:szCs w:val="20"/>
        </w:rPr>
        <w:t>Мова викладання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1" w:name="n826"/>
      <w:bookmarkEnd w:id="821"/>
      <w:r w:rsidRPr="00EC04BB">
        <w:rPr>
          <w:color w:val="000000"/>
          <w:sz w:val="20"/>
          <w:szCs w:val="20"/>
        </w:rPr>
        <w:t>1. Мовою викладання у вищих навчальних закладах є державна мова.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2" w:name="n827"/>
      <w:bookmarkEnd w:id="822"/>
      <w:r w:rsidRPr="00EC04BB">
        <w:rPr>
          <w:color w:val="000000"/>
          <w:sz w:val="20"/>
          <w:szCs w:val="20"/>
        </w:rPr>
        <w:t>2. З метою створення умов для міжнародної академічної мобільності вищий навчальний заклад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3" w:name="n828"/>
      <w:bookmarkEnd w:id="823"/>
      <w:r w:rsidRPr="00EC04BB">
        <w:rPr>
          <w:color w:val="000000"/>
          <w:sz w:val="20"/>
          <w:szCs w:val="20"/>
        </w:rPr>
        <w:t>Для викладання навчальних дисциплін іноземною мовою вищі навчальні заклади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вищі навчальні заклади забезпечують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вищим навчальним закладом.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4" w:name="n829"/>
      <w:bookmarkEnd w:id="824"/>
      <w:r w:rsidRPr="00EC04BB">
        <w:rPr>
          <w:color w:val="000000"/>
          <w:sz w:val="20"/>
          <w:szCs w:val="20"/>
        </w:rPr>
        <w:t>3. Вищі навчальні заклади або їхні структурні підрозділи, утворені на території України іноземними державами, а також вищі навчальні заклади України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5" w:name="n830"/>
      <w:bookmarkEnd w:id="825"/>
      <w:r w:rsidRPr="00EC04BB">
        <w:rPr>
          <w:color w:val="000000"/>
          <w:sz w:val="20"/>
          <w:szCs w:val="20"/>
        </w:rPr>
        <w:t>4. За бажанням здобувачів вищої освіти вищий навчальний заклад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6" w:name="n831"/>
      <w:bookmarkEnd w:id="826"/>
      <w:r w:rsidRPr="00EC04BB">
        <w:rPr>
          <w:rStyle w:val="rvts9"/>
          <w:b/>
          <w:bCs/>
          <w:color w:val="000000"/>
          <w:sz w:val="20"/>
          <w:szCs w:val="20"/>
          <w:bdr w:val="none" w:sz="0" w:space="0" w:color="auto" w:frame="1"/>
        </w:rPr>
        <w:t>Стаття 49.</w:t>
      </w:r>
      <w:r w:rsidRPr="00EC04BB">
        <w:rPr>
          <w:rStyle w:val="apple-converted-space"/>
          <w:color w:val="000000"/>
          <w:sz w:val="20"/>
          <w:szCs w:val="20"/>
        </w:rPr>
        <w:t> </w:t>
      </w:r>
      <w:r w:rsidRPr="00EC04BB">
        <w:rPr>
          <w:color w:val="000000"/>
          <w:sz w:val="20"/>
          <w:szCs w:val="20"/>
        </w:rPr>
        <w:t>Форми навчання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7" w:name="n832"/>
      <w:bookmarkEnd w:id="827"/>
      <w:r w:rsidRPr="00EC04BB">
        <w:rPr>
          <w:color w:val="000000"/>
          <w:sz w:val="20"/>
          <w:szCs w:val="20"/>
        </w:rPr>
        <w:t>1. Навчання у вищих навчальних закладах здійснюється за такими формами: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8" w:name="n833"/>
      <w:bookmarkEnd w:id="828"/>
      <w:r w:rsidRPr="00EC04BB">
        <w:rPr>
          <w:color w:val="000000"/>
          <w:sz w:val="20"/>
          <w:szCs w:val="20"/>
        </w:rPr>
        <w:t>1) очна (денна, вечірня);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29" w:name="n834"/>
      <w:bookmarkEnd w:id="829"/>
      <w:r w:rsidRPr="00EC04BB">
        <w:rPr>
          <w:color w:val="000000"/>
          <w:sz w:val="20"/>
          <w:szCs w:val="20"/>
        </w:rPr>
        <w:t>2) заочна (дистанційна).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0" w:name="n835"/>
      <w:bookmarkEnd w:id="830"/>
      <w:r w:rsidRPr="00EC04BB">
        <w:rPr>
          <w:color w:val="000000"/>
          <w:sz w:val="20"/>
          <w:szCs w:val="20"/>
        </w:rPr>
        <w:t>2. Форми навчання можуть поєднуватися.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1" w:name="n836"/>
      <w:bookmarkEnd w:id="831"/>
      <w:r w:rsidRPr="00EC04BB">
        <w:rPr>
          <w:rStyle w:val="rvts9"/>
          <w:b/>
          <w:bCs/>
          <w:color w:val="000000"/>
          <w:sz w:val="20"/>
          <w:szCs w:val="20"/>
          <w:bdr w:val="none" w:sz="0" w:space="0" w:color="auto" w:frame="1"/>
        </w:rPr>
        <w:t>Стаття 50.</w:t>
      </w:r>
      <w:r w:rsidRPr="00EC04BB">
        <w:rPr>
          <w:rStyle w:val="apple-converted-space"/>
          <w:color w:val="000000"/>
          <w:sz w:val="20"/>
          <w:szCs w:val="20"/>
        </w:rPr>
        <w:t> </w:t>
      </w:r>
      <w:r w:rsidRPr="00EC04BB">
        <w:rPr>
          <w:color w:val="000000"/>
          <w:sz w:val="20"/>
          <w:szCs w:val="20"/>
        </w:rPr>
        <w:t>Форми організації освітнього процесу та види навчальних занять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2" w:name="n837"/>
      <w:bookmarkEnd w:id="832"/>
      <w:r w:rsidRPr="00EC04BB">
        <w:rPr>
          <w:color w:val="000000"/>
          <w:sz w:val="20"/>
          <w:szCs w:val="20"/>
        </w:rPr>
        <w:t>1. Освітній процес у вищих навчальних закладах здійснюється за такими формами: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3" w:name="n838"/>
      <w:bookmarkEnd w:id="833"/>
      <w:r w:rsidRPr="00EC04BB">
        <w:rPr>
          <w:color w:val="000000"/>
          <w:sz w:val="20"/>
          <w:szCs w:val="20"/>
        </w:rPr>
        <w:t>1) навчальні заняття;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4" w:name="n839"/>
      <w:bookmarkEnd w:id="834"/>
      <w:r w:rsidRPr="00EC04BB">
        <w:rPr>
          <w:color w:val="000000"/>
          <w:sz w:val="20"/>
          <w:szCs w:val="20"/>
        </w:rPr>
        <w:t>2) самостійна робота;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5" w:name="n840"/>
      <w:bookmarkEnd w:id="835"/>
      <w:r w:rsidRPr="00EC04BB">
        <w:rPr>
          <w:color w:val="000000"/>
          <w:sz w:val="20"/>
          <w:szCs w:val="20"/>
        </w:rPr>
        <w:t>3) практична підготовка;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6" w:name="n841"/>
      <w:bookmarkEnd w:id="836"/>
      <w:r w:rsidRPr="00EC04BB">
        <w:rPr>
          <w:color w:val="000000"/>
          <w:sz w:val="20"/>
          <w:szCs w:val="20"/>
        </w:rPr>
        <w:t>4) контрольні заходи.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7" w:name="n842"/>
      <w:bookmarkEnd w:id="837"/>
      <w:r w:rsidRPr="00EC04BB">
        <w:rPr>
          <w:color w:val="000000"/>
          <w:sz w:val="20"/>
          <w:szCs w:val="20"/>
        </w:rPr>
        <w:t>2. Основними видами навчальних занять у вищих навчальних закладах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8" w:name="n843"/>
      <w:bookmarkEnd w:id="838"/>
      <w:r w:rsidRPr="00EC04BB">
        <w:rPr>
          <w:color w:val="000000"/>
          <w:sz w:val="20"/>
          <w:szCs w:val="20"/>
        </w:rPr>
        <w:t>1) лекція;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39" w:name="n844"/>
      <w:bookmarkEnd w:id="839"/>
      <w:r w:rsidRPr="00EC04BB">
        <w:rPr>
          <w:color w:val="000000"/>
          <w:sz w:val="20"/>
          <w:szCs w:val="20"/>
        </w:rPr>
        <w:t>2) лабораторне, практичне, семінарське, індивідуальне заняття;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40" w:name="n845"/>
      <w:bookmarkEnd w:id="840"/>
      <w:r w:rsidRPr="00EC04BB">
        <w:rPr>
          <w:color w:val="000000"/>
          <w:sz w:val="20"/>
          <w:szCs w:val="20"/>
        </w:rPr>
        <w:t>3) консультація.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41" w:name="n846"/>
      <w:bookmarkEnd w:id="841"/>
      <w:r w:rsidRPr="00EC04BB">
        <w:rPr>
          <w:color w:val="000000"/>
          <w:sz w:val="20"/>
          <w:szCs w:val="20"/>
        </w:rPr>
        <w:t>3. Вищий навчальний заклад має право встановлювати інші форми освітнього процесу та види навчальних занять.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42" w:name="n847"/>
      <w:bookmarkEnd w:id="842"/>
      <w:r w:rsidRPr="00EC04BB">
        <w:rPr>
          <w:rStyle w:val="rvts9"/>
          <w:b/>
          <w:bCs/>
          <w:color w:val="000000"/>
          <w:sz w:val="20"/>
          <w:szCs w:val="20"/>
          <w:bdr w:val="none" w:sz="0" w:space="0" w:color="auto" w:frame="1"/>
        </w:rPr>
        <w:t>Стаття 51.</w:t>
      </w:r>
      <w:r w:rsidRPr="00EC04BB">
        <w:rPr>
          <w:rStyle w:val="apple-converted-space"/>
          <w:color w:val="000000"/>
          <w:sz w:val="20"/>
          <w:szCs w:val="20"/>
        </w:rPr>
        <w:t> </w:t>
      </w:r>
      <w:r w:rsidRPr="00EC04BB">
        <w:rPr>
          <w:color w:val="000000"/>
          <w:sz w:val="20"/>
          <w:szCs w:val="20"/>
        </w:rPr>
        <w:t>Практична підготовка осіб, які навчаються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43" w:name="n848"/>
      <w:bookmarkEnd w:id="843"/>
      <w:r w:rsidRPr="00EC04BB">
        <w:rPr>
          <w:color w:val="000000"/>
          <w:sz w:val="20"/>
          <w:szCs w:val="20"/>
        </w:rPr>
        <w:t>1. Практична підготовка осіб, які навчаються у вищих навчальних закладах, здійснюється шляхом проходження ними практики на підприємствах, в установах та організаціях згідно з укладеними вищими навчальними закладами договорами або у його структурних підрозділах, що забезпечують практичну підготовку.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44" w:name="n849"/>
      <w:bookmarkEnd w:id="844"/>
      <w:r w:rsidRPr="00EC04BB">
        <w:rPr>
          <w:color w:val="000000"/>
          <w:sz w:val="20"/>
          <w:szCs w:val="20"/>
        </w:rPr>
        <w:t>2.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45" w:name="n850"/>
      <w:bookmarkEnd w:id="845"/>
      <w:r w:rsidRPr="00EC04BB">
        <w:rPr>
          <w:color w:val="000000"/>
          <w:sz w:val="20"/>
          <w:szCs w:val="20"/>
        </w:rPr>
        <w:t>3. Проходження практики студентом здійснюється відповідно до законодавства.</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846" w:name="n851"/>
      <w:bookmarkEnd w:id="846"/>
      <w:r w:rsidRPr="00EC04BB">
        <w:rPr>
          <w:rStyle w:val="rvts15"/>
          <w:b/>
          <w:bCs/>
          <w:color w:val="000000"/>
          <w:sz w:val="20"/>
          <w:szCs w:val="20"/>
          <w:bdr w:val="none" w:sz="0" w:space="0" w:color="auto" w:frame="1"/>
        </w:rPr>
        <w:lastRenderedPageBreak/>
        <w:t>Розділ X</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УЧАСНИКИ ОСВІТНЬОГО ПРОЦЕСУ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47" w:name="n852"/>
      <w:bookmarkEnd w:id="847"/>
      <w:r w:rsidRPr="00EC04BB">
        <w:rPr>
          <w:rStyle w:val="rvts9"/>
          <w:b/>
          <w:bCs/>
          <w:color w:val="000000"/>
          <w:sz w:val="20"/>
          <w:szCs w:val="20"/>
          <w:bdr w:val="none" w:sz="0" w:space="0" w:color="auto" w:frame="1"/>
        </w:rPr>
        <w:t>Стаття 52.</w:t>
      </w:r>
      <w:r w:rsidRPr="00EC04BB">
        <w:rPr>
          <w:rStyle w:val="apple-converted-space"/>
          <w:color w:val="000000"/>
          <w:sz w:val="20"/>
          <w:szCs w:val="20"/>
        </w:rPr>
        <w:t> </w:t>
      </w:r>
      <w:r w:rsidRPr="00EC04BB">
        <w:rPr>
          <w:color w:val="000000"/>
          <w:sz w:val="20"/>
          <w:szCs w:val="20"/>
        </w:rPr>
        <w:t>Категорії учасників освітнього процесу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48" w:name="n853"/>
      <w:bookmarkEnd w:id="848"/>
      <w:r w:rsidRPr="00EC04BB">
        <w:rPr>
          <w:color w:val="000000"/>
          <w:sz w:val="20"/>
          <w:szCs w:val="20"/>
        </w:rPr>
        <w:t>1. Учасниками освітнього процесу у вищих навчальних закладах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49" w:name="n854"/>
      <w:bookmarkEnd w:id="849"/>
      <w:r w:rsidRPr="00EC04BB">
        <w:rPr>
          <w:color w:val="000000"/>
          <w:sz w:val="20"/>
          <w:szCs w:val="20"/>
        </w:rPr>
        <w:t>1) наукові, науково-педагогічні та педагогічні працівники;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0" w:name="n855"/>
      <w:bookmarkEnd w:id="850"/>
      <w:r w:rsidRPr="00EC04BB">
        <w:rPr>
          <w:color w:val="000000"/>
          <w:sz w:val="20"/>
          <w:szCs w:val="20"/>
        </w:rPr>
        <w:t>2) здобувачі вищої освіти та інші особи, які навчаються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1" w:name="n856"/>
      <w:bookmarkEnd w:id="851"/>
      <w:r w:rsidRPr="00EC04BB">
        <w:rPr>
          <w:color w:val="000000"/>
          <w:sz w:val="20"/>
          <w:szCs w:val="20"/>
        </w:rPr>
        <w:t>3) фахівці-практики, які залучаються до освітнього процесу на освітньо-професійних програмах;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2" w:name="n857"/>
      <w:bookmarkEnd w:id="852"/>
      <w:r w:rsidRPr="00EC04BB">
        <w:rPr>
          <w:color w:val="000000"/>
          <w:sz w:val="20"/>
          <w:szCs w:val="20"/>
        </w:rPr>
        <w:t>4) інші працівники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3" w:name="n858"/>
      <w:bookmarkEnd w:id="853"/>
      <w:r w:rsidRPr="00EC04BB">
        <w:rPr>
          <w:color w:val="000000"/>
          <w:sz w:val="20"/>
          <w:szCs w:val="20"/>
        </w:rPr>
        <w:t>2. До освітнього процесу можуть залучатися роботодавці.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4" w:name="n859"/>
      <w:bookmarkEnd w:id="854"/>
      <w:r w:rsidRPr="00EC04BB">
        <w:rPr>
          <w:rStyle w:val="rvts9"/>
          <w:b/>
          <w:bCs/>
          <w:color w:val="000000"/>
          <w:sz w:val="20"/>
          <w:szCs w:val="20"/>
          <w:bdr w:val="none" w:sz="0" w:space="0" w:color="auto" w:frame="1"/>
        </w:rPr>
        <w:t>Стаття 53.</w:t>
      </w:r>
      <w:r w:rsidRPr="00EC04BB">
        <w:rPr>
          <w:rStyle w:val="apple-converted-space"/>
          <w:color w:val="000000"/>
          <w:sz w:val="20"/>
          <w:szCs w:val="20"/>
        </w:rPr>
        <w:t> </w:t>
      </w:r>
      <w:r w:rsidRPr="00EC04BB">
        <w:rPr>
          <w:color w:val="000000"/>
          <w:sz w:val="20"/>
          <w:szCs w:val="20"/>
        </w:rPr>
        <w:t>Науково-педагогічні, педагогічні та наукові працівники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5" w:name="n860"/>
      <w:bookmarkEnd w:id="855"/>
      <w:r w:rsidRPr="00EC04BB">
        <w:rPr>
          <w:color w:val="000000"/>
          <w:sz w:val="20"/>
          <w:szCs w:val="20"/>
        </w:rPr>
        <w:t>1. Науково-педагогічні працівники - це особи, які за основним місцем роботи у вищих навчальних закладах провадять навчальну, методичну, наукову (науково-технічну, мистецьку) та організаційну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6" w:name="n861"/>
      <w:bookmarkEnd w:id="856"/>
      <w:r w:rsidRPr="00EC04BB">
        <w:rPr>
          <w:color w:val="000000"/>
          <w:sz w:val="20"/>
          <w:szCs w:val="20"/>
        </w:rPr>
        <w:t>2. Педагогічні працівники - це особи, які за основним місцем роботи у вищих навчальних закладах провадять навчальну, методичну та організаційну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7" w:name="n862"/>
      <w:bookmarkEnd w:id="857"/>
      <w:r w:rsidRPr="00EC04BB">
        <w:rPr>
          <w:color w:val="000000"/>
          <w:sz w:val="20"/>
          <w:szCs w:val="20"/>
        </w:rPr>
        <w:t>3. Наукові працівники - це особи, які за основним місцем роботи та відповідно до трудового договору (контракту) професійно здійснюють наукову, науково-технічну або науково-організаційну діяльність та мають відповідну кваліфікацію незалежно від наявності наукового ступеня або вченого звання.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8" w:name="n863"/>
      <w:bookmarkEnd w:id="858"/>
      <w:r w:rsidRPr="00EC04BB">
        <w:rPr>
          <w:color w:val="000000"/>
          <w:sz w:val="20"/>
          <w:szCs w:val="20"/>
        </w:rPr>
        <w:t>4. Наукова, науково-технічна та інноваційна діяльність науково-педагогічних працівників вищих навчальних закладів регулюється законодавством про наукову і науково-технічну та інноваційну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59" w:name="n864"/>
      <w:bookmarkEnd w:id="859"/>
      <w:r w:rsidRPr="00EC04BB">
        <w:rPr>
          <w:rStyle w:val="rvts9"/>
          <w:b/>
          <w:bCs/>
          <w:color w:val="000000"/>
          <w:sz w:val="20"/>
          <w:szCs w:val="20"/>
          <w:bdr w:val="none" w:sz="0" w:space="0" w:color="auto" w:frame="1"/>
        </w:rPr>
        <w:t>Стаття 54.</w:t>
      </w:r>
      <w:r w:rsidRPr="00EC04BB">
        <w:rPr>
          <w:rStyle w:val="apple-converted-space"/>
          <w:color w:val="000000"/>
          <w:sz w:val="20"/>
          <w:szCs w:val="20"/>
        </w:rPr>
        <w:t> </w:t>
      </w:r>
      <w:r w:rsidRPr="00EC04BB">
        <w:rPr>
          <w:color w:val="000000"/>
          <w:sz w:val="20"/>
          <w:szCs w:val="20"/>
        </w:rPr>
        <w:t>Вчені звання наукових і науково-педагогічних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0" w:name="n865"/>
      <w:bookmarkEnd w:id="860"/>
      <w:r w:rsidRPr="00EC04BB">
        <w:rPr>
          <w:color w:val="000000"/>
          <w:sz w:val="20"/>
          <w:szCs w:val="20"/>
        </w:rPr>
        <w:t>1. В Україні присвоюються такі вчені звання: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1" w:name="n866"/>
      <w:bookmarkEnd w:id="861"/>
      <w:r w:rsidRPr="00EC04BB">
        <w:rPr>
          <w:color w:val="000000"/>
          <w:sz w:val="20"/>
          <w:szCs w:val="20"/>
        </w:rPr>
        <w:t>1) старший дослідник;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2" w:name="n867"/>
      <w:bookmarkEnd w:id="862"/>
      <w:r w:rsidRPr="00EC04BB">
        <w:rPr>
          <w:color w:val="000000"/>
          <w:sz w:val="20"/>
          <w:szCs w:val="20"/>
        </w:rPr>
        <w:t>2) доцент;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3" w:name="n868"/>
      <w:bookmarkEnd w:id="863"/>
      <w:r w:rsidRPr="00EC04BB">
        <w:rPr>
          <w:color w:val="000000"/>
          <w:sz w:val="20"/>
          <w:szCs w:val="20"/>
        </w:rPr>
        <w:t>3) професор.</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4" w:name="n869"/>
      <w:bookmarkEnd w:id="864"/>
      <w:r w:rsidRPr="00EC04BB">
        <w:rPr>
          <w:color w:val="000000"/>
          <w:sz w:val="20"/>
          <w:szCs w:val="20"/>
        </w:rPr>
        <w:t>2. Вчене звання професора та доцента присвоюється особам, які професійно здійснюють науково-педагогічну або творчу мистецьку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5" w:name="n870"/>
      <w:bookmarkEnd w:id="865"/>
      <w:r w:rsidRPr="00EC04BB">
        <w:rPr>
          <w:color w:val="000000"/>
          <w:sz w:val="20"/>
          <w:szCs w:val="20"/>
        </w:rPr>
        <w:t>3. Вчене звання старшого дослідника присвоюється особам, які професійно здійснюють наукову або науково-технічну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6" w:name="n871"/>
      <w:bookmarkEnd w:id="866"/>
      <w:r w:rsidRPr="00EC04BB">
        <w:rPr>
          <w:color w:val="000000"/>
          <w:sz w:val="20"/>
          <w:szCs w:val="20"/>
        </w:rPr>
        <w:t>4. Вчене звання професора, доцента, старшого дослідника присвоює вчена рада вищого навчального закладу (вчена рада структурного підрозділу). Право присвоєння вченого звання професора та старшого дослідника надається також вченим (науково-технічним) радам наукових установ. Рішення відповідних вчених рад затверджує атестаційна колегія центрального органу виконавчої влади у сфері освіти і науки у порядку, встановленому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7" w:name="n872"/>
      <w:bookmarkEnd w:id="867"/>
      <w:r w:rsidRPr="00EC04BB">
        <w:rPr>
          <w:color w:val="000000"/>
          <w:sz w:val="20"/>
          <w:szCs w:val="20"/>
        </w:rPr>
        <w:t>5. Зразки державних документів про присвоєння вчених звань затверджуються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8" w:name="n873"/>
      <w:bookmarkEnd w:id="868"/>
      <w:r w:rsidRPr="00EC04BB">
        <w:rPr>
          <w:rStyle w:val="rvts9"/>
          <w:b/>
          <w:bCs/>
          <w:color w:val="000000"/>
          <w:sz w:val="20"/>
          <w:szCs w:val="20"/>
          <w:bdr w:val="none" w:sz="0" w:space="0" w:color="auto" w:frame="1"/>
        </w:rPr>
        <w:t>Стаття 55.</w:t>
      </w:r>
      <w:r w:rsidRPr="00EC04BB">
        <w:rPr>
          <w:rStyle w:val="apple-converted-space"/>
          <w:color w:val="000000"/>
          <w:sz w:val="20"/>
          <w:szCs w:val="20"/>
        </w:rPr>
        <w:t> </w:t>
      </w:r>
      <w:r w:rsidRPr="00EC04BB">
        <w:rPr>
          <w:color w:val="000000"/>
          <w:sz w:val="20"/>
          <w:szCs w:val="20"/>
        </w:rPr>
        <w:t>Основні посади наукових, науково-педагогічних і педагогічних працівників вищих навчальних закладів та порядок їх заміщення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69" w:name="n874"/>
      <w:bookmarkEnd w:id="869"/>
      <w:r w:rsidRPr="00EC04BB">
        <w:rPr>
          <w:color w:val="000000"/>
          <w:sz w:val="20"/>
          <w:szCs w:val="20"/>
        </w:rPr>
        <w:t>1. Основними посадами науково-педагогічних працівників вищих навчальних закладів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0" w:name="n875"/>
      <w:bookmarkEnd w:id="870"/>
      <w:r w:rsidRPr="00EC04BB">
        <w:rPr>
          <w:color w:val="000000"/>
          <w:sz w:val="20"/>
          <w:szCs w:val="20"/>
        </w:rPr>
        <w:t>1) керівник (ректор, президент, начальник, директор);</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1" w:name="n876"/>
      <w:bookmarkEnd w:id="871"/>
      <w:r w:rsidRPr="00EC04BB">
        <w:rPr>
          <w:color w:val="000000"/>
          <w:sz w:val="20"/>
          <w:szCs w:val="20"/>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2" w:name="n877"/>
      <w:bookmarkEnd w:id="872"/>
      <w:r w:rsidRPr="00EC04BB">
        <w:rPr>
          <w:color w:val="000000"/>
          <w:sz w:val="20"/>
          <w:szCs w:val="20"/>
        </w:rPr>
        <w:t>3) директор (начальник) інституту, його заступники, діяльність яких безпосередньо пов’язана з освітнім або науковим процесом;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3" w:name="n878"/>
      <w:bookmarkEnd w:id="873"/>
      <w:r w:rsidRPr="00EC04BB">
        <w:rPr>
          <w:color w:val="000000"/>
          <w:sz w:val="20"/>
          <w:szCs w:val="20"/>
        </w:rPr>
        <w:t>4) декан (начальник) факультету, його заступники, діяльність яких безпосередньо пов’язана з освітнім або науковим процесом;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4" w:name="n879"/>
      <w:bookmarkEnd w:id="874"/>
      <w:r w:rsidRPr="00EC04BB">
        <w:rPr>
          <w:color w:val="000000"/>
          <w:sz w:val="20"/>
          <w:szCs w:val="20"/>
        </w:rPr>
        <w:t>5) директор бібліотеки;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5" w:name="n880"/>
      <w:bookmarkEnd w:id="875"/>
      <w:r w:rsidRPr="00EC04BB">
        <w:rPr>
          <w:color w:val="000000"/>
          <w:sz w:val="20"/>
          <w:szCs w:val="20"/>
        </w:rPr>
        <w:t>6) завідувач (начальник) кафедри;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6" w:name="n881"/>
      <w:bookmarkEnd w:id="876"/>
      <w:r w:rsidRPr="00EC04BB">
        <w:rPr>
          <w:color w:val="000000"/>
          <w:sz w:val="20"/>
          <w:szCs w:val="20"/>
        </w:rPr>
        <w:t>7) професор;</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7" w:name="n882"/>
      <w:bookmarkEnd w:id="877"/>
      <w:r w:rsidRPr="00EC04BB">
        <w:rPr>
          <w:color w:val="000000"/>
          <w:sz w:val="20"/>
          <w:szCs w:val="20"/>
        </w:rPr>
        <w:t>8) доцент;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8" w:name="n883"/>
      <w:bookmarkEnd w:id="878"/>
      <w:r w:rsidRPr="00EC04BB">
        <w:rPr>
          <w:color w:val="000000"/>
          <w:sz w:val="20"/>
          <w:szCs w:val="20"/>
        </w:rPr>
        <w:t>9) старший викладач, викладач, асистент, викладач-стажист;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79" w:name="n884"/>
      <w:bookmarkEnd w:id="879"/>
      <w:r w:rsidRPr="00EC04BB">
        <w:rPr>
          <w:color w:val="000000"/>
          <w:sz w:val="20"/>
          <w:szCs w:val="20"/>
        </w:rPr>
        <w:t>10) науковий працівник бібліотеки;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0" w:name="n885"/>
      <w:bookmarkEnd w:id="880"/>
      <w:r w:rsidRPr="00EC04BB">
        <w:rPr>
          <w:color w:val="000000"/>
          <w:sz w:val="20"/>
          <w:szCs w:val="20"/>
        </w:rPr>
        <w:t>11) завідувач аспірантури, докторантури.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1" w:name="n886"/>
      <w:bookmarkEnd w:id="881"/>
      <w:r w:rsidRPr="00EC04BB">
        <w:rPr>
          <w:color w:val="000000"/>
          <w:sz w:val="20"/>
          <w:szCs w:val="20"/>
        </w:rPr>
        <w:t>2. Основними посадами педагогічних працівників вищих навчальних закладів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2" w:name="n887"/>
      <w:bookmarkEnd w:id="882"/>
      <w:r w:rsidRPr="00EC04BB">
        <w:rPr>
          <w:color w:val="000000"/>
          <w:sz w:val="20"/>
          <w:szCs w:val="20"/>
        </w:rPr>
        <w:t>1) викладач;</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3" w:name="n888"/>
      <w:bookmarkEnd w:id="883"/>
      <w:r w:rsidRPr="00EC04BB">
        <w:rPr>
          <w:color w:val="000000"/>
          <w:sz w:val="20"/>
          <w:szCs w:val="20"/>
        </w:rPr>
        <w:t>2) методист.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4" w:name="n889"/>
      <w:bookmarkEnd w:id="884"/>
      <w:r w:rsidRPr="00EC04BB">
        <w:rPr>
          <w:color w:val="000000"/>
          <w:sz w:val="20"/>
          <w:szCs w:val="20"/>
        </w:rPr>
        <w:t>3. Повний перелік посад науково-педагогічних і педагогічних працівників вищих навчальних закладів установлюється Кабінетом Міністрів України. Перелік посад наукових працівників вищого навчального закладу визначається відповідно до</w:t>
      </w:r>
      <w:r w:rsidRPr="00EC04BB">
        <w:rPr>
          <w:rStyle w:val="apple-converted-space"/>
          <w:color w:val="000000"/>
          <w:sz w:val="20"/>
          <w:szCs w:val="20"/>
        </w:rPr>
        <w:t> </w:t>
      </w:r>
      <w:hyperlink r:id="rId11" w:tgtFrame="_blank" w:history="1">
        <w:r w:rsidRPr="00EC04BB">
          <w:rPr>
            <w:rStyle w:val="a3"/>
            <w:color w:val="000099"/>
            <w:sz w:val="20"/>
            <w:szCs w:val="20"/>
            <w:bdr w:val="none" w:sz="0" w:space="0" w:color="auto" w:frame="1"/>
          </w:rPr>
          <w:t>Закону України</w:t>
        </w:r>
      </w:hyperlink>
      <w:r w:rsidRPr="00EC04BB">
        <w:rPr>
          <w:rStyle w:val="apple-converted-space"/>
          <w:color w:val="000000"/>
          <w:sz w:val="20"/>
          <w:szCs w:val="20"/>
        </w:rPr>
        <w:t> </w:t>
      </w:r>
      <w:r w:rsidRPr="00EC04BB">
        <w:rPr>
          <w:color w:val="000000"/>
          <w:sz w:val="20"/>
          <w:szCs w:val="20"/>
        </w:rPr>
        <w:t>"Про наукову і науково-технічну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5" w:name="n890"/>
      <w:bookmarkEnd w:id="885"/>
      <w:r w:rsidRPr="00EC04BB">
        <w:rPr>
          <w:color w:val="000000"/>
          <w:sz w:val="20"/>
          <w:szCs w:val="20"/>
        </w:rPr>
        <w:t>4. Посади педагогічних працівників можуть займати особи із ступенем магістра за відповідною спеціальністю.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6" w:name="n891"/>
      <w:bookmarkEnd w:id="886"/>
      <w:r w:rsidRPr="00EC04BB">
        <w:rPr>
          <w:color w:val="000000"/>
          <w:sz w:val="20"/>
          <w:szCs w:val="20"/>
        </w:rPr>
        <w:t>5. Статутом вищого навчального закладу можуть встановлюватися відповідно до законодавства додаткові вимоги до осіб, які можуть займати посади 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7" w:name="n892"/>
      <w:bookmarkEnd w:id="887"/>
      <w:r w:rsidRPr="00EC04BB">
        <w:rPr>
          <w:color w:val="000000"/>
          <w:sz w:val="20"/>
          <w:szCs w:val="20"/>
        </w:rPr>
        <w:t xml:space="preserve">6. Педагогічні працівники призначаються на посаду та звільняються з посади керівником вищого навчального закладу. Педагогічні працівники кожні п’ять років проходять атестацію. За результатами атестації </w:t>
      </w:r>
      <w:r w:rsidRPr="00EC04BB">
        <w:rPr>
          <w:color w:val="000000"/>
          <w:sz w:val="20"/>
          <w:szCs w:val="20"/>
        </w:rPr>
        <w:lastRenderedPageBreak/>
        <w:t>визначається відповідність працівників займаній посаді, присвоюються кваліфікаційні категорії, педагогічні звання.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8" w:name="n893"/>
      <w:bookmarkEnd w:id="888"/>
      <w:r w:rsidRPr="00EC04BB">
        <w:rPr>
          <w:color w:val="000000"/>
          <w:sz w:val="20"/>
          <w:szCs w:val="20"/>
        </w:rPr>
        <w:t>7. Порядок проведення атестації педагогічних працівників встановлюється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89" w:name="n894"/>
      <w:bookmarkEnd w:id="889"/>
      <w:r w:rsidRPr="00EC04BB">
        <w:rPr>
          <w:color w:val="000000"/>
          <w:sz w:val="20"/>
          <w:szCs w:val="20"/>
        </w:rPr>
        <w:t>8. Перелік кваліфікаційних категорій і педагогічних звань педагогічних працівників, порядок їх присвоєння визначаються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0" w:name="n895"/>
      <w:bookmarkEnd w:id="890"/>
      <w:r w:rsidRPr="00EC04BB">
        <w:rPr>
          <w:color w:val="000000"/>
          <w:sz w:val="20"/>
          <w:szCs w:val="20"/>
        </w:rPr>
        <w:t>9. Посади науково-педагогічних працівників можуть займати особи, які мають науковий ступінь або вчене звання, а також особи, які мають ступінь магістра.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1" w:name="n896"/>
      <w:bookmarkEnd w:id="891"/>
      <w:r w:rsidRPr="00EC04BB">
        <w:rPr>
          <w:color w:val="000000"/>
          <w:sz w:val="20"/>
          <w:szCs w:val="20"/>
        </w:rPr>
        <w:t>10. Статутом вищого навчального закладу можуть встановлюватися відповідно до законодавства додаткові вимоги до осіб, які можуть займати посади науково-педагогічних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2" w:name="n897"/>
      <w:bookmarkEnd w:id="892"/>
      <w:r w:rsidRPr="00EC04BB">
        <w:rPr>
          <w:color w:val="000000"/>
          <w:sz w:val="20"/>
          <w:szCs w:val="20"/>
        </w:rPr>
        <w:t>11. Під час 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3" w:name="n898"/>
      <w:bookmarkEnd w:id="893"/>
      <w:r w:rsidRPr="00EC04BB">
        <w:rPr>
          <w:color w:val="000000"/>
          <w:sz w:val="20"/>
          <w:szCs w:val="20"/>
        </w:rPr>
        <w:t>12.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4" w:name="n899"/>
      <w:bookmarkEnd w:id="894"/>
      <w:r w:rsidRPr="00EC04BB">
        <w:rPr>
          <w:color w:val="000000"/>
          <w:sz w:val="20"/>
          <w:szCs w:val="20"/>
        </w:rPr>
        <w:t>13. Особа у вищому навчальному закладі не може одночасно займати дві та більше посад, що передбачають виконання адміністративно-управлінських функцій.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5" w:name="n900"/>
      <w:bookmarkEnd w:id="895"/>
      <w:r w:rsidRPr="00EC04BB">
        <w:rPr>
          <w:rStyle w:val="rvts9"/>
          <w:b/>
          <w:bCs/>
          <w:color w:val="000000"/>
          <w:sz w:val="20"/>
          <w:szCs w:val="20"/>
          <w:bdr w:val="none" w:sz="0" w:space="0" w:color="auto" w:frame="1"/>
        </w:rPr>
        <w:t>Стаття 56.</w:t>
      </w:r>
      <w:r w:rsidRPr="00EC04BB">
        <w:rPr>
          <w:rStyle w:val="apple-converted-space"/>
          <w:color w:val="000000"/>
          <w:sz w:val="20"/>
          <w:szCs w:val="20"/>
        </w:rPr>
        <w:t> </w:t>
      </w:r>
      <w:r w:rsidRPr="00EC04BB">
        <w:rPr>
          <w:color w:val="000000"/>
          <w:sz w:val="20"/>
          <w:szCs w:val="20"/>
        </w:rPr>
        <w:t>Робочий час науково-педагогічних, наукових і 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6" w:name="n901"/>
      <w:bookmarkEnd w:id="896"/>
      <w:r w:rsidRPr="00EC04BB">
        <w:rPr>
          <w:color w:val="000000"/>
          <w:sz w:val="20"/>
          <w:szCs w:val="20"/>
        </w:rPr>
        <w:t>1. Робочий час науково-педагогічних працівників становить 36 годин на тиждень (скорочена тривалість робочого часу).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7" w:name="n902"/>
      <w:bookmarkEnd w:id="897"/>
      <w:r w:rsidRPr="00EC04BB">
        <w:rPr>
          <w:color w:val="000000"/>
          <w:sz w:val="20"/>
          <w:szCs w:val="20"/>
        </w:rPr>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8" w:name="n903"/>
      <w:bookmarkEnd w:id="898"/>
      <w:r w:rsidRPr="00EC04BB">
        <w:rPr>
          <w:color w:val="000000"/>
          <w:sz w:val="20"/>
          <w:szCs w:val="20"/>
        </w:rPr>
        <w:t>Норми часу навчальної роботи у вищих навчальних закладах державної та комунальної форми власності (крім вищих навчальних закладів,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Норми часу методичної, наукової, організаційної роботи визначаються вищим навчальним закладом.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899" w:name="n904"/>
      <w:bookmarkEnd w:id="899"/>
      <w:r w:rsidRPr="00EC04BB">
        <w:rPr>
          <w:color w:val="000000"/>
          <w:sz w:val="20"/>
          <w:szCs w:val="20"/>
        </w:rPr>
        <w:t>Максимальне навчальне навантаження на одну ставку науково-педагогічного працівника не може перевищувати 600 годин на навчальний рік.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0" w:name="n905"/>
      <w:bookmarkEnd w:id="900"/>
      <w:r w:rsidRPr="00EC04BB">
        <w:rPr>
          <w:color w:val="000000"/>
          <w:sz w:val="20"/>
          <w:szCs w:val="20"/>
        </w:rPr>
        <w:t>3.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1" w:name="n906"/>
      <w:bookmarkEnd w:id="901"/>
      <w:r w:rsidRPr="00EC04BB">
        <w:rPr>
          <w:color w:val="000000"/>
          <w:sz w:val="20"/>
          <w:szCs w:val="20"/>
        </w:rPr>
        <w:t>4. Види навчальної роботи педагогічних та науково-педагогічних працівників відповідно до їх посад встановлюються вищим навчальним закладом за погодженням з виборними органами первинних організацій профспілки (профспілковим представником).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2" w:name="n907"/>
      <w:bookmarkEnd w:id="902"/>
      <w:r w:rsidRPr="00EC04BB">
        <w:rPr>
          <w:color w:val="000000"/>
          <w:sz w:val="20"/>
          <w:szCs w:val="20"/>
        </w:rPr>
        <w:t>5.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3" w:name="n908"/>
      <w:bookmarkEnd w:id="903"/>
      <w:r w:rsidRPr="00EC04BB">
        <w:rPr>
          <w:rStyle w:val="rvts9"/>
          <w:b/>
          <w:bCs/>
          <w:color w:val="000000"/>
          <w:sz w:val="20"/>
          <w:szCs w:val="20"/>
          <w:bdr w:val="none" w:sz="0" w:space="0" w:color="auto" w:frame="1"/>
        </w:rPr>
        <w:t>Стаття 57.</w:t>
      </w:r>
      <w:r w:rsidRPr="00EC04BB">
        <w:rPr>
          <w:rStyle w:val="apple-converted-space"/>
          <w:color w:val="000000"/>
          <w:sz w:val="20"/>
          <w:szCs w:val="20"/>
        </w:rPr>
        <w:t> </w:t>
      </w:r>
      <w:r w:rsidRPr="00EC04BB">
        <w:rPr>
          <w:color w:val="000000"/>
          <w:sz w:val="20"/>
          <w:szCs w:val="20"/>
        </w:rPr>
        <w:t>Права науково-педагогічних, наукових і 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4" w:name="n909"/>
      <w:bookmarkEnd w:id="904"/>
      <w:r w:rsidRPr="00EC04BB">
        <w:rPr>
          <w:color w:val="000000"/>
          <w:sz w:val="20"/>
          <w:szCs w:val="20"/>
        </w:rPr>
        <w:t>1. Науково-педагогічні, наукові та педагогічні працівники вищого навчального закладу всіх форм власності мають право: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5" w:name="n910"/>
      <w:bookmarkEnd w:id="905"/>
      <w:r w:rsidRPr="00EC04BB">
        <w:rPr>
          <w:color w:val="000000"/>
          <w:sz w:val="20"/>
          <w:szCs w:val="20"/>
        </w:rPr>
        <w:t>1) на академічну свободу, що реалізується в інтересах особи, суспільства та людства загалом;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6" w:name="n911"/>
      <w:bookmarkEnd w:id="906"/>
      <w:r w:rsidRPr="00EC04BB">
        <w:rPr>
          <w:color w:val="000000"/>
          <w:sz w:val="20"/>
          <w:szCs w:val="20"/>
        </w:rPr>
        <w:t>2) на академічну мобільність для провадження професійної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7" w:name="n912"/>
      <w:bookmarkEnd w:id="907"/>
      <w:r w:rsidRPr="00EC04BB">
        <w:rPr>
          <w:color w:val="000000"/>
          <w:sz w:val="20"/>
          <w:szCs w:val="20"/>
        </w:rPr>
        <w:t>3) на захист професійної честі та гідності;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8" w:name="n913"/>
      <w:bookmarkEnd w:id="908"/>
      <w:r w:rsidRPr="00EC04BB">
        <w:rPr>
          <w:color w:val="000000"/>
          <w:sz w:val="20"/>
          <w:szCs w:val="20"/>
        </w:rPr>
        <w:t>4) брати участь в управлінні вищим навчальним закладом, у тому числі обирати та бути обраним до вищого органу громадського самоврядування, вченої ради вищого навчального закладу чи його структурного підрозділу;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09" w:name="n914"/>
      <w:bookmarkEnd w:id="909"/>
      <w:r w:rsidRPr="00EC04BB">
        <w:rPr>
          <w:color w:val="000000"/>
          <w:sz w:val="20"/>
          <w:szCs w:val="20"/>
        </w:rPr>
        <w:t>5) обирати методи та засоби навчання, що забезпечують високу якість навчального процесу;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0" w:name="n915"/>
      <w:bookmarkEnd w:id="910"/>
      <w:r w:rsidRPr="00EC04BB">
        <w:rPr>
          <w:color w:val="000000"/>
          <w:sz w:val="20"/>
          <w:szCs w:val="20"/>
        </w:rPr>
        <w:t>6) 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вищого навчального закладу, умовами індивідуального трудового договору та колективного договору;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1" w:name="n916"/>
      <w:bookmarkEnd w:id="911"/>
      <w:r w:rsidRPr="00EC04BB">
        <w:rPr>
          <w:color w:val="000000"/>
          <w:sz w:val="20"/>
          <w:szCs w:val="20"/>
        </w:rPr>
        <w:t>7) безоплатно користуватися бібліотечними, інформаційними ресурсами, послугами навчальних, наукових, спортивних, культурно-освітніх підрозділів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2" w:name="n917"/>
      <w:bookmarkEnd w:id="912"/>
      <w:r w:rsidRPr="00EC04BB">
        <w:rPr>
          <w:color w:val="000000"/>
          <w:sz w:val="20"/>
          <w:szCs w:val="20"/>
        </w:rPr>
        <w:t>8) на захист права інтелектуальної власності;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3" w:name="n918"/>
      <w:bookmarkEnd w:id="913"/>
      <w:r w:rsidRPr="00EC04BB">
        <w:rPr>
          <w:color w:val="000000"/>
          <w:sz w:val="20"/>
          <w:szCs w:val="20"/>
        </w:rPr>
        <w:t>9) на підвищення кваліфікації та стажування не рідше одного разу на п’ять років;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4" w:name="n919"/>
      <w:bookmarkEnd w:id="914"/>
      <w:r w:rsidRPr="00EC04BB">
        <w:rPr>
          <w:color w:val="000000"/>
          <w:sz w:val="20"/>
          <w:szCs w:val="20"/>
        </w:rPr>
        <w:t>10) одержувати житло, у тому числі службове, в установленому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5" w:name="n920"/>
      <w:bookmarkEnd w:id="915"/>
      <w:r w:rsidRPr="00EC04BB">
        <w:rPr>
          <w:color w:val="000000"/>
          <w:sz w:val="20"/>
          <w:szCs w:val="20"/>
        </w:rPr>
        <w:t>11) отримувати пільгові довгострокові кредити на будівництво (реконструкцію) і придбання житла в установленому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6" w:name="n921"/>
      <w:bookmarkEnd w:id="916"/>
      <w:r w:rsidRPr="00EC04BB">
        <w:rPr>
          <w:color w:val="000000"/>
          <w:sz w:val="20"/>
          <w:szCs w:val="20"/>
        </w:rPr>
        <w:t>12) брати участь в об’єднаннях громадян;</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7" w:name="n922"/>
      <w:bookmarkEnd w:id="917"/>
      <w:r w:rsidRPr="00EC04BB">
        <w:rPr>
          <w:color w:val="000000"/>
          <w:sz w:val="20"/>
          <w:szCs w:val="20"/>
        </w:rPr>
        <w:t>13) на соціальне та пенсійне забезпечення в установленому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8" w:name="n923"/>
      <w:bookmarkEnd w:id="918"/>
      <w:r w:rsidRPr="00EC04BB">
        <w:rPr>
          <w:color w:val="000000"/>
          <w:sz w:val="20"/>
          <w:szCs w:val="20"/>
        </w:rPr>
        <w:lastRenderedPageBreak/>
        <w:t>2. Науково-педагогічні, наукові та педагогічні працівники вищого навчального закладу мають також інші права, передбачені законодавством і статутом вищого навчального закладу. На науково-педагогічних і наукових працівників вищих навчальних закладів поширюються всі права, передбачені законодавством для наукових працівників наукових установ.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19" w:name="n924"/>
      <w:bookmarkEnd w:id="919"/>
      <w:r w:rsidRPr="00EC04BB">
        <w:rPr>
          <w:color w:val="000000"/>
          <w:sz w:val="20"/>
          <w:szCs w:val="20"/>
        </w:rPr>
        <w:t>3. Наукові та науково-педагогічні працівники вищого навчального закладу мають право на пенсійне забезпечення відповідно до</w:t>
      </w:r>
      <w:r w:rsidRPr="00EC04BB">
        <w:rPr>
          <w:rStyle w:val="apple-converted-space"/>
          <w:color w:val="000000"/>
          <w:sz w:val="20"/>
          <w:szCs w:val="20"/>
        </w:rPr>
        <w:t> </w:t>
      </w:r>
      <w:hyperlink r:id="rId12" w:tgtFrame="_blank" w:history="1">
        <w:r w:rsidRPr="00EC04BB">
          <w:rPr>
            <w:rStyle w:val="a3"/>
            <w:color w:val="000099"/>
            <w:sz w:val="20"/>
            <w:szCs w:val="20"/>
            <w:bdr w:val="none" w:sz="0" w:space="0" w:color="auto" w:frame="1"/>
          </w:rPr>
          <w:t>Закону України</w:t>
        </w:r>
      </w:hyperlink>
      <w:r w:rsidRPr="00EC04BB">
        <w:rPr>
          <w:rStyle w:val="apple-converted-space"/>
          <w:color w:val="000000"/>
          <w:sz w:val="20"/>
          <w:szCs w:val="20"/>
        </w:rPr>
        <w:t> </w:t>
      </w:r>
      <w:r w:rsidRPr="00EC04BB">
        <w:rPr>
          <w:color w:val="000000"/>
          <w:sz w:val="20"/>
          <w:szCs w:val="20"/>
        </w:rPr>
        <w:t>"Про наукову і науково-технічну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0" w:name="n925"/>
      <w:bookmarkEnd w:id="920"/>
      <w:r w:rsidRPr="00EC04BB">
        <w:rPr>
          <w:rStyle w:val="rvts9"/>
          <w:b/>
          <w:bCs/>
          <w:color w:val="000000"/>
          <w:sz w:val="20"/>
          <w:szCs w:val="20"/>
          <w:bdr w:val="none" w:sz="0" w:space="0" w:color="auto" w:frame="1"/>
        </w:rPr>
        <w:t>Стаття 58.</w:t>
      </w:r>
      <w:r w:rsidRPr="00EC04BB">
        <w:rPr>
          <w:rStyle w:val="apple-converted-space"/>
          <w:color w:val="000000"/>
          <w:sz w:val="20"/>
          <w:szCs w:val="20"/>
        </w:rPr>
        <w:t> </w:t>
      </w:r>
      <w:r w:rsidRPr="00EC04BB">
        <w:rPr>
          <w:color w:val="000000"/>
          <w:sz w:val="20"/>
          <w:szCs w:val="20"/>
        </w:rPr>
        <w:t>Обов’язки науково-педагогічних, наукових і 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1" w:name="n926"/>
      <w:bookmarkEnd w:id="921"/>
      <w:r w:rsidRPr="00EC04BB">
        <w:rPr>
          <w:color w:val="000000"/>
          <w:sz w:val="20"/>
          <w:szCs w:val="20"/>
        </w:rPr>
        <w:t>1. Науково-педагогічні, наукові та педагогічні працівники вищого навчального закладу зобов’язані: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2" w:name="n927"/>
      <w:bookmarkEnd w:id="922"/>
      <w:r w:rsidRPr="00EC04BB">
        <w:rPr>
          <w:color w:val="000000"/>
          <w:sz w:val="20"/>
          <w:szCs w:val="20"/>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3" w:name="n928"/>
      <w:bookmarkEnd w:id="923"/>
      <w:r w:rsidRPr="00EC04BB">
        <w:rPr>
          <w:color w:val="000000"/>
          <w:sz w:val="20"/>
          <w:szCs w:val="20"/>
        </w:rPr>
        <w:t>2) підвищувати професійний рівень, педагогічну майстерність, наукову кваліфікацію (для науково-педагогічних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4" w:name="n929"/>
      <w:bookmarkEnd w:id="924"/>
      <w:r w:rsidRPr="00EC04BB">
        <w:rPr>
          <w:color w:val="000000"/>
          <w:sz w:val="20"/>
          <w:szCs w:val="20"/>
        </w:rPr>
        <w:t>3) дотримуватися норм педагогічної етики, моралі, поважати гідність осіб, які навчаються у вищих навчальних закладах, прищеплювати їм любов до України, виховувати їх у дусі українського патріотизму і поваги до</w:t>
      </w:r>
      <w:r w:rsidRPr="00EC04BB">
        <w:rPr>
          <w:rStyle w:val="apple-converted-space"/>
          <w:color w:val="000000"/>
          <w:sz w:val="20"/>
          <w:szCs w:val="20"/>
        </w:rPr>
        <w:t> </w:t>
      </w:r>
      <w:hyperlink r:id="rId13" w:tgtFrame="_blank" w:history="1">
        <w:r w:rsidRPr="00EC04BB">
          <w:rPr>
            <w:rStyle w:val="a3"/>
            <w:color w:val="000099"/>
            <w:sz w:val="20"/>
            <w:szCs w:val="20"/>
            <w:bdr w:val="none" w:sz="0" w:space="0" w:color="auto" w:frame="1"/>
          </w:rPr>
          <w:t>Конституції України</w:t>
        </w:r>
      </w:hyperlink>
      <w:r w:rsidRPr="00EC04BB">
        <w:rPr>
          <w:rStyle w:val="apple-converted-space"/>
          <w:color w:val="000000"/>
          <w:sz w:val="20"/>
          <w:szCs w:val="20"/>
        </w:rPr>
        <w:t> </w:t>
      </w:r>
      <w:r w:rsidRPr="00EC04BB">
        <w:rPr>
          <w:color w:val="000000"/>
          <w:sz w:val="20"/>
          <w:szCs w:val="20"/>
        </w:rPr>
        <w:t>та державних символів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5" w:name="n930"/>
      <w:bookmarkEnd w:id="925"/>
      <w:r w:rsidRPr="00EC04BB">
        <w:rPr>
          <w:color w:val="000000"/>
          <w:sz w:val="20"/>
          <w:szCs w:val="20"/>
        </w:rPr>
        <w:t>4) розвивати в осіб, які навчаються у вищих навчальних закладах, самостійність, ініціативу, творчі здібності;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6" w:name="n931"/>
      <w:bookmarkEnd w:id="926"/>
      <w:r w:rsidRPr="00EC04BB">
        <w:rPr>
          <w:color w:val="000000"/>
          <w:sz w:val="20"/>
          <w:szCs w:val="20"/>
        </w:rPr>
        <w:t>5) дотримуватися статуту вищого навчального закладу, законів, інших нормативно-правових актів.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7" w:name="n932"/>
      <w:bookmarkEnd w:id="927"/>
      <w:r w:rsidRPr="00EC04BB">
        <w:rPr>
          <w:rStyle w:val="rvts9"/>
          <w:b/>
          <w:bCs/>
          <w:color w:val="000000"/>
          <w:sz w:val="20"/>
          <w:szCs w:val="20"/>
          <w:bdr w:val="none" w:sz="0" w:space="0" w:color="auto" w:frame="1"/>
        </w:rPr>
        <w:t>Стаття 59.</w:t>
      </w:r>
      <w:r w:rsidRPr="00EC04BB">
        <w:rPr>
          <w:rStyle w:val="apple-converted-space"/>
          <w:color w:val="000000"/>
          <w:sz w:val="20"/>
          <w:szCs w:val="20"/>
        </w:rPr>
        <w:t> </w:t>
      </w:r>
      <w:r w:rsidRPr="00EC04BB">
        <w:rPr>
          <w:color w:val="000000"/>
          <w:sz w:val="20"/>
          <w:szCs w:val="20"/>
        </w:rPr>
        <w:t>Гарантії науково-педагогічним, науковим, педагогічним та іншим працівникам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8" w:name="n933"/>
      <w:bookmarkEnd w:id="928"/>
      <w:r w:rsidRPr="00EC04BB">
        <w:rPr>
          <w:color w:val="000000"/>
          <w:sz w:val="20"/>
          <w:szCs w:val="20"/>
        </w:rPr>
        <w:t>1. Науково-педагогічним, науковим, педагогічним та іншим працівникам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29" w:name="n934"/>
      <w:bookmarkEnd w:id="929"/>
      <w:r w:rsidRPr="00EC04BB">
        <w:rPr>
          <w:color w:val="000000"/>
          <w:sz w:val="20"/>
          <w:szCs w:val="20"/>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0" w:name="n935"/>
      <w:bookmarkEnd w:id="930"/>
      <w:r w:rsidRPr="00EC04BB">
        <w:rPr>
          <w:color w:val="000000"/>
          <w:sz w:val="20"/>
          <w:szCs w:val="20"/>
        </w:rPr>
        <w:t>2) виплачуються у разі втрати роботи компенсації відповідно до законодавства.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1" w:name="n936"/>
      <w:bookmarkEnd w:id="931"/>
      <w:r w:rsidRPr="00EC04BB">
        <w:rPr>
          <w:color w:val="000000"/>
          <w:sz w:val="20"/>
          <w:szCs w:val="20"/>
        </w:rPr>
        <w:t>2. Науково-педагогічним, науковим і педагогічним працівникам вищих навчальних закладів встановлюються доплати за науковий ступінь доктора філософії та доктора наук у розмірах відповідно 15 та 20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Вищий навчальний заклад може встановити більший розмір доплат за рахунок власних надходжень.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2" w:name="n937"/>
      <w:bookmarkEnd w:id="932"/>
      <w:r w:rsidRPr="00EC04BB">
        <w:rPr>
          <w:color w:val="000000"/>
          <w:sz w:val="20"/>
          <w:szCs w:val="20"/>
        </w:rPr>
        <w:t>3. Керівник вищого навчального закладу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3" w:name="n938"/>
      <w:bookmarkEnd w:id="933"/>
      <w:r w:rsidRPr="00EC04BB">
        <w:rPr>
          <w:rStyle w:val="rvts9"/>
          <w:b/>
          <w:bCs/>
          <w:color w:val="000000"/>
          <w:sz w:val="20"/>
          <w:szCs w:val="20"/>
          <w:bdr w:val="none" w:sz="0" w:space="0" w:color="auto" w:frame="1"/>
        </w:rPr>
        <w:t>Стаття 60.</w:t>
      </w:r>
      <w:r w:rsidRPr="00EC04BB">
        <w:rPr>
          <w:rStyle w:val="apple-converted-space"/>
          <w:color w:val="000000"/>
          <w:sz w:val="20"/>
          <w:szCs w:val="20"/>
        </w:rPr>
        <w:t> </w:t>
      </w:r>
      <w:r w:rsidRPr="00EC04BB">
        <w:rPr>
          <w:color w:val="000000"/>
          <w:sz w:val="20"/>
          <w:szCs w:val="20"/>
        </w:rPr>
        <w:t>Післядипломна освіта, підвищення кваліфікації та стажування педагогічних і науково-педагогічних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4" w:name="n939"/>
      <w:bookmarkEnd w:id="934"/>
      <w:r w:rsidRPr="00EC04BB">
        <w:rPr>
          <w:color w:val="000000"/>
          <w:sz w:val="20"/>
          <w:szCs w:val="20"/>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5" w:name="n940"/>
      <w:bookmarkEnd w:id="935"/>
      <w:r w:rsidRPr="00EC04BB">
        <w:rPr>
          <w:color w:val="000000"/>
          <w:sz w:val="20"/>
          <w:szCs w:val="20"/>
        </w:rPr>
        <w:t>2. Післядипломну освіту здійснюють заклади післядипломної освіти або відповідні структурні підрозділи вищих навчальних закладів і наукових установ.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6" w:name="n941"/>
      <w:bookmarkEnd w:id="936"/>
      <w:r w:rsidRPr="00EC04BB">
        <w:rPr>
          <w:color w:val="000000"/>
          <w:sz w:val="20"/>
          <w:szCs w:val="20"/>
        </w:rPr>
        <w:t>3. Педагогічні і науково-педагогічні працівники підвищують кваліфікацію та проходять стажування в Україні і за кордоном.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7" w:name="n942"/>
      <w:bookmarkEnd w:id="937"/>
      <w:r w:rsidRPr="00EC04BB">
        <w:rPr>
          <w:color w:val="000000"/>
          <w:sz w:val="20"/>
          <w:szCs w:val="20"/>
        </w:rPr>
        <w:t>4. Вищий навчальний заклад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8" w:name="n943"/>
      <w:bookmarkEnd w:id="938"/>
      <w:r w:rsidRPr="00EC04BB">
        <w:rPr>
          <w:color w:val="000000"/>
          <w:sz w:val="20"/>
          <w:szCs w:val="20"/>
        </w:rPr>
        <w:t>5. Результати підвищення кваліфікації та проходження стажування враховуються: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39" w:name="n944"/>
      <w:bookmarkEnd w:id="939"/>
      <w:r w:rsidRPr="00EC04BB">
        <w:rPr>
          <w:color w:val="000000"/>
          <w:sz w:val="20"/>
          <w:szCs w:val="20"/>
        </w:rPr>
        <w:t>1) під час проведення атестації 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0" w:name="n945"/>
      <w:bookmarkEnd w:id="940"/>
      <w:r w:rsidRPr="00EC04BB">
        <w:rPr>
          <w:color w:val="000000"/>
          <w:sz w:val="20"/>
          <w:szCs w:val="20"/>
        </w:rPr>
        <w:t>2) під час обрання на посаду за конкурсом чи укладення трудового договору з науково-педагогічними працівниками.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1" w:name="n946"/>
      <w:bookmarkEnd w:id="941"/>
      <w:r w:rsidRPr="00EC04BB">
        <w:rPr>
          <w:color w:val="000000"/>
          <w:sz w:val="20"/>
          <w:szCs w:val="20"/>
        </w:rPr>
        <w:t>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2" w:name="n947"/>
      <w:bookmarkEnd w:id="942"/>
      <w:r w:rsidRPr="00EC04BB">
        <w:rPr>
          <w:rStyle w:val="rvts9"/>
          <w:b/>
          <w:bCs/>
          <w:color w:val="000000"/>
          <w:sz w:val="20"/>
          <w:szCs w:val="20"/>
          <w:bdr w:val="none" w:sz="0" w:space="0" w:color="auto" w:frame="1"/>
        </w:rPr>
        <w:t>Стаття 61.</w:t>
      </w:r>
      <w:r w:rsidRPr="00EC04BB">
        <w:rPr>
          <w:rStyle w:val="apple-converted-space"/>
          <w:color w:val="000000"/>
          <w:sz w:val="20"/>
          <w:szCs w:val="20"/>
        </w:rPr>
        <w:t> </w:t>
      </w:r>
      <w:r w:rsidRPr="00EC04BB">
        <w:rPr>
          <w:color w:val="000000"/>
          <w:sz w:val="20"/>
          <w:szCs w:val="20"/>
        </w:rPr>
        <w:t>Особи, які навчаються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3" w:name="n948"/>
      <w:bookmarkEnd w:id="943"/>
      <w:r w:rsidRPr="00EC04BB">
        <w:rPr>
          <w:color w:val="000000"/>
          <w:sz w:val="20"/>
          <w:szCs w:val="20"/>
        </w:rPr>
        <w:t>1. Особами, які навчаються у вищих навчальних закладах,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4" w:name="n949"/>
      <w:bookmarkEnd w:id="944"/>
      <w:r w:rsidRPr="00EC04BB">
        <w:rPr>
          <w:color w:val="000000"/>
          <w:sz w:val="20"/>
          <w:szCs w:val="20"/>
        </w:rPr>
        <w:t>1) здобувачі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5" w:name="n950"/>
      <w:bookmarkEnd w:id="945"/>
      <w:r w:rsidRPr="00EC04BB">
        <w:rPr>
          <w:color w:val="000000"/>
          <w:sz w:val="20"/>
          <w:szCs w:val="20"/>
        </w:rPr>
        <w:t>2) інші особи, які навчаються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6" w:name="n951"/>
      <w:bookmarkEnd w:id="946"/>
      <w:r w:rsidRPr="00EC04BB">
        <w:rPr>
          <w:color w:val="000000"/>
          <w:sz w:val="20"/>
          <w:szCs w:val="20"/>
        </w:rPr>
        <w:t>2. Здобувачами вищої освіти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7" w:name="n952"/>
      <w:bookmarkEnd w:id="947"/>
      <w:r w:rsidRPr="00EC04BB">
        <w:rPr>
          <w:color w:val="000000"/>
          <w:sz w:val="20"/>
          <w:szCs w:val="20"/>
        </w:rPr>
        <w:t>1) студент - особа, зарахована до вищого навчального закладу з метою здобуття вищої освіти ступеня молодшого бакалавра, бакалавра чи магістра;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8" w:name="n953"/>
      <w:bookmarkEnd w:id="948"/>
      <w:r w:rsidRPr="00EC04BB">
        <w:rPr>
          <w:color w:val="000000"/>
          <w:sz w:val="20"/>
          <w:szCs w:val="20"/>
        </w:rPr>
        <w:t>2) курсант - особа, яка в установленому порядку зарахована до вищого військового навчального закладу (вищого навчального закладу із специфічними умовами навчання), військового інституту як підрозділу вищого навчального закладу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вищих навчальних закладах, у порядку, встановленому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49" w:name="n954"/>
      <w:bookmarkEnd w:id="949"/>
      <w:r w:rsidRPr="00EC04BB">
        <w:rPr>
          <w:color w:val="000000"/>
          <w:sz w:val="20"/>
          <w:szCs w:val="20"/>
        </w:rPr>
        <w:lastRenderedPageBreak/>
        <w:t>Особа, яка в установленому порядку зарахована до вищого військового навчального закладу (вищого навчального закладу із специфічними умовами навчання) з метою здобуття 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вищого військового навчального закладу (вищого навчального закладу із специфічними умовами навчання);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0" w:name="n955"/>
      <w:bookmarkEnd w:id="950"/>
      <w:r w:rsidRPr="00EC04BB">
        <w:rPr>
          <w:color w:val="000000"/>
          <w:sz w:val="20"/>
          <w:szCs w:val="20"/>
        </w:rPr>
        <w:t>3) аспірант - особа, зарахована до вищого навчального закладу (наукової установи) для здобуття ступеня доктора філософії;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1" w:name="n956"/>
      <w:bookmarkEnd w:id="951"/>
      <w:r w:rsidRPr="00EC04BB">
        <w:rPr>
          <w:color w:val="000000"/>
          <w:sz w:val="20"/>
          <w:szCs w:val="20"/>
        </w:rPr>
        <w:t>4) ад’юнкт - особа, зарахована до вищого військового навчального закладу (вищого навчального закладу із специфічними умовами навчання) для здобуття ступеня доктора філософії;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2" w:name="n957"/>
      <w:bookmarkEnd w:id="952"/>
      <w:r w:rsidRPr="00EC04BB">
        <w:rPr>
          <w:color w:val="000000"/>
          <w:sz w:val="20"/>
          <w:szCs w:val="20"/>
        </w:rPr>
        <w:t>5) докторант - особа, зарахована або прикріплена до вищого навчального закладу (наукової установи) для здобуття ступеня доктора наук.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3" w:name="n958"/>
      <w:bookmarkEnd w:id="953"/>
      <w:r w:rsidRPr="00EC04BB">
        <w:rPr>
          <w:color w:val="000000"/>
          <w:sz w:val="20"/>
          <w:szCs w:val="20"/>
        </w:rPr>
        <w:t>3. До інших осіб, які навчаються у вищих навчальних закладах, належать: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4" w:name="n959"/>
      <w:bookmarkEnd w:id="954"/>
      <w:r w:rsidRPr="00EC04BB">
        <w:rPr>
          <w:color w:val="000000"/>
          <w:sz w:val="20"/>
          <w:szCs w:val="20"/>
        </w:rPr>
        <w:t>1) слухач - особа, яка навчається на підготовчому відділенні вищого навчального закладу, або особа, яка отримує додаткові чи окремі освітні послуги, у тому числі за програмами післядипломної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5" w:name="n960"/>
      <w:bookmarkEnd w:id="955"/>
      <w:r w:rsidRPr="00EC04BB">
        <w:rPr>
          <w:color w:val="000000"/>
          <w:sz w:val="20"/>
          <w:szCs w:val="20"/>
        </w:rPr>
        <w:t>2) асистент-стажист - особа, яка має вищу освіту ступеня магістра, навчається в асистентурі-стажуванні вищого навчального закладу за мистецькими спеціальностями з метою вдосконалення творчої майстерності;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6" w:name="n961"/>
      <w:bookmarkEnd w:id="956"/>
      <w:r w:rsidRPr="00EC04BB">
        <w:rPr>
          <w:color w:val="000000"/>
          <w:sz w:val="20"/>
          <w:szCs w:val="20"/>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7" w:name="n962"/>
      <w:bookmarkEnd w:id="957"/>
      <w:r w:rsidRPr="00EC04BB">
        <w:rPr>
          <w:color w:val="000000"/>
          <w:sz w:val="20"/>
          <w:szCs w:val="20"/>
        </w:rPr>
        <w:t>4) лікар-резидент - особа, яка має ступінь магістра медичного спрямування, навчається виключно на відповідних клінічних кафедрах з метою отримання кваліфікації лікаря певної спеціальності відповідно до переліку спеціальностей резидентури;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8" w:name="n963"/>
      <w:bookmarkEnd w:id="958"/>
      <w:r w:rsidRPr="00EC04BB">
        <w:rPr>
          <w:color w:val="000000"/>
          <w:sz w:val="20"/>
          <w:szCs w:val="20"/>
        </w:rPr>
        <w:t>5) клінічний ординатор - особа, яка має ступінь магістра медичного спрямування та кваліфікацію лікаря певної спеціальності відповідно до переліку лікарських спеціальностей і навчається з метою поглиблення професійних знань, підвищення рівня компетентності лікаря-спеціаліста.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59" w:name="n964"/>
      <w:bookmarkEnd w:id="959"/>
      <w:r w:rsidRPr="00EC04BB">
        <w:rPr>
          <w:rStyle w:val="rvts9"/>
          <w:b/>
          <w:bCs/>
          <w:color w:val="000000"/>
          <w:sz w:val="20"/>
          <w:szCs w:val="20"/>
          <w:bdr w:val="none" w:sz="0" w:space="0" w:color="auto" w:frame="1"/>
        </w:rPr>
        <w:t>Стаття 62.</w:t>
      </w:r>
      <w:r w:rsidRPr="00EC04BB">
        <w:rPr>
          <w:rStyle w:val="apple-converted-space"/>
          <w:color w:val="000000"/>
          <w:sz w:val="20"/>
          <w:szCs w:val="20"/>
        </w:rPr>
        <w:t> </w:t>
      </w:r>
      <w:r w:rsidRPr="00EC04BB">
        <w:rPr>
          <w:color w:val="000000"/>
          <w:sz w:val="20"/>
          <w:szCs w:val="20"/>
        </w:rPr>
        <w:t>Права осіб, які навчаються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0" w:name="n965"/>
      <w:bookmarkEnd w:id="960"/>
      <w:r w:rsidRPr="00EC04BB">
        <w:rPr>
          <w:color w:val="000000"/>
          <w:sz w:val="20"/>
          <w:szCs w:val="20"/>
        </w:rPr>
        <w:t>1. Особи, які навчаються у вищих навчальних закладах, мають право на: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1" w:name="n966"/>
      <w:bookmarkEnd w:id="961"/>
      <w:r w:rsidRPr="00EC04BB">
        <w:rPr>
          <w:color w:val="000000"/>
          <w:sz w:val="20"/>
          <w:szCs w:val="20"/>
        </w:rPr>
        <w:t>1) вибір форми навчання під час вступу до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2" w:name="n967"/>
      <w:bookmarkEnd w:id="962"/>
      <w:r w:rsidRPr="00EC04BB">
        <w:rPr>
          <w:color w:val="000000"/>
          <w:sz w:val="20"/>
          <w:szCs w:val="20"/>
        </w:rPr>
        <w:t>2) безпечні і нешкідливі умови навчання, праці та побуту;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3" w:name="n968"/>
      <w:bookmarkEnd w:id="963"/>
      <w:r w:rsidRPr="00EC04BB">
        <w:rPr>
          <w:color w:val="000000"/>
          <w:sz w:val="20"/>
          <w:szCs w:val="20"/>
        </w:rPr>
        <w:t>3) трудову діяльність у позанавчальний час;</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4" w:name="n969"/>
      <w:bookmarkEnd w:id="964"/>
      <w:r w:rsidRPr="00EC04BB">
        <w:rPr>
          <w:color w:val="000000"/>
          <w:sz w:val="20"/>
          <w:szCs w:val="20"/>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5" w:name="n970"/>
      <w:bookmarkEnd w:id="965"/>
      <w:r w:rsidRPr="00EC04BB">
        <w:rPr>
          <w:color w:val="000000"/>
          <w:sz w:val="20"/>
          <w:szCs w:val="20"/>
        </w:rPr>
        <w:t>5) безоплатне користування бібліотеками, інформаційними фондами, навчальною, науковою та спортивною базами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6" w:name="n971"/>
      <w:bookmarkEnd w:id="966"/>
      <w:r w:rsidRPr="00EC04BB">
        <w:rPr>
          <w:color w:val="000000"/>
          <w:sz w:val="20"/>
          <w:szCs w:val="20"/>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7" w:name="n972"/>
      <w:bookmarkEnd w:id="967"/>
      <w:r w:rsidRPr="00EC04BB">
        <w:rPr>
          <w:color w:val="000000"/>
          <w:sz w:val="20"/>
          <w:szCs w:val="20"/>
        </w:rPr>
        <w:t>7) користування виробничою, культурно-освітньою, побутовою, оздоровчою базами вищого навчального закладу у порядку, передбаченому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8" w:name="n973"/>
      <w:bookmarkEnd w:id="968"/>
      <w:r w:rsidRPr="00EC04BB">
        <w:rPr>
          <w:color w:val="000000"/>
          <w:sz w:val="20"/>
          <w:szCs w:val="20"/>
        </w:rPr>
        <w:t>8) забезпечення гуртожитком на строк навчання у порядку, встановленому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69" w:name="n974"/>
      <w:bookmarkEnd w:id="969"/>
      <w:r w:rsidRPr="00EC04BB">
        <w:rPr>
          <w:color w:val="000000"/>
          <w:sz w:val="20"/>
          <w:szCs w:val="20"/>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0" w:name="n975"/>
      <w:bookmarkEnd w:id="970"/>
      <w:r w:rsidRPr="00EC04BB">
        <w:rPr>
          <w:color w:val="000000"/>
          <w:sz w:val="20"/>
          <w:szCs w:val="20"/>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1" w:name="n976"/>
      <w:bookmarkEnd w:id="971"/>
      <w:r w:rsidRPr="00EC04BB">
        <w:rPr>
          <w:color w:val="000000"/>
          <w:sz w:val="20"/>
          <w:szCs w:val="20"/>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2" w:name="n977"/>
      <w:bookmarkEnd w:id="972"/>
      <w:r w:rsidRPr="00EC04BB">
        <w:rPr>
          <w:color w:val="000000"/>
          <w:sz w:val="20"/>
          <w:szCs w:val="20"/>
        </w:rPr>
        <w:t>12) внесення пропозицій щодо умов і розміру плати за навчання;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3" w:name="n978"/>
      <w:bookmarkEnd w:id="973"/>
      <w:r w:rsidRPr="00EC04BB">
        <w:rPr>
          <w:color w:val="000000"/>
          <w:sz w:val="20"/>
          <w:szCs w:val="20"/>
        </w:rPr>
        <w:t>13) участь у громадських об’єднаннях;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4" w:name="n979"/>
      <w:bookmarkEnd w:id="974"/>
      <w:r w:rsidRPr="00EC04BB">
        <w:rPr>
          <w:color w:val="000000"/>
          <w:sz w:val="20"/>
          <w:szCs w:val="20"/>
        </w:rPr>
        <w:t>14) участь у діяльності органів громадського самоврядування вищого навчального закладу, інститутів, факультетів, відділень, вченої ради вищого навчального закладу, органів студентського самоврядування;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5" w:name="n980"/>
      <w:bookmarkEnd w:id="975"/>
      <w:r w:rsidRPr="00EC04BB">
        <w:rPr>
          <w:color w:val="000000"/>
          <w:sz w:val="20"/>
          <w:szCs w:val="20"/>
        </w:rPr>
        <w:t>15)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6" w:name="n981"/>
      <w:bookmarkEnd w:id="976"/>
      <w:r w:rsidRPr="00EC04BB">
        <w:rPr>
          <w:color w:val="000000"/>
          <w:sz w:val="20"/>
          <w:szCs w:val="20"/>
        </w:rPr>
        <w:t>16) 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7" w:name="n982"/>
      <w:bookmarkEnd w:id="977"/>
      <w:r w:rsidRPr="00EC04BB">
        <w:rPr>
          <w:color w:val="000000"/>
          <w:sz w:val="20"/>
          <w:szCs w:val="20"/>
        </w:rPr>
        <w:t>17) академічну мобільність, у тому числі міжнародну;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8" w:name="n983"/>
      <w:bookmarkEnd w:id="978"/>
      <w:r w:rsidRPr="00EC04BB">
        <w:rPr>
          <w:color w:val="000000"/>
          <w:sz w:val="20"/>
          <w:szCs w:val="20"/>
        </w:rPr>
        <w:t>18) отримання соціальної допомоги у випадках, встановлених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79" w:name="n984"/>
      <w:bookmarkEnd w:id="979"/>
      <w:r w:rsidRPr="00EC04BB">
        <w:rPr>
          <w:color w:val="000000"/>
          <w:sz w:val="20"/>
          <w:szCs w:val="20"/>
        </w:rPr>
        <w:t>19) зарахування до страхового стажу відповідно до</w:t>
      </w:r>
      <w:r w:rsidRPr="00EC04BB">
        <w:rPr>
          <w:rStyle w:val="apple-converted-space"/>
          <w:color w:val="000000"/>
          <w:sz w:val="20"/>
          <w:szCs w:val="20"/>
        </w:rPr>
        <w:t> </w:t>
      </w:r>
      <w:hyperlink r:id="rId14" w:tgtFrame="_blank" w:history="1">
        <w:r w:rsidRPr="00EC04BB">
          <w:rPr>
            <w:rStyle w:val="a3"/>
            <w:color w:val="000099"/>
            <w:sz w:val="20"/>
            <w:szCs w:val="20"/>
            <w:bdr w:val="none" w:sz="0" w:space="0" w:color="auto" w:frame="1"/>
          </w:rPr>
          <w:t>Закону України</w:t>
        </w:r>
      </w:hyperlink>
      <w:r w:rsidRPr="00EC04BB">
        <w:rPr>
          <w:rStyle w:val="apple-converted-space"/>
          <w:color w:val="000000"/>
          <w:sz w:val="20"/>
          <w:szCs w:val="20"/>
        </w:rPr>
        <w:t> </w:t>
      </w:r>
      <w:r w:rsidRPr="00EC04BB">
        <w:rPr>
          <w:color w:val="000000"/>
          <w:sz w:val="20"/>
          <w:szCs w:val="20"/>
        </w:rPr>
        <w:t>"Про загальнообов’язкове державне пенсійне страхування" періодів навчання на денній формі навчання у вищих навчальних закладах, аспірантурі, докторантурі, клінічній ординатурі, інтернатурі, резидентурі, за умови добровільної сплати страхових внесків;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0" w:name="n985"/>
      <w:bookmarkEnd w:id="980"/>
      <w:r w:rsidRPr="00EC04BB">
        <w:rPr>
          <w:color w:val="000000"/>
          <w:sz w:val="20"/>
          <w:szCs w:val="20"/>
        </w:rPr>
        <w:lastRenderedPageBreak/>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1" w:name="n986"/>
      <w:bookmarkEnd w:id="981"/>
      <w:r w:rsidRPr="00EC04BB">
        <w:rPr>
          <w:color w:val="000000"/>
          <w:sz w:val="20"/>
          <w:szCs w:val="20"/>
        </w:rPr>
        <w:t>21) участь у формуванні індивідуального навчального плану;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2" w:name="n987"/>
      <w:bookmarkEnd w:id="982"/>
      <w:r w:rsidRPr="00EC04BB">
        <w:rPr>
          <w:color w:val="000000"/>
          <w:sz w:val="20"/>
          <w:szCs w:val="20"/>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3" w:name="n988"/>
      <w:bookmarkEnd w:id="983"/>
      <w:r w:rsidRPr="00EC04BB">
        <w:rPr>
          <w:color w:val="000000"/>
          <w:sz w:val="20"/>
          <w:szCs w:val="20"/>
        </w:rPr>
        <w:t>23) захист від будь-яких форм експлуатації, фізичного та психічного насильства;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4" w:name="n989"/>
      <w:bookmarkEnd w:id="984"/>
      <w:r w:rsidRPr="00EC04BB">
        <w:rPr>
          <w:color w:val="000000"/>
          <w:sz w:val="20"/>
          <w:szCs w:val="20"/>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5" w:name="n990"/>
      <w:bookmarkEnd w:id="985"/>
      <w:r w:rsidRPr="00EC04BB">
        <w:rPr>
          <w:color w:val="000000"/>
          <w:sz w:val="20"/>
          <w:szCs w:val="20"/>
        </w:rPr>
        <w:t>25) канікулярну відпустку тривалістю не менш як вісім календарних тижнів на навчальний рік;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6" w:name="n991"/>
      <w:bookmarkEnd w:id="986"/>
      <w:r w:rsidRPr="00EC04BB">
        <w:rPr>
          <w:color w:val="000000"/>
          <w:sz w:val="20"/>
          <w:szCs w:val="20"/>
        </w:rPr>
        <w:t>26) отримання цільових пільгових державних кредитів для здобуття вищої освіти у порядку, визначеному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7" w:name="n992"/>
      <w:bookmarkEnd w:id="987"/>
      <w:r w:rsidRPr="00EC04BB">
        <w:rPr>
          <w:color w:val="000000"/>
          <w:sz w:val="20"/>
          <w:szCs w:val="20"/>
        </w:rPr>
        <w:t>27) оскарження дій органів управління вищого навчального закладу та їх посадових осіб, педагогічних і науково-педагогічних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8" w:name="n993"/>
      <w:bookmarkEnd w:id="988"/>
      <w:r w:rsidRPr="00EC04BB">
        <w:rPr>
          <w:color w:val="000000"/>
          <w:sz w:val="20"/>
          <w:szCs w:val="20"/>
        </w:rPr>
        <w:t>28) спеціальний навчально-реабілітаційний супровід та вільний доступ до інфраструктури вищого навчального закладу відповідно до медико-соціальних показань за наявності обмежень життєдіяльності, зумовлених станом здоров’я.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89" w:name="n994"/>
      <w:bookmarkEnd w:id="989"/>
      <w:r w:rsidRPr="00EC04BB">
        <w:rPr>
          <w:color w:val="000000"/>
          <w:sz w:val="20"/>
          <w:szCs w:val="20"/>
        </w:rPr>
        <w:t>2. Особи, які навчаються у вищих навчальних закладах за денною формою навчання за рахунок коштів державного або місцевих бюджетів, мають право на отримання стипендій у встановленому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0" w:name="n995"/>
      <w:bookmarkEnd w:id="990"/>
      <w:r w:rsidRPr="00EC04BB">
        <w:rPr>
          <w:color w:val="000000"/>
          <w:sz w:val="20"/>
          <w:szCs w:val="20"/>
        </w:rPr>
        <w:t>3. Особи, які навчаються у вищих навчальних закладах за денною формою навчання, можуть отримувати інші стипендії, призначені фізичними (юридичними) особами.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1" w:name="n996"/>
      <w:bookmarkEnd w:id="991"/>
      <w:r w:rsidRPr="00EC04BB">
        <w:rPr>
          <w:color w:val="000000"/>
          <w:sz w:val="20"/>
          <w:szCs w:val="20"/>
        </w:rPr>
        <w:t>4. Розмір стипендіального фонду вищого навчального закладу повинен забезпечувати виплату академічних стипендій не менш як двом третинам і не більш як 75 відсоткам студентів (курсантів невійськових вищих навчальних закладів) денної форми навчання, які навчаються за кошти державного бюджету, без урахування осіб, які отримують соціальні стипендії.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2" w:name="n997"/>
      <w:bookmarkEnd w:id="992"/>
      <w:r w:rsidRPr="00EC04BB">
        <w:rPr>
          <w:color w:val="000000"/>
          <w:sz w:val="20"/>
          <w:szCs w:val="20"/>
        </w:rPr>
        <w:t>5. Розмір академічної та соціальної стипендій, порядок їх призначення і виплати встановлюються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3" w:name="n998"/>
      <w:bookmarkEnd w:id="993"/>
      <w:r w:rsidRPr="00EC04BB">
        <w:rPr>
          <w:color w:val="000000"/>
          <w:sz w:val="20"/>
          <w:szCs w:val="20"/>
        </w:rPr>
        <w:t>6. Розмір мінімальної академічної та соціальної стипендій для здобувачів освітніх ступенів вищої освіти не може бути меншим, ніж розмір прожиткового мінімуму з розрахунку на одну особу на місяць. Розмір мінімальної академічної та соціальної стипендій для здобувачів ступеня молодшого бакалавра не може бути меншим, ніж дві третини розміру прожиткового мінімуму з розрахунку на одну особу на місяць.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4" w:name="n999"/>
      <w:bookmarkEnd w:id="994"/>
      <w:r w:rsidRPr="00EC04BB">
        <w:rPr>
          <w:color w:val="000000"/>
          <w:sz w:val="20"/>
          <w:szCs w:val="20"/>
        </w:rPr>
        <w:t>7. Академічні стипендії виплачуються не менш як двом третинам студентів (курсантів) кожного курсу (крім першого семестру першого року навчання) за кожною спеціальністю, без урахування осіб, які отримують соціальні стипендії. Академічну стипендію отримують студенти (курсанти), які згідно з рейтингом, складеним у вищому навчальному закладі за результатами семестрового контролю, здобули найкращі результати навчання. До проведення першого семестрового контролю академічна стипендія у мінімальному розмірі призначається всім студентам (курсантам), зарахованим до вищого навчального закладу на перший курс навчання.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5" w:name="n1000"/>
      <w:bookmarkEnd w:id="995"/>
      <w:r w:rsidRPr="00EC04BB">
        <w:rPr>
          <w:color w:val="000000"/>
          <w:sz w:val="20"/>
          <w:szCs w:val="20"/>
        </w:rPr>
        <w:t>8. Особам, які досягли значних успіхів у навчанні та/або науковій діяльності, за рішенням вченої ради вищого навчального закладу можуть призначатися персональні стипендії.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6" w:name="n1001"/>
      <w:bookmarkEnd w:id="996"/>
      <w:r w:rsidRPr="00EC04BB">
        <w:rPr>
          <w:color w:val="000000"/>
          <w:sz w:val="20"/>
          <w:szCs w:val="20"/>
        </w:rPr>
        <w:t>9. Здобувачі вищої освіти, які навчаються у вищих навчальних закладах за денною формою навчання, мають право на пільговий проїзд у транспорті у порядку, встановленому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7" w:name="n1002"/>
      <w:bookmarkEnd w:id="997"/>
      <w:r w:rsidRPr="00EC04BB">
        <w:rPr>
          <w:color w:val="000000"/>
          <w:sz w:val="20"/>
          <w:szCs w:val="20"/>
        </w:rPr>
        <w:t>10. Студенти, курсанти вищих навчальних закладів мають право на отримання студентського квитка, зразок якого затверджується центральним органом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8" w:name="n1003"/>
      <w:bookmarkEnd w:id="998"/>
      <w:r w:rsidRPr="00EC04BB">
        <w:rPr>
          <w:rStyle w:val="rvts9"/>
          <w:b/>
          <w:bCs/>
          <w:color w:val="000000"/>
          <w:sz w:val="20"/>
          <w:szCs w:val="20"/>
          <w:bdr w:val="none" w:sz="0" w:space="0" w:color="auto" w:frame="1"/>
        </w:rPr>
        <w:t>Стаття 63.</w:t>
      </w:r>
      <w:r w:rsidRPr="00EC04BB">
        <w:rPr>
          <w:rStyle w:val="apple-converted-space"/>
          <w:color w:val="000000"/>
          <w:sz w:val="20"/>
          <w:szCs w:val="20"/>
        </w:rPr>
        <w:t> </w:t>
      </w:r>
      <w:r w:rsidRPr="00EC04BB">
        <w:rPr>
          <w:color w:val="000000"/>
          <w:sz w:val="20"/>
          <w:szCs w:val="20"/>
        </w:rPr>
        <w:t>Обов’язки осіб, які навчаються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999" w:name="n1004"/>
      <w:bookmarkEnd w:id="999"/>
      <w:r w:rsidRPr="00EC04BB">
        <w:rPr>
          <w:color w:val="000000"/>
          <w:sz w:val="20"/>
          <w:szCs w:val="20"/>
        </w:rPr>
        <w:t>1. Особи, які навчаються у вищих навчальних закладах, зобов’язані: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00" w:name="n1005"/>
      <w:bookmarkEnd w:id="1000"/>
      <w:r w:rsidRPr="00EC04BB">
        <w:rPr>
          <w:color w:val="000000"/>
          <w:sz w:val="20"/>
          <w:szCs w:val="20"/>
        </w:rPr>
        <w:t>1) дотримуватися вимог законодавства, статуту та правил внутрішнього розпорядку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01" w:name="n1006"/>
      <w:bookmarkEnd w:id="1001"/>
      <w:r w:rsidRPr="00EC04BB">
        <w:rPr>
          <w:color w:val="000000"/>
          <w:sz w:val="20"/>
          <w:szCs w:val="20"/>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02" w:name="n1007"/>
      <w:bookmarkEnd w:id="1002"/>
      <w:r w:rsidRPr="00EC04BB">
        <w:rPr>
          <w:color w:val="000000"/>
          <w:sz w:val="20"/>
          <w:szCs w:val="20"/>
        </w:rPr>
        <w:t>3) виконувати вимоги освітньої (наукової) програми.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03" w:name="n1008"/>
      <w:bookmarkEnd w:id="1003"/>
      <w:r w:rsidRPr="00EC04BB">
        <w:rPr>
          <w:rStyle w:val="rvts9"/>
          <w:b/>
          <w:bCs/>
          <w:color w:val="000000"/>
          <w:sz w:val="20"/>
          <w:szCs w:val="20"/>
          <w:bdr w:val="none" w:sz="0" w:space="0" w:color="auto" w:frame="1"/>
        </w:rPr>
        <w:t>Стаття 64.</w:t>
      </w:r>
      <w:r w:rsidRPr="00EC04BB">
        <w:rPr>
          <w:rStyle w:val="apple-converted-space"/>
          <w:color w:val="000000"/>
          <w:sz w:val="20"/>
          <w:szCs w:val="20"/>
        </w:rPr>
        <w:t> </w:t>
      </w:r>
      <w:r w:rsidRPr="00EC04BB">
        <w:rPr>
          <w:color w:val="000000"/>
          <w:sz w:val="20"/>
          <w:szCs w:val="20"/>
        </w:rPr>
        <w:t>Працевлаштування випускників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04" w:name="n1009"/>
      <w:bookmarkEnd w:id="1004"/>
      <w:r w:rsidRPr="00EC04BB">
        <w:rPr>
          <w:color w:val="000000"/>
          <w:sz w:val="20"/>
          <w:szCs w:val="20"/>
        </w:rPr>
        <w:t>1. Держава у співпраці з роботодавцями забезпечує створення умов для реалізації випускниками вищих навчальних закладів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05" w:name="n1010"/>
      <w:bookmarkEnd w:id="1005"/>
      <w:r w:rsidRPr="00EC04BB">
        <w:rPr>
          <w:color w:val="000000"/>
          <w:sz w:val="20"/>
          <w:szCs w:val="20"/>
        </w:rPr>
        <w:t>2. Випускники вищих військових навчальних закладів (вищих навчальних закладів із специфічними умовами навчання), військових інститутів як підрозділів вищих навчальних закладів з числа військовослужбовців (осіб начальницького складу) направляються для подальшого проходження служби відповідно до законодавства.</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1006" w:name="n1011"/>
      <w:bookmarkEnd w:id="1006"/>
      <w:r w:rsidRPr="00EC04BB">
        <w:rPr>
          <w:rStyle w:val="rvts15"/>
          <w:b/>
          <w:bCs/>
          <w:color w:val="000000"/>
          <w:sz w:val="20"/>
          <w:szCs w:val="20"/>
          <w:bdr w:val="none" w:sz="0" w:space="0" w:color="auto" w:frame="1"/>
        </w:rPr>
        <w:t>Розділ XI</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НАУКОВА, НАУКОВО-ТЕХНІЧНА ТА ІННОВАЦІЙНА ДІЯЛЬНІСТЬ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07" w:name="n1012"/>
      <w:bookmarkEnd w:id="1007"/>
      <w:r w:rsidRPr="00EC04BB">
        <w:rPr>
          <w:rStyle w:val="rvts9"/>
          <w:b/>
          <w:bCs/>
          <w:color w:val="000000"/>
          <w:sz w:val="20"/>
          <w:szCs w:val="20"/>
          <w:bdr w:val="none" w:sz="0" w:space="0" w:color="auto" w:frame="1"/>
        </w:rPr>
        <w:t>Стаття 65.</w:t>
      </w:r>
      <w:r w:rsidRPr="00EC04BB">
        <w:rPr>
          <w:rStyle w:val="apple-converted-space"/>
          <w:color w:val="000000"/>
          <w:sz w:val="20"/>
          <w:szCs w:val="20"/>
        </w:rPr>
        <w:t> </w:t>
      </w:r>
      <w:r w:rsidRPr="00EC04BB">
        <w:rPr>
          <w:color w:val="000000"/>
          <w:sz w:val="20"/>
          <w:szCs w:val="20"/>
        </w:rPr>
        <w:t>Мета і завдання наукової, науково-технічної та інноваційної діяльності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08" w:name="n1013"/>
      <w:bookmarkEnd w:id="1008"/>
      <w:r w:rsidRPr="00EC04BB">
        <w:rPr>
          <w:color w:val="000000"/>
          <w:sz w:val="20"/>
          <w:szCs w:val="20"/>
        </w:rPr>
        <w:lastRenderedPageBreak/>
        <w:t>1. Наукова, науково-технічна та інноваційна діяльність у вищих навчальних закладах є невід’ємною складовою освітньої діяльності і провадиться з метою інтеграції наукової, освітньої і 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09" w:name="n1014"/>
      <w:bookmarkEnd w:id="1009"/>
      <w:r w:rsidRPr="00EC04BB">
        <w:rPr>
          <w:color w:val="000000"/>
          <w:sz w:val="20"/>
          <w:szCs w:val="20"/>
        </w:rPr>
        <w:t>2. Суб’єктами наукової, науково-технічної та інноваційної діяльності є наукові, науково-педагогічні працівники, особи, які навчаються у вищих навчальних закладах, інші працівники вищих навчальних закладів, а також працівники підприємств, які спільно з вищими навчальними закладами провадять наукову, науково-технічну та інноваційну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0" w:name="n1015"/>
      <w:bookmarkEnd w:id="1010"/>
      <w:r w:rsidRPr="00EC04BB">
        <w:rPr>
          <w:color w:val="000000"/>
          <w:sz w:val="20"/>
          <w:szCs w:val="20"/>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1" w:name="n1016"/>
      <w:bookmarkEnd w:id="1011"/>
      <w:r w:rsidRPr="00EC04BB">
        <w:rPr>
          <w:color w:val="000000"/>
          <w:sz w:val="20"/>
          <w:szCs w:val="20"/>
        </w:rPr>
        <w:t>4. Основними завданнями наукової, науково-технічної та інноваційної діяльності вищих навчальних закладів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2" w:name="n1017"/>
      <w:bookmarkEnd w:id="1012"/>
      <w:r w:rsidRPr="00EC04BB">
        <w:rPr>
          <w:color w:val="000000"/>
          <w:sz w:val="20"/>
          <w:szCs w:val="20"/>
        </w:rPr>
        <w:t>1) одержання конкурентоспроможних наукових і науково-прикладних результатів;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3" w:name="n1018"/>
      <w:bookmarkEnd w:id="1013"/>
      <w:r w:rsidRPr="00EC04BB">
        <w:rPr>
          <w:color w:val="000000"/>
          <w:sz w:val="20"/>
          <w:szCs w:val="20"/>
        </w:rPr>
        <w:t>2) застосування нових наукових, науково-технічних знань під час підготовки фахівців з вищою освітою;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4" w:name="n1019"/>
      <w:bookmarkEnd w:id="1014"/>
      <w:r w:rsidRPr="00EC04BB">
        <w:rPr>
          <w:color w:val="000000"/>
          <w:sz w:val="20"/>
          <w:szCs w:val="20"/>
        </w:rPr>
        <w:t>3) формування сучасного наукового кадрового потенціалу, здатного забезпечити розробку та впровадження інноваційних наукових розробок.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5" w:name="n1020"/>
      <w:bookmarkEnd w:id="1015"/>
      <w:r w:rsidRPr="00EC04BB">
        <w:rPr>
          <w:rStyle w:val="rvts9"/>
          <w:b/>
          <w:bCs/>
          <w:color w:val="000000"/>
          <w:sz w:val="20"/>
          <w:szCs w:val="20"/>
          <w:bdr w:val="none" w:sz="0" w:space="0" w:color="auto" w:frame="1"/>
        </w:rPr>
        <w:t>Стаття 66.</w:t>
      </w:r>
      <w:r w:rsidRPr="00EC04BB">
        <w:rPr>
          <w:rStyle w:val="apple-converted-space"/>
          <w:color w:val="000000"/>
          <w:sz w:val="20"/>
          <w:szCs w:val="20"/>
        </w:rPr>
        <w:t> </w:t>
      </w:r>
      <w:r w:rsidRPr="00EC04BB">
        <w:rPr>
          <w:color w:val="000000"/>
          <w:sz w:val="20"/>
          <w:szCs w:val="20"/>
        </w:rPr>
        <w:t>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6" w:name="n1021"/>
      <w:bookmarkEnd w:id="1016"/>
      <w:r w:rsidRPr="00EC04BB">
        <w:rPr>
          <w:color w:val="000000"/>
          <w:sz w:val="20"/>
          <w:szCs w:val="20"/>
        </w:rPr>
        <w:t>1. 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7" w:name="n1022"/>
      <w:bookmarkEnd w:id="1017"/>
      <w:r w:rsidRPr="00EC04BB">
        <w:rPr>
          <w:color w:val="000000"/>
          <w:sz w:val="20"/>
          <w:szCs w:val="20"/>
        </w:rPr>
        <w:t>2. Основними напрямами інтеграції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8" w:name="n1023"/>
      <w:bookmarkEnd w:id="1018"/>
      <w:r w:rsidRPr="00EC04BB">
        <w:rPr>
          <w:color w:val="000000"/>
          <w:sz w:val="20"/>
          <w:szCs w:val="20"/>
        </w:rPr>
        <w:t>1) участь у розробленні та виконання державних цільових програм економічного і соціального розвитку;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19" w:name="n1024"/>
      <w:bookmarkEnd w:id="1019"/>
      <w:r w:rsidRPr="00EC04BB">
        <w:rPr>
          <w:color w:val="000000"/>
          <w:sz w:val="20"/>
          <w:szCs w:val="20"/>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0" w:name="n1025"/>
      <w:bookmarkEnd w:id="1020"/>
      <w:r w:rsidRPr="00EC04BB">
        <w:rPr>
          <w:color w:val="000000"/>
          <w:sz w:val="20"/>
          <w:szCs w:val="20"/>
        </w:rPr>
        <w:t>3) участь у створенні науково-навчальних, науково-дослідних об’єднань, інноваційних структур та інших організаційних форм кооперації;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1" w:name="n1026"/>
      <w:bookmarkEnd w:id="1021"/>
      <w:r w:rsidRPr="00EC04BB">
        <w:rPr>
          <w:color w:val="000000"/>
          <w:sz w:val="20"/>
          <w:szCs w:val="20"/>
        </w:rPr>
        <w:t>4) впровадження спільно створених інноваційних продуктів у виробництво, інші галузі економіки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2" w:name="n1027"/>
      <w:bookmarkEnd w:id="1022"/>
      <w:r w:rsidRPr="00EC04BB">
        <w:rPr>
          <w:color w:val="000000"/>
          <w:sz w:val="20"/>
          <w:szCs w:val="20"/>
        </w:rPr>
        <w:t>5) забезпечення набуття, охорони та захисту прав інтелектуальної власності на результати наукової та науково-технічної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3" w:name="n1028"/>
      <w:bookmarkEnd w:id="1023"/>
      <w:r w:rsidRPr="00EC04BB">
        <w:rPr>
          <w:color w:val="000000"/>
          <w:sz w:val="20"/>
          <w:szCs w:val="20"/>
        </w:rPr>
        <w:t>6) провадження спільної видавничої та інформаційно-ресурсної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4" w:name="n1029"/>
      <w:bookmarkEnd w:id="1024"/>
      <w:r w:rsidRPr="00EC04BB">
        <w:rPr>
          <w:color w:val="000000"/>
          <w:sz w:val="20"/>
          <w:szCs w:val="20"/>
        </w:rPr>
        <w:t>7) залучення вищими навчальними закладами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вищих навчальних закладів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навчального процесу у вищій школі;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5" w:name="n1030"/>
      <w:bookmarkEnd w:id="1025"/>
      <w:r w:rsidRPr="00EC04BB">
        <w:rPr>
          <w:color w:val="000000"/>
          <w:sz w:val="20"/>
          <w:szCs w:val="20"/>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вищих навчальних закладів із забезпеченням їх безпосередньої участі у проведенні наукових досліджень.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6" w:name="n1031"/>
      <w:bookmarkEnd w:id="1026"/>
      <w:r w:rsidRPr="00EC04BB">
        <w:rPr>
          <w:rStyle w:val="rvts9"/>
          <w:b/>
          <w:bCs/>
          <w:color w:val="000000"/>
          <w:sz w:val="20"/>
          <w:szCs w:val="20"/>
          <w:bdr w:val="none" w:sz="0" w:space="0" w:color="auto" w:frame="1"/>
        </w:rPr>
        <w:t>Стаття 67.</w:t>
      </w:r>
      <w:r w:rsidRPr="00EC04BB">
        <w:rPr>
          <w:rStyle w:val="apple-converted-space"/>
          <w:color w:val="000000"/>
          <w:sz w:val="20"/>
          <w:szCs w:val="20"/>
        </w:rPr>
        <w:t> </w:t>
      </w:r>
      <w:r w:rsidRPr="00EC04BB">
        <w:rPr>
          <w:color w:val="000000"/>
          <w:sz w:val="20"/>
          <w:szCs w:val="20"/>
        </w:rPr>
        <w:t>Організація наукової, науково-технічної та інноваційної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7" w:name="n1032"/>
      <w:bookmarkEnd w:id="1027"/>
      <w:r w:rsidRPr="00EC04BB">
        <w:rPr>
          <w:color w:val="000000"/>
          <w:sz w:val="20"/>
          <w:szCs w:val="20"/>
        </w:rPr>
        <w:t>1. Наукова, науково-технічна та інноваційна діяльність у вищих навчальних закладах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вищі навчальні заклади, формують політику наукової і інноваційної діяльності, яка здійснюється безпосередньо вищими навчальними закладами на засадах автономії.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8" w:name="n1033"/>
      <w:bookmarkEnd w:id="1028"/>
      <w:r w:rsidRPr="00EC04BB">
        <w:rPr>
          <w:color w:val="000000"/>
          <w:sz w:val="20"/>
          <w:szCs w:val="20"/>
        </w:rPr>
        <w:t>2. Центральний орган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29" w:name="n1034"/>
      <w:bookmarkEnd w:id="1029"/>
      <w:r w:rsidRPr="00EC04BB">
        <w:rPr>
          <w:color w:val="000000"/>
          <w:sz w:val="20"/>
          <w:szCs w:val="20"/>
        </w:rPr>
        <w:t>1) розробляє відповідно до законодавства пропозиції щодо обсягу бюджетного фінансування наукової, науково-технічної та інноваційної діяльності вищих навчальних закладів, інших підприємств, установ та організацій, що діють у системі вищої освіти, а також щодо обсягу капітального будівництва зазначених підприємств, установ та організацій з урахуванням їхніх запитів;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0" w:name="n1035"/>
      <w:bookmarkEnd w:id="1030"/>
      <w:r w:rsidRPr="00EC04BB">
        <w:rPr>
          <w:color w:val="000000"/>
          <w:sz w:val="20"/>
          <w:szCs w:val="20"/>
        </w:rPr>
        <w:t>2) погоджує рішення про утворення науково-навчальних і науково-дослідних об’єднань, що провадять наукову, науково-технічну та інноваційну діяльність спільно з науковими установами і організаціями Національної академії наук України, національних галузевих академій, наукових і науково-технологічних парків, бізнес-інкубаторів, мистецьких творчих майстерень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1" w:name="n1036"/>
      <w:bookmarkEnd w:id="1031"/>
      <w:r w:rsidRPr="00EC04BB">
        <w:rPr>
          <w:color w:val="000000"/>
          <w:sz w:val="20"/>
          <w:szCs w:val="20"/>
        </w:rPr>
        <w:lastRenderedPageBreak/>
        <w:t>3) розробляє державні цільові програми, спрямовані на обладнання вищих навчальних закладів сучасними приладами, науковим обладнанням, навчальними лабораторіями, інформаційно-телекомунікаційними мережами тощо, з урахуванням їхніх запитів.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2" w:name="n1037"/>
      <w:bookmarkEnd w:id="1032"/>
      <w:r w:rsidRPr="00EC04BB">
        <w:rPr>
          <w:color w:val="000000"/>
          <w:sz w:val="20"/>
          <w:szCs w:val="20"/>
        </w:rPr>
        <w:t>3. Наукові дослідження, що проводяться за рахунок коштів державного та місцевих бюджетів, фінансуються державними органами та органами місцевого самоврядування, до сфери управління яких належать вищі навчальні заклади, незалежно від фінансування освітньої діяльності. У першочерговому порядку фінансуються фундаментальні дослідження, а також прикладні науково-дослідні роботи, що виконуються в межах основних напрямів розвитку науки і техніки. Державні органи та органи місцевого самоврядування, до сфери управління яких належать вищі навчальні заклади, за результатами наукової діяльності вищих навчальних закладів визначають для них обсяг фінансування наукової діяльності за окремими бюджетними програмами. Вищі навчальні заклади на конкурсних засадах формують тематику науково-дослідних робіт і самостійно затверджують тематичні плани наукової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3" w:name="n1038"/>
      <w:bookmarkEnd w:id="1033"/>
      <w:r w:rsidRPr="00EC04BB">
        <w:rPr>
          <w:color w:val="000000"/>
          <w:sz w:val="20"/>
          <w:szCs w:val="20"/>
        </w:rPr>
        <w:t>4. Держава економічно заохочує підприємства різних форм власності до співпраці з вищими навчальними закладами щодо виконання науково-інноваційних проектів, підготовки і перепідготовки фахівців з вищою освітою, проведення практики студентів.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4" w:name="n1039"/>
      <w:bookmarkEnd w:id="1034"/>
      <w:r w:rsidRPr="00EC04BB">
        <w:rPr>
          <w:color w:val="000000"/>
          <w:sz w:val="20"/>
          <w:szCs w:val="20"/>
        </w:rPr>
        <w:t>5. Вищий навчальний заклад, який провадить наукову діяльність, що має важливе значення для науки, економіки та виробництва, і хоче отримати відповідну державну підтримку, має право пройти державну атестацію відповідно до</w:t>
      </w:r>
      <w:r w:rsidRPr="00EC04BB">
        <w:rPr>
          <w:rStyle w:val="apple-converted-space"/>
          <w:color w:val="000000"/>
          <w:sz w:val="20"/>
          <w:szCs w:val="20"/>
        </w:rPr>
        <w:t> </w:t>
      </w:r>
      <w:hyperlink r:id="rId15" w:tgtFrame="_blank" w:history="1">
        <w:r w:rsidRPr="00EC04BB">
          <w:rPr>
            <w:rStyle w:val="a3"/>
            <w:color w:val="000099"/>
            <w:sz w:val="20"/>
            <w:szCs w:val="20"/>
            <w:bdr w:val="none" w:sz="0" w:space="0" w:color="auto" w:frame="1"/>
          </w:rPr>
          <w:t>Закону України</w:t>
        </w:r>
      </w:hyperlink>
      <w:r w:rsidRPr="00EC04BB">
        <w:rPr>
          <w:rStyle w:val="apple-converted-space"/>
          <w:color w:val="000000"/>
          <w:sz w:val="20"/>
          <w:szCs w:val="20"/>
        </w:rPr>
        <w:t> </w:t>
      </w:r>
      <w:r w:rsidRPr="00EC04BB">
        <w:rPr>
          <w:color w:val="000000"/>
          <w:sz w:val="20"/>
          <w:szCs w:val="20"/>
        </w:rPr>
        <w:t>"Про наукову і науково-технічну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5" w:name="n1040"/>
      <w:bookmarkEnd w:id="1035"/>
      <w:r w:rsidRPr="00EC04BB">
        <w:rPr>
          <w:rStyle w:val="rvts9"/>
          <w:b/>
          <w:bCs/>
          <w:color w:val="000000"/>
          <w:sz w:val="20"/>
          <w:szCs w:val="20"/>
          <w:bdr w:val="none" w:sz="0" w:space="0" w:color="auto" w:frame="1"/>
        </w:rPr>
        <w:t>Стаття 68.</w:t>
      </w:r>
      <w:r w:rsidRPr="00EC04BB">
        <w:rPr>
          <w:rStyle w:val="apple-converted-space"/>
          <w:color w:val="000000"/>
          <w:sz w:val="20"/>
          <w:szCs w:val="20"/>
        </w:rPr>
        <w:t> </w:t>
      </w:r>
      <w:r w:rsidRPr="00EC04BB">
        <w:rPr>
          <w:color w:val="000000"/>
          <w:sz w:val="20"/>
          <w:szCs w:val="20"/>
        </w:rPr>
        <w:t>Організаційні форми провадження наукової, науково-технічної та інноваційної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6" w:name="n1041"/>
      <w:bookmarkEnd w:id="1036"/>
      <w:r w:rsidRPr="00EC04BB">
        <w:rPr>
          <w:color w:val="000000"/>
          <w:sz w:val="20"/>
          <w:szCs w:val="20"/>
        </w:rPr>
        <w:t>1. Наукова, науково-технічна та інноваційна діяльність може провадитись вищими навчальними закладами, у тому числі через створені ними юридичні особи, предметом діяльності яких є доведення результатів наукової і науково-технічної діяльності вищого навчального закладу до стану інноваційного продукту та його подальша комерціалізація.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7" w:name="n1042"/>
      <w:bookmarkEnd w:id="1037"/>
      <w:r w:rsidRPr="00EC04BB">
        <w:rPr>
          <w:color w:val="000000"/>
          <w:sz w:val="20"/>
          <w:szCs w:val="20"/>
        </w:rPr>
        <w:t>2. До виконання наукових і науково-технічних робіт у вищому навчальному закладі можуть залучатися науково-педагогічні, наукові і педагогічні працівники, інші працівники вищих навчальних закладів, особи, які навчаються у вищому навчальному закладі, а також працівники інших організацій.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8" w:name="n1043"/>
      <w:bookmarkEnd w:id="1038"/>
      <w:r w:rsidRPr="00EC04BB">
        <w:rPr>
          <w:color w:val="000000"/>
          <w:sz w:val="20"/>
          <w:szCs w:val="20"/>
        </w:rPr>
        <w:t>3. Вищі навчальні заклади, зокрема які є засновниками інноваційних структур різних типів (наукові та технологічні парки, бізнес-інкубатори тощо), мають право 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39" w:name="n1044"/>
      <w:bookmarkEnd w:id="1039"/>
      <w:r w:rsidRPr="00EC04BB">
        <w:rPr>
          <w:rStyle w:val="rvts9"/>
          <w:b/>
          <w:bCs/>
          <w:color w:val="000000"/>
          <w:sz w:val="20"/>
          <w:szCs w:val="20"/>
          <w:bdr w:val="none" w:sz="0" w:space="0" w:color="auto" w:frame="1"/>
        </w:rPr>
        <w:t>Стаття 69.</w:t>
      </w:r>
      <w:r w:rsidRPr="00EC04BB">
        <w:rPr>
          <w:rStyle w:val="apple-converted-space"/>
          <w:color w:val="000000"/>
          <w:sz w:val="20"/>
          <w:szCs w:val="20"/>
        </w:rPr>
        <w:t> </w:t>
      </w:r>
      <w:r w:rsidRPr="00EC04BB">
        <w:rPr>
          <w:color w:val="000000"/>
          <w:sz w:val="20"/>
          <w:szCs w:val="20"/>
        </w:rPr>
        <w:t>Права інтелектуальної власності та їх захист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40" w:name="n1045"/>
      <w:bookmarkEnd w:id="1040"/>
      <w:r w:rsidRPr="00EC04BB">
        <w:rPr>
          <w:color w:val="000000"/>
          <w:sz w:val="20"/>
          <w:szCs w:val="20"/>
        </w:rPr>
        <w:t>1. Набуття, охорона та захист прав вищих навчальних закладів та учасників освітнього процесу щодо результатів наукової, науково-технічної та інших видів діяльності забезпечуються відповідно до закону.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41" w:name="n1046"/>
      <w:bookmarkEnd w:id="1041"/>
      <w:r w:rsidRPr="00EC04BB">
        <w:rPr>
          <w:color w:val="000000"/>
          <w:sz w:val="20"/>
          <w:szCs w:val="20"/>
        </w:rPr>
        <w:t>2. Вищі навчальні заклади мають право розпоряджатися майновими правами інтелектуальної власності на об’єкти права інтелектуальної власності.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42" w:name="n1047"/>
      <w:bookmarkEnd w:id="1042"/>
      <w:r w:rsidRPr="00EC04BB">
        <w:rPr>
          <w:color w:val="000000"/>
          <w:sz w:val="20"/>
          <w:szCs w:val="20"/>
        </w:rPr>
        <w:t>3. Витрати державних і комунальних вищих навчальних закладів,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43" w:name="n1048"/>
      <w:bookmarkEnd w:id="1043"/>
      <w:r w:rsidRPr="00EC04BB">
        <w:rPr>
          <w:color w:val="000000"/>
          <w:sz w:val="20"/>
          <w:szCs w:val="20"/>
        </w:rPr>
        <w:t>4. Об’єкти права інтелектуальної власності підлягають оцінці. За результатом оцінки їх вартість відображається у бухгалтерському обліку вищого навчального закладу у порядку, передбаченому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44" w:name="n1049"/>
      <w:bookmarkEnd w:id="1044"/>
      <w:r w:rsidRPr="00EC04BB">
        <w:rPr>
          <w:color w:val="000000"/>
          <w:sz w:val="20"/>
          <w:szCs w:val="20"/>
        </w:rPr>
        <w:t>5. Вищі навчальні заклади здійснюють заходи з впровадження, включаючи трансфер технологій, об’єктів права інтелектуальної власності, майнові права на які вони набули.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45" w:name="n1050"/>
      <w:bookmarkEnd w:id="1045"/>
      <w:r w:rsidRPr="00EC04BB">
        <w:rPr>
          <w:color w:val="000000"/>
          <w:sz w:val="20"/>
          <w:szCs w:val="20"/>
        </w:rPr>
        <w:t>6. Вищі навчальні заклади здійснюють заходи із запобігання академічному плагіату - оприлюдненню (частково або повністю) наукових результатів, отриманих іншими особами, як результатів власного дослідження та/або відтворенню опублікованих текстів інших авторів без відповідного посилання.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46" w:name="n1051"/>
      <w:bookmarkEnd w:id="1046"/>
      <w:r w:rsidRPr="00EC04BB">
        <w:rPr>
          <w:color w:val="000000"/>
          <w:sz w:val="20"/>
          <w:szCs w:val="20"/>
        </w:rPr>
        <w:t>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1047" w:name="n1052"/>
      <w:bookmarkEnd w:id="1047"/>
      <w:r w:rsidRPr="00EC04BB">
        <w:rPr>
          <w:rStyle w:val="rvts15"/>
          <w:b/>
          <w:bCs/>
          <w:color w:val="000000"/>
          <w:sz w:val="20"/>
          <w:szCs w:val="20"/>
          <w:bdr w:val="none" w:sz="0" w:space="0" w:color="auto" w:frame="1"/>
        </w:rPr>
        <w:t>Розділ XII</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ФІНАНСОВО-ЕКОНОМІЧНІ ВІДНОСИНИ У СФЕРІ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48" w:name="n1053"/>
      <w:bookmarkEnd w:id="1048"/>
      <w:r w:rsidRPr="00EC04BB">
        <w:rPr>
          <w:rStyle w:val="rvts9"/>
          <w:b/>
          <w:bCs/>
          <w:color w:val="000000"/>
          <w:sz w:val="20"/>
          <w:szCs w:val="20"/>
          <w:bdr w:val="none" w:sz="0" w:space="0" w:color="auto" w:frame="1"/>
        </w:rPr>
        <w:t>Стаття 70.</w:t>
      </w:r>
      <w:r w:rsidRPr="00EC04BB">
        <w:rPr>
          <w:rStyle w:val="apple-converted-space"/>
          <w:color w:val="000000"/>
          <w:sz w:val="20"/>
          <w:szCs w:val="20"/>
        </w:rPr>
        <w:t> </w:t>
      </w:r>
      <w:r w:rsidRPr="00EC04BB">
        <w:rPr>
          <w:color w:val="000000"/>
          <w:sz w:val="20"/>
          <w:szCs w:val="20"/>
        </w:rPr>
        <w:t>Матеріально-технічна база і правовий режим майна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49" w:name="n1054"/>
      <w:bookmarkEnd w:id="1049"/>
      <w:r w:rsidRPr="00EC04BB">
        <w:rPr>
          <w:color w:val="000000"/>
          <w:sz w:val="20"/>
          <w:szCs w:val="20"/>
        </w:rPr>
        <w:t>1. Матеріально-технічна база вищих навчальних закладів включає будівлі, споруди, землю, комунікації, обладнання, транспортні засоби, службове житло та інші матеріальні цінності.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0" w:name="n1055"/>
      <w:bookmarkEnd w:id="1050"/>
      <w:r w:rsidRPr="00EC04BB">
        <w:rPr>
          <w:color w:val="000000"/>
          <w:sz w:val="20"/>
          <w:szCs w:val="20"/>
        </w:rPr>
        <w:t>Відповідно до законодавства та з урахуванням організаційно-правової форми вищого навчального закладу з метою забезпечення його статутної діяльності засновником (засновниками) закріплюються на основі права господарського відання або передаються у власність будівлі, споруди, майнові комплекси, комунікації, обладнання, транспортні засоби та інше майно.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1" w:name="n1056"/>
      <w:bookmarkEnd w:id="1051"/>
      <w:r w:rsidRPr="00EC04BB">
        <w:rPr>
          <w:color w:val="000000"/>
          <w:sz w:val="20"/>
          <w:szCs w:val="20"/>
        </w:rPr>
        <w:t>Землекористування та реалізація прав власника земельних ділянок, у тому числі набуття відповідних прав на землю, здійснюються вищими навчальними закладами відповідно до</w:t>
      </w:r>
      <w:hyperlink r:id="rId16" w:tgtFrame="_blank" w:history="1">
        <w:r w:rsidRPr="00EC04BB">
          <w:rPr>
            <w:rStyle w:val="a3"/>
            <w:color w:val="000099"/>
            <w:sz w:val="20"/>
            <w:szCs w:val="20"/>
            <w:bdr w:val="none" w:sz="0" w:space="0" w:color="auto" w:frame="1"/>
          </w:rPr>
          <w:t>Земельного кодексу України</w:t>
        </w:r>
      </w:hyperlink>
      <w:r w:rsidRPr="00EC04BB">
        <w:rPr>
          <w:color w:val="000000"/>
          <w:sz w:val="20"/>
          <w:szCs w:val="20"/>
        </w:rPr>
        <w:t>.</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2" w:name="n1057"/>
      <w:bookmarkEnd w:id="1052"/>
      <w:r w:rsidRPr="00EC04BB">
        <w:rPr>
          <w:color w:val="000000"/>
          <w:sz w:val="20"/>
          <w:szCs w:val="20"/>
        </w:rPr>
        <w:t>Повноваження засновника (засновників) вищого навчального закладу щодо розпорядження державним майном у системі вищої освіти здійснюються відповідно до законодавства.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3" w:name="n1058"/>
      <w:bookmarkEnd w:id="1053"/>
      <w:r w:rsidRPr="00EC04BB">
        <w:rPr>
          <w:color w:val="000000"/>
          <w:sz w:val="20"/>
          <w:szCs w:val="20"/>
        </w:rPr>
        <w:t>2. Майно закріплюється за державним або комунальним вищим навчальним закладом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вищого навчального закладу та вищого колегіального органу самоврядування вищого навчального закладу, крім випадків, передбачених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4" w:name="n1059"/>
      <w:bookmarkEnd w:id="1054"/>
      <w:r w:rsidRPr="00EC04BB">
        <w:rPr>
          <w:color w:val="000000"/>
          <w:sz w:val="20"/>
          <w:szCs w:val="20"/>
        </w:rPr>
        <w:lastRenderedPageBreak/>
        <w:t>Власні надходження державних і комунальних вищих навчальних закладів, наукових установ,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вищого навчального закладу,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вищого навчального закладу, наукової установи на вкладних (депозитних) рахунках в установах державних банків, включаються до фінансового плану (кошторису) вищого навчального закладу,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вищого навчального закладу, наукової установи.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5" w:name="n1060"/>
      <w:bookmarkEnd w:id="1055"/>
      <w:r w:rsidRPr="00EC04BB">
        <w:rPr>
          <w:color w:val="000000"/>
          <w:sz w:val="20"/>
          <w:szCs w:val="20"/>
        </w:rPr>
        <w:t>Передача в оренду державними і комунальними вищими навчальними закладами закріплених за ними на праві господарського відання об’єктів власності здійснюється без права їх викупу відповідно до законодавства.</w:t>
      </w:r>
    </w:p>
    <w:p w:rsidR="00EC04BB" w:rsidRPr="00EC04BB" w:rsidRDefault="00EC04BB" w:rsidP="00EC04BB">
      <w:pPr>
        <w:pStyle w:val="rvps2"/>
        <w:shd w:val="clear" w:color="auto" w:fill="FFFFFF"/>
        <w:spacing w:before="0" w:beforeAutospacing="0" w:after="253" w:afterAutospacing="0"/>
        <w:ind w:firstLine="758"/>
        <w:jc w:val="both"/>
        <w:textAlignment w:val="baseline"/>
        <w:rPr>
          <w:color w:val="000000"/>
          <w:sz w:val="20"/>
          <w:szCs w:val="20"/>
        </w:rPr>
      </w:pPr>
      <w:r w:rsidRPr="00EC04BB">
        <w:rPr>
          <w:color w:val="000000"/>
          <w:sz w:val="20"/>
          <w:szCs w:val="20"/>
        </w:rPr>
        <w:t>Будівлі, споруди і приміщення вищих навчальних закладів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6" w:name="n1062"/>
      <w:bookmarkEnd w:id="1056"/>
      <w:r w:rsidRPr="00EC04BB">
        <w:rPr>
          <w:color w:val="000000"/>
          <w:sz w:val="20"/>
          <w:szCs w:val="20"/>
        </w:rPr>
        <w:t>Проектування, будівництво та реконструкція будівель, споруд і приміщень вищих навчальних закладів здійснюються з урахуванням потреб осіб з особливими освітніми потребами.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7" w:name="n1063"/>
      <w:bookmarkEnd w:id="1057"/>
      <w:r w:rsidRPr="00EC04BB">
        <w:rPr>
          <w:color w:val="000000"/>
          <w:sz w:val="20"/>
          <w:szCs w:val="20"/>
        </w:rPr>
        <w:t>Земельні ділянки передаються вищим навчальним закладам незалежно від форми власності у постійне користування в порядку, передбаченому</w:t>
      </w:r>
      <w:r w:rsidRPr="00EC04BB">
        <w:rPr>
          <w:rStyle w:val="apple-converted-space"/>
          <w:color w:val="000000"/>
          <w:sz w:val="20"/>
          <w:szCs w:val="20"/>
        </w:rPr>
        <w:t> </w:t>
      </w:r>
      <w:hyperlink r:id="rId17" w:tgtFrame="_blank" w:history="1">
        <w:r w:rsidRPr="00EC04BB">
          <w:rPr>
            <w:rStyle w:val="a3"/>
            <w:color w:val="000099"/>
            <w:sz w:val="20"/>
            <w:szCs w:val="20"/>
            <w:bdr w:val="none" w:sz="0" w:space="0" w:color="auto" w:frame="1"/>
          </w:rPr>
          <w:t>Земельним кодексом України</w:t>
        </w:r>
      </w:hyperlink>
      <w:r w:rsidRPr="00EC04BB">
        <w:rPr>
          <w:color w:val="000000"/>
          <w:sz w:val="20"/>
          <w:szCs w:val="20"/>
        </w:rPr>
        <w:t>.</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8" w:name="n1064"/>
      <w:bookmarkEnd w:id="1058"/>
      <w:r w:rsidRPr="00EC04BB">
        <w:rPr>
          <w:color w:val="000000"/>
          <w:sz w:val="20"/>
          <w:szCs w:val="20"/>
        </w:rPr>
        <w:t>3. Вищий навчальний заклад у порядку, визначеному законом, та відповідно до статуту має право: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59" w:name="n1065"/>
      <w:bookmarkEnd w:id="1059"/>
      <w:r w:rsidRPr="00EC04BB">
        <w:rPr>
          <w:color w:val="000000"/>
          <w:sz w:val="20"/>
          <w:szCs w:val="20"/>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0" w:name="n1066"/>
      <w:bookmarkEnd w:id="1060"/>
      <w:r w:rsidRPr="00EC04BB">
        <w:rPr>
          <w:color w:val="000000"/>
          <w:sz w:val="20"/>
          <w:szCs w:val="20"/>
        </w:rPr>
        <w:t>2) засновувати сталий фонд (ендавмент) вищого навчального закладу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1" w:name="n1067"/>
      <w:bookmarkEnd w:id="1061"/>
      <w:r w:rsidRPr="00EC04BB">
        <w:rPr>
          <w:color w:val="000000"/>
          <w:sz w:val="20"/>
          <w:szCs w:val="20"/>
        </w:rPr>
        <w:t>3) провадити фінансово-господарську діяльність в Україні та за кордоном;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2" w:name="n1068"/>
      <w:bookmarkEnd w:id="1062"/>
      <w:r w:rsidRPr="00EC04BB">
        <w:rPr>
          <w:color w:val="000000"/>
          <w:sz w:val="20"/>
          <w:szCs w:val="20"/>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3" w:name="n1069"/>
      <w:bookmarkEnd w:id="1063"/>
      <w:r w:rsidRPr="00EC04BB">
        <w:rPr>
          <w:color w:val="000000"/>
          <w:sz w:val="20"/>
          <w:szCs w:val="20"/>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4" w:name="n1070"/>
      <w:bookmarkEnd w:id="1064"/>
      <w:r w:rsidRPr="00EC04BB">
        <w:rPr>
          <w:color w:val="000000"/>
          <w:sz w:val="20"/>
          <w:szCs w:val="20"/>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5" w:name="n1071"/>
      <w:bookmarkEnd w:id="1065"/>
      <w:r w:rsidRPr="00EC04BB">
        <w:rPr>
          <w:color w:val="000000"/>
          <w:sz w:val="20"/>
          <w:szCs w:val="20"/>
        </w:rPr>
        <w:t>7) здійснювати капітальне будівництво, реконструкцію, проводити капітальний і поточний ремонт основних фондів;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6" w:name="n1072"/>
      <w:bookmarkEnd w:id="1066"/>
      <w:r w:rsidRPr="00EC04BB">
        <w:rPr>
          <w:color w:val="000000"/>
          <w:sz w:val="20"/>
          <w:szCs w:val="20"/>
        </w:rPr>
        <w:t>8) спрямовувати кошти на соціальну підтримку науково-педагогічних, наукових, педагогічних та інших працівників вищих навчальних закладів та осіб, які навчаються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7" w:name="n1073"/>
      <w:bookmarkEnd w:id="1067"/>
      <w:r w:rsidRPr="00EC04BB">
        <w:rPr>
          <w:color w:val="000000"/>
          <w:sz w:val="20"/>
          <w:szCs w:val="20"/>
        </w:rPr>
        <w:t>9) 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w:t>
      </w:r>
      <w:r w:rsidRPr="00EC04BB">
        <w:rPr>
          <w:rStyle w:val="apple-converted-space"/>
          <w:color w:val="000000"/>
          <w:sz w:val="20"/>
          <w:szCs w:val="20"/>
        </w:rPr>
        <w:t> </w:t>
      </w:r>
      <w:hyperlink r:id="rId18" w:anchor="n311" w:tgtFrame="_blank" w:history="1">
        <w:r w:rsidRPr="00EC04BB">
          <w:rPr>
            <w:rStyle w:val="a3"/>
            <w:color w:val="000099"/>
            <w:sz w:val="20"/>
            <w:szCs w:val="20"/>
            <w:bdr w:val="none" w:sz="0" w:space="0" w:color="auto" w:frame="1"/>
          </w:rPr>
          <w:t>статтею 16</w:t>
        </w:r>
      </w:hyperlink>
      <w:r w:rsidRPr="00EC04BB">
        <w:rPr>
          <w:rStyle w:val="apple-converted-space"/>
          <w:color w:val="000000"/>
          <w:sz w:val="20"/>
          <w:szCs w:val="20"/>
        </w:rPr>
        <w:t> </w:t>
      </w:r>
      <w:r w:rsidRPr="00EC04BB">
        <w:rPr>
          <w:color w:val="000000"/>
          <w:sz w:val="20"/>
          <w:szCs w:val="20"/>
        </w:rPr>
        <w:t>та</w:t>
      </w:r>
      <w:r w:rsidRPr="00EC04BB">
        <w:rPr>
          <w:rStyle w:val="apple-converted-space"/>
          <w:color w:val="000000"/>
          <w:sz w:val="20"/>
          <w:szCs w:val="20"/>
        </w:rPr>
        <w:t> </w:t>
      </w:r>
      <w:hyperlink r:id="rId19" w:anchor="n1763" w:tgtFrame="_blank" w:history="1">
        <w:r w:rsidRPr="00EC04BB">
          <w:rPr>
            <w:rStyle w:val="a3"/>
            <w:color w:val="000099"/>
            <w:sz w:val="20"/>
            <w:szCs w:val="20"/>
            <w:bdr w:val="none" w:sz="0" w:space="0" w:color="auto" w:frame="1"/>
          </w:rPr>
          <w:t>пунктом 27</w:t>
        </w:r>
      </w:hyperlink>
      <w:hyperlink r:id="rId20" w:anchor="n1763" w:tgtFrame="_blank" w:history="1">
        <w:r w:rsidRPr="00EC04BB">
          <w:rPr>
            <w:rStyle w:val="apple-converted-space"/>
            <w:color w:val="000099"/>
            <w:sz w:val="20"/>
            <w:szCs w:val="20"/>
            <w:u w:val="single"/>
            <w:bdr w:val="none" w:sz="0" w:space="0" w:color="auto" w:frame="1"/>
          </w:rPr>
          <w:t> </w:t>
        </w:r>
        <w:r w:rsidRPr="00EC04BB">
          <w:rPr>
            <w:rStyle w:val="a3"/>
            <w:color w:val="000099"/>
            <w:sz w:val="20"/>
            <w:szCs w:val="20"/>
            <w:bdr w:val="none" w:sz="0" w:space="0" w:color="auto" w:frame="1"/>
          </w:rPr>
          <w:t>частини першої статті 116</w:t>
        </w:r>
      </w:hyperlink>
      <w:r w:rsidRPr="00EC04BB">
        <w:rPr>
          <w:rStyle w:val="apple-converted-space"/>
          <w:color w:val="000000"/>
          <w:sz w:val="20"/>
          <w:szCs w:val="20"/>
        </w:rPr>
        <w:t> </w:t>
      </w:r>
      <w:r w:rsidRPr="00EC04BB">
        <w:rPr>
          <w:color w:val="000000"/>
          <w:sz w:val="20"/>
          <w:szCs w:val="20"/>
        </w:rPr>
        <w:t>Бюджетного кодексу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8" w:name="n1074"/>
      <w:bookmarkEnd w:id="1068"/>
      <w:r w:rsidRPr="00EC04BB">
        <w:rPr>
          <w:color w:val="000000"/>
          <w:sz w:val="20"/>
          <w:szCs w:val="20"/>
        </w:rPr>
        <w:t>10) брати участь у формуванні статутного капіталу інноваційних структур і утворених за участю вищих навчальних закладів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69" w:name="n1075"/>
      <w:bookmarkEnd w:id="1069"/>
      <w:r w:rsidRPr="00EC04BB">
        <w:rPr>
          <w:color w:val="000000"/>
          <w:sz w:val="20"/>
          <w:szCs w:val="20"/>
        </w:rPr>
        <w:t>11) засновувати навчальні заклади і наукові установи;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0" w:name="n1076"/>
      <w:bookmarkEnd w:id="1070"/>
      <w:r w:rsidRPr="00EC04BB">
        <w:rPr>
          <w:color w:val="000000"/>
          <w:sz w:val="20"/>
          <w:szCs w:val="20"/>
        </w:rPr>
        <w:t>12) засновувати підприємства для провадження інноваційної та/або виробничої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1" w:name="n1077"/>
      <w:bookmarkEnd w:id="1071"/>
      <w:r w:rsidRPr="00EC04BB">
        <w:rPr>
          <w:color w:val="000000"/>
          <w:sz w:val="20"/>
          <w:szCs w:val="20"/>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2" w:name="n1078"/>
      <w:bookmarkEnd w:id="1072"/>
      <w:r w:rsidRPr="00EC04BB">
        <w:rPr>
          <w:color w:val="000000"/>
          <w:sz w:val="20"/>
          <w:szCs w:val="20"/>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3" w:name="n1079"/>
      <w:bookmarkEnd w:id="1073"/>
      <w:r w:rsidRPr="00EC04BB">
        <w:rPr>
          <w:rStyle w:val="rvts9"/>
          <w:b/>
          <w:bCs/>
          <w:color w:val="000000"/>
          <w:sz w:val="20"/>
          <w:szCs w:val="20"/>
          <w:bdr w:val="none" w:sz="0" w:space="0" w:color="auto" w:frame="1"/>
        </w:rPr>
        <w:t>Стаття 71.</w:t>
      </w:r>
      <w:r w:rsidRPr="00EC04BB">
        <w:rPr>
          <w:rStyle w:val="apple-converted-space"/>
          <w:color w:val="000000"/>
          <w:sz w:val="20"/>
          <w:szCs w:val="20"/>
        </w:rPr>
        <w:t> </w:t>
      </w:r>
      <w:r w:rsidRPr="00EC04BB">
        <w:rPr>
          <w:color w:val="000000"/>
          <w:sz w:val="20"/>
          <w:szCs w:val="20"/>
        </w:rPr>
        <w:t>Фінансування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4" w:name="n1080"/>
      <w:bookmarkEnd w:id="1074"/>
      <w:r w:rsidRPr="00EC04BB">
        <w:rPr>
          <w:color w:val="000000"/>
          <w:sz w:val="20"/>
          <w:szCs w:val="20"/>
        </w:rPr>
        <w:t>1. Фінансування державних вищих навчальних закладів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5" w:name="n1081"/>
      <w:bookmarkEnd w:id="1075"/>
      <w:r w:rsidRPr="00EC04BB">
        <w:rPr>
          <w:color w:val="000000"/>
          <w:sz w:val="20"/>
          <w:szCs w:val="20"/>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вищих навчальних закладів у встановленому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6" w:name="n1082"/>
      <w:bookmarkEnd w:id="1076"/>
      <w:r w:rsidRPr="00EC04BB">
        <w:rPr>
          <w:color w:val="000000"/>
          <w:sz w:val="20"/>
          <w:szCs w:val="20"/>
        </w:rPr>
        <w:lastRenderedPageBreak/>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7" w:name="n1083"/>
      <w:bookmarkEnd w:id="1077"/>
      <w:r w:rsidRPr="00EC04BB">
        <w:rPr>
          <w:color w:val="000000"/>
          <w:sz w:val="20"/>
          <w:szCs w:val="20"/>
        </w:rPr>
        <w:t>4. Фінансування комунальних вищих навчальних закладів здійснюється за рахунок коштів місцевих бюджетів відповідно до</w:t>
      </w:r>
      <w:r w:rsidRPr="00EC04BB">
        <w:rPr>
          <w:rStyle w:val="apple-converted-space"/>
          <w:color w:val="000000"/>
          <w:sz w:val="20"/>
          <w:szCs w:val="20"/>
        </w:rPr>
        <w:t> </w:t>
      </w:r>
      <w:hyperlink r:id="rId21" w:tgtFrame="_blank" w:history="1">
        <w:r w:rsidRPr="00EC04BB">
          <w:rPr>
            <w:rStyle w:val="a3"/>
            <w:color w:val="000099"/>
            <w:sz w:val="20"/>
            <w:szCs w:val="20"/>
            <w:bdr w:val="none" w:sz="0" w:space="0" w:color="auto" w:frame="1"/>
          </w:rPr>
          <w:t>Бюджетного кодексу України</w:t>
        </w:r>
      </w:hyperlink>
      <w:r w:rsidRPr="00EC04BB">
        <w:rPr>
          <w:rStyle w:val="apple-converted-space"/>
          <w:color w:val="000000"/>
          <w:sz w:val="20"/>
          <w:szCs w:val="20"/>
        </w:rPr>
        <w:t> </w:t>
      </w:r>
      <w:r w:rsidRPr="00EC04BB">
        <w:rPr>
          <w:color w:val="000000"/>
          <w:sz w:val="20"/>
          <w:szCs w:val="20"/>
        </w:rPr>
        <w:t>та інших джерел, не заборонених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8" w:name="n1084"/>
      <w:bookmarkEnd w:id="1078"/>
      <w:r w:rsidRPr="00EC04BB">
        <w:rPr>
          <w:color w:val="000000"/>
          <w:sz w:val="20"/>
          <w:szCs w:val="20"/>
        </w:rPr>
        <w:t>5. Фінансування приватних вищих навчальних закладів здійснюється їх засновниками та з інших джерел, не заборонених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79" w:name="n1085"/>
      <w:bookmarkEnd w:id="1079"/>
      <w:r w:rsidRPr="00EC04BB">
        <w:rPr>
          <w:color w:val="000000"/>
          <w:sz w:val="20"/>
          <w:szCs w:val="20"/>
        </w:rPr>
        <w:t>6. Залучені кошти спрямовуються на провадження статутної діяльності вищого навчального закладу в порядку і на умовах, визначених законодавством та статутом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0" w:name="n1086"/>
      <w:bookmarkEnd w:id="1080"/>
      <w:r w:rsidRPr="00EC04BB">
        <w:rPr>
          <w:color w:val="000000"/>
          <w:sz w:val="20"/>
          <w:szCs w:val="20"/>
        </w:rPr>
        <w:t>7. До фінансового плану (кошторису) вищого навчального закладу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1" w:name="n1087"/>
      <w:bookmarkEnd w:id="1081"/>
      <w:r w:rsidRPr="00EC04BB">
        <w:rPr>
          <w:color w:val="000000"/>
          <w:sz w:val="20"/>
          <w:szCs w:val="20"/>
        </w:rPr>
        <w:t>8. Кошти, отримані вищим навчальним закладом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2" w:name="n1088"/>
      <w:bookmarkEnd w:id="1082"/>
      <w:r w:rsidRPr="00EC04BB">
        <w:rPr>
          <w:rStyle w:val="rvts9"/>
          <w:b/>
          <w:bCs/>
          <w:color w:val="000000"/>
          <w:sz w:val="20"/>
          <w:szCs w:val="20"/>
          <w:bdr w:val="none" w:sz="0" w:space="0" w:color="auto" w:frame="1"/>
        </w:rPr>
        <w:t>Стаття 72.</w:t>
      </w:r>
      <w:r w:rsidRPr="00EC04BB">
        <w:rPr>
          <w:rStyle w:val="apple-converted-space"/>
          <w:color w:val="000000"/>
          <w:sz w:val="20"/>
          <w:szCs w:val="20"/>
        </w:rPr>
        <w:t> </w:t>
      </w:r>
      <w:r w:rsidRPr="00EC04BB">
        <w:rPr>
          <w:color w:val="000000"/>
          <w:sz w:val="20"/>
          <w:szCs w:val="20"/>
        </w:rPr>
        <w:t>Формування та розміщення державного замовлення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3" w:name="n1089"/>
      <w:bookmarkEnd w:id="1083"/>
      <w:r w:rsidRPr="00EC04BB">
        <w:rPr>
          <w:color w:val="000000"/>
          <w:sz w:val="20"/>
          <w:szCs w:val="20"/>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вищих навчальних закладів, Національного агентства із забезпечення якості вищої освіти, роботодавців та їх об’єднань.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4" w:name="n1090"/>
      <w:bookmarkEnd w:id="1084"/>
      <w:r w:rsidRPr="00EC04BB">
        <w:rPr>
          <w:color w:val="000000"/>
          <w:sz w:val="20"/>
          <w:szCs w:val="20"/>
        </w:rPr>
        <w:t>Загальний обсяг державного замовлення для підготовки фахівців ступенів молодшого бакалавра, бакалавра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5" w:name="n1091"/>
      <w:bookmarkEnd w:id="1085"/>
      <w:r w:rsidRPr="00EC04BB">
        <w:rPr>
          <w:color w:val="000000"/>
          <w:sz w:val="20"/>
          <w:szCs w:val="20"/>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6" w:name="n1092"/>
      <w:bookmarkEnd w:id="1086"/>
      <w:r w:rsidRPr="00EC04BB">
        <w:rPr>
          <w:color w:val="000000"/>
          <w:sz w:val="20"/>
          <w:szCs w:val="20"/>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7" w:name="n1093"/>
      <w:bookmarkEnd w:id="1087"/>
      <w:r w:rsidRPr="00EC04BB">
        <w:rPr>
          <w:color w:val="000000"/>
          <w:sz w:val="20"/>
          <w:szCs w:val="20"/>
        </w:rPr>
        <w:t>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8" w:name="n1094"/>
      <w:bookmarkEnd w:id="1088"/>
      <w:r w:rsidRPr="00EC04BB">
        <w:rPr>
          <w:color w:val="000000"/>
          <w:sz w:val="20"/>
          <w:szCs w:val="20"/>
        </w:rPr>
        <w:t>2. Вищий навчальний заклад,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випуску бакалаврів, які навчалися за кошти державного бюджету в цьому вищому навчальному закладі, а обсяг 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вищому навчальному закладі.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89" w:name="n1095"/>
      <w:bookmarkEnd w:id="1089"/>
      <w:r w:rsidRPr="00EC04BB">
        <w:rPr>
          <w:color w:val="000000"/>
          <w:sz w:val="20"/>
          <w:szCs w:val="20"/>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0" w:name="n1096"/>
      <w:bookmarkEnd w:id="1090"/>
      <w:r w:rsidRPr="00EC04BB">
        <w:rPr>
          <w:color w:val="000000"/>
          <w:sz w:val="20"/>
          <w:szCs w:val="20"/>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вищі навчальні заклади, та відповідними вищими навчальними закладами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1" w:name="n1097"/>
      <w:bookmarkEnd w:id="1091"/>
      <w:r w:rsidRPr="00EC04BB">
        <w:rPr>
          <w:color w:val="000000"/>
          <w:sz w:val="20"/>
          <w:szCs w:val="20"/>
        </w:rPr>
        <w:t>5. Розміщення державного замовлення здійснюється державними замовниками без проведення конкурсу у разі: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2" w:name="n1098"/>
      <w:bookmarkEnd w:id="1092"/>
      <w:r w:rsidRPr="00EC04BB">
        <w:rPr>
          <w:color w:val="000000"/>
          <w:sz w:val="20"/>
          <w:szCs w:val="20"/>
        </w:rPr>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3" w:name="n1099"/>
      <w:bookmarkEnd w:id="1093"/>
      <w:r w:rsidRPr="00EC04BB">
        <w:rPr>
          <w:color w:val="000000"/>
          <w:sz w:val="20"/>
          <w:szCs w:val="20"/>
        </w:rPr>
        <w:t>2) забезпечення підготовки фахівців за відповідною спеціальністю одним навчальним закладом відповідно до наданої ліцензії.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4" w:name="n1100"/>
      <w:bookmarkEnd w:id="1094"/>
      <w:r w:rsidRPr="00EC04BB">
        <w:rPr>
          <w:color w:val="000000"/>
          <w:sz w:val="20"/>
          <w:szCs w:val="20"/>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вищі навчальні заклади.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5" w:name="n1101"/>
      <w:bookmarkEnd w:id="1095"/>
      <w:r w:rsidRPr="00EC04BB">
        <w:rPr>
          <w:color w:val="000000"/>
          <w:sz w:val="20"/>
          <w:szCs w:val="20"/>
        </w:rPr>
        <w:t>7. Інформація про обсяги розміщеного державного замовлення в розрізі вищих навчальних закладів, спеціальностей і рівнів вищої освіти, крім державного замовлення, що розміщено у вищих військових навчальних закладах (вищих навчальних закладах із специфічними умовами навчання), військових навчальних підрозділах вищих навчальних закладів, оприлюднюється державними замовниками на їх офіційних веб-сайтах кожного року не пізніше 1 жовтня.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6" w:name="n1102"/>
      <w:bookmarkEnd w:id="1096"/>
      <w:r w:rsidRPr="00EC04BB">
        <w:rPr>
          <w:color w:val="000000"/>
          <w:sz w:val="20"/>
          <w:szCs w:val="20"/>
        </w:rPr>
        <w:lastRenderedPageBreak/>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7" w:name="n1103"/>
      <w:bookmarkEnd w:id="1097"/>
      <w:r w:rsidRPr="00EC04BB">
        <w:rPr>
          <w:rStyle w:val="rvts9"/>
          <w:b/>
          <w:bCs/>
          <w:color w:val="000000"/>
          <w:sz w:val="20"/>
          <w:szCs w:val="20"/>
          <w:bdr w:val="none" w:sz="0" w:space="0" w:color="auto" w:frame="1"/>
        </w:rPr>
        <w:t>Стаття 73.</w:t>
      </w:r>
      <w:r w:rsidRPr="00EC04BB">
        <w:rPr>
          <w:rStyle w:val="apple-converted-space"/>
          <w:color w:val="000000"/>
          <w:sz w:val="20"/>
          <w:szCs w:val="20"/>
        </w:rPr>
        <w:t> </w:t>
      </w:r>
      <w:r w:rsidRPr="00EC04BB">
        <w:rPr>
          <w:color w:val="000000"/>
          <w:sz w:val="20"/>
          <w:szCs w:val="20"/>
        </w:rPr>
        <w:t>Платні послуги у сфері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8" w:name="n1104"/>
      <w:bookmarkEnd w:id="1098"/>
      <w:r w:rsidRPr="00EC04BB">
        <w:rPr>
          <w:color w:val="000000"/>
          <w:sz w:val="20"/>
          <w:szCs w:val="20"/>
        </w:rPr>
        <w:t>1. Вищий навчальний заклад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099" w:name="n1105"/>
      <w:bookmarkEnd w:id="1099"/>
      <w:r w:rsidRPr="00EC04BB">
        <w:rPr>
          <w:color w:val="000000"/>
          <w:sz w:val="20"/>
          <w:szCs w:val="20"/>
        </w:rPr>
        <w:t>2. Перелік платних освітніх та інших послуг, що можуть надаватися державними і комунальними вищими навчальними закладами, затверджується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00" w:name="n1106"/>
      <w:bookmarkEnd w:id="1100"/>
      <w:r w:rsidRPr="00EC04BB">
        <w:rPr>
          <w:color w:val="000000"/>
          <w:sz w:val="20"/>
          <w:szCs w:val="20"/>
        </w:rPr>
        <w:t>Порядок надання платних освітніх та інших послуг, включаючи порядок визначення їх 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01" w:name="n1107"/>
      <w:bookmarkEnd w:id="1101"/>
      <w:r w:rsidRPr="00EC04BB">
        <w:rPr>
          <w:color w:val="000000"/>
          <w:sz w:val="20"/>
          <w:szCs w:val="20"/>
        </w:rPr>
        <w:t>3. Державні і комунальні вищі навчальні заклади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02" w:name="n1108"/>
      <w:bookmarkEnd w:id="1102"/>
      <w:r w:rsidRPr="00EC04BB">
        <w:rPr>
          <w:color w:val="000000"/>
          <w:sz w:val="20"/>
          <w:szCs w:val="20"/>
        </w:rPr>
        <w:t>4.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навчального закладу, що діють на підставі положення, затвердженого відповідно до законодавства та статуту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03" w:name="n1109"/>
      <w:bookmarkEnd w:id="1103"/>
      <w:r w:rsidRPr="00EC04BB">
        <w:rPr>
          <w:color w:val="000000"/>
          <w:sz w:val="20"/>
          <w:szCs w:val="20"/>
        </w:rPr>
        <w:t>5. Платні освітні та інші послуги надаються вищими навчальними закладами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04" w:name="n1110"/>
      <w:bookmarkEnd w:id="1104"/>
      <w:r w:rsidRPr="00EC04BB">
        <w:rPr>
          <w:color w:val="000000"/>
          <w:sz w:val="20"/>
          <w:szCs w:val="20"/>
        </w:rPr>
        <w:t>6. Розмір плати за весь строк навчання для здобуття відповідного ступеня вищої освіти, підвищення кваліфікації, а також порядок оплати освітньої послуги (разово, щороку, щосеместрово, щомісяця) встановлюються у договорі (контракті), що укладається між вищим навчальним закладом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05" w:name="n1111"/>
      <w:bookmarkEnd w:id="1105"/>
      <w:r w:rsidRPr="00EC04BB">
        <w:rPr>
          <w:color w:val="000000"/>
          <w:sz w:val="20"/>
          <w:szCs w:val="20"/>
        </w:rPr>
        <w:t>Типовий договір, що укладається між вищим навчальним закладом та фізичною (юридичною) особою на строк навчання, затверджується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06" w:name="n1112"/>
      <w:bookmarkEnd w:id="1106"/>
      <w:r w:rsidRPr="00EC04BB">
        <w:rPr>
          <w:color w:val="000000"/>
          <w:sz w:val="20"/>
          <w:szCs w:val="20"/>
        </w:rPr>
        <w:t>7. Розмір плати за весь строк навчання для здобуття відповідного ступеня вищої освіти, підвищення кваліфікації встановлюється вищими навчальними закладами в національній валюті.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07" w:name="n1113"/>
      <w:bookmarkEnd w:id="1107"/>
      <w:r w:rsidRPr="00EC04BB">
        <w:rPr>
          <w:color w:val="000000"/>
          <w:sz w:val="20"/>
          <w:szCs w:val="20"/>
        </w:rPr>
        <w:t>Вищий навчальний заклад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08" w:name="n1114"/>
      <w:bookmarkEnd w:id="1108"/>
      <w:r w:rsidRPr="00EC04BB">
        <w:rPr>
          <w:color w:val="000000"/>
          <w:sz w:val="20"/>
          <w:szCs w:val="20"/>
        </w:rPr>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1109" w:name="n1115"/>
      <w:bookmarkEnd w:id="1109"/>
      <w:r w:rsidRPr="00EC04BB">
        <w:rPr>
          <w:rStyle w:val="rvts15"/>
          <w:b/>
          <w:bCs/>
          <w:color w:val="000000"/>
          <w:sz w:val="20"/>
          <w:szCs w:val="20"/>
          <w:bdr w:val="none" w:sz="0" w:space="0" w:color="auto" w:frame="1"/>
        </w:rPr>
        <w:t>Розділ XIII</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МІЖНАРОДНЕ СПІВРОБІТНИЦТВО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0" w:name="n1116"/>
      <w:bookmarkEnd w:id="1110"/>
      <w:r w:rsidRPr="00EC04BB">
        <w:rPr>
          <w:rStyle w:val="rvts9"/>
          <w:b/>
          <w:bCs/>
          <w:color w:val="000000"/>
          <w:sz w:val="20"/>
          <w:szCs w:val="20"/>
          <w:bdr w:val="none" w:sz="0" w:space="0" w:color="auto" w:frame="1"/>
        </w:rPr>
        <w:t>Стаття 74.</w:t>
      </w:r>
      <w:r w:rsidRPr="00EC04BB">
        <w:rPr>
          <w:rStyle w:val="apple-converted-space"/>
          <w:color w:val="000000"/>
          <w:sz w:val="20"/>
          <w:szCs w:val="20"/>
        </w:rPr>
        <w:t> </w:t>
      </w:r>
      <w:r w:rsidRPr="00EC04BB">
        <w:rPr>
          <w:color w:val="000000"/>
          <w:sz w:val="20"/>
          <w:szCs w:val="20"/>
        </w:rPr>
        <w:t>Державна політика щодо міжнародного співробітництва у сфері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1" w:name="n1117"/>
      <w:bookmarkEnd w:id="1111"/>
      <w:r w:rsidRPr="00EC04BB">
        <w:rPr>
          <w:color w:val="000000"/>
          <w:sz w:val="20"/>
          <w:szCs w:val="20"/>
        </w:rPr>
        <w:t>1. Держава з метою гармонізації законодавчих та інших нормативно-правових актів України у сфері 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2" w:name="n1118"/>
      <w:bookmarkEnd w:id="1112"/>
      <w:r w:rsidRPr="00EC04BB">
        <w:rPr>
          <w:color w:val="000000"/>
          <w:sz w:val="20"/>
          <w:szCs w:val="20"/>
        </w:rPr>
        <w:t>2.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3" w:name="n1119"/>
      <w:bookmarkEnd w:id="1113"/>
      <w:r w:rsidRPr="00EC04BB">
        <w:rPr>
          <w:color w:val="000000"/>
          <w:sz w:val="20"/>
          <w:szCs w:val="20"/>
        </w:rPr>
        <w:t>1) впровадженню механізму гарантії якості вищої освіти для створення необхідної взаємодовіри, гармонізації систем оцінювання якості вищої освіти України та Європейського простору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4" w:name="n1120"/>
      <w:bookmarkEnd w:id="1114"/>
      <w:r w:rsidRPr="00EC04BB">
        <w:rPr>
          <w:color w:val="000000"/>
          <w:sz w:val="20"/>
          <w:szCs w:val="20"/>
        </w:rPr>
        <w:t>2)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5" w:name="n1121"/>
      <w:bookmarkEnd w:id="1115"/>
      <w:r w:rsidRPr="00EC04BB">
        <w:rPr>
          <w:color w:val="000000"/>
          <w:sz w:val="20"/>
          <w:szCs w:val="20"/>
        </w:rPr>
        <w:t>3) співпраці з Європейською мережею національних центрів інформації про академічну мобільність та визнання;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6" w:name="n1122"/>
      <w:bookmarkEnd w:id="1116"/>
      <w:r w:rsidRPr="00EC04BB">
        <w:rPr>
          <w:color w:val="000000"/>
          <w:sz w:val="20"/>
          <w:szCs w:val="20"/>
        </w:rPr>
        <w:t>4) впровадженню на міжнародному ринку результатів наукових, технічних, технологічних та інших розробок вищих навчальних закладів, продажу їхніх патентів та ліцензій;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7" w:name="n1123"/>
      <w:bookmarkEnd w:id="1117"/>
      <w:r w:rsidRPr="00EC04BB">
        <w:rPr>
          <w:color w:val="000000"/>
          <w:sz w:val="20"/>
          <w:szCs w:val="20"/>
        </w:rPr>
        <w:t>5) залученню коштів міжнародних фондів, установ, громадських організацій тощо для виконання у вищих навчальних закладах наукових, освітніх та інших програм.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8" w:name="n1124"/>
      <w:bookmarkEnd w:id="1118"/>
      <w:r w:rsidRPr="00EC04BB">
        <w:rPr>
          <w:color w:val="000000"/>
          <w:sz w:val="20"/>
          <w:szCs w:val="20"/>
        </w:rPr>
        <w:t>3. Держава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19" w:name="n1125"/>
      <w:bookmarkEnd w:id="1119"/>
      <w:r w:rsidRPr="00EC04BB">
        <w:rPr>
          <w:color w:val="000000"/>
          <w:sz w:val="20"/>
          <w:szCs w:val="20"/>
        </w:rPr>
        <w:t xml:space="preserve">4. Держава створює умови для міжнародного співробітництва вищих навчальних закладів усіх форм власності, наукових, проектних, виробничих, клінічних, лікувально-профілактичних, культурно-освітніх, </w:t>
      </w:r>
      <w:r w:rsidRPr="00EC04BB">
        <w:rPr>
          <w:color w:val="000000"/>
          <w:sz w:val="20"/>
          <w:szCs w:val="20"/>
        </w:rPr>
        <w:lastRenderedPageBreak/>
        <w:t>спортивно-оздоровчих установ та організацій, що забезпечують функціонування та розвиток системи вищої освіти, органів, які здійснюють управління вищою освітою, шляхом: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0" w:name="n1126"/>
      <w:bookmarkEnd w:id="1120"/>
      <w:r w:rsidRPr="00EC04BB">
        <w:rPr>
          <w:color w:val="000000"/>
          <w:sz w:val="20"/>
          <w:szCs w:val="20"/>
        </w:rPr>
        <w:t>1) встановлення відповідних бюджетних призначень у державному бюджеті;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1" w:name="n1127"/>
      <w:bookmarkEnd w:id="1121"/>
      <w:r w:rsidRPr="00EC04BB">
        <w:rPr>
          <w:color w:val="000000"/>
          <w:sz w:val="20"/>
          <w:szCs w:val="20"/>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науково-педагогічної та наукової роботи чи стажування відповідно до умов міжнародних договорів, а також договорів між вищими навчальними закладами та іноземними партнерами, укладених на виконання освітніх і наукових проектів, які реалізуються за рахунок міжнародних грантів і коштів технічної допомоги.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2" w:name="n1128"/>
      <w:bookmarkEnd w:id="1122"/>
      <w:r w:rsidRPr="00EC04BB">
        <w:rPr>
          <w:rStyle w:val="rvts9"/>
          <w:b/>
          <w:bCs/>
          <w:color w:val="000000"/>
          <w:sz w:val="20"/>
          <w:szCs w:val="20"/>
          <w:bdr w:val="none" w:sz="0" w:space="0" w:color="auto" w:frame="1"/>
        </w:rPr>
        <w:t>Стаття 75.</w:t>
      </w:r>
      <w:r w:rsidRPr="00EC04BB">
        <w:rPr>
          <w:rStyle w:val="apple-converted-space"/>
          <w:color w:val="000000"/>
          <w:sz w:val="20"/>
          <w:szCs w:val="20"/>
        </w:rPr>
        <w:t> </w:t>
      </w:r>
      <w:r w:rsidRPr="00EC04BB">
        <w:rPr>
          <w:color w:val="000000"/>
          <w:sz w:val="20"/>
          <w:szCs w:val="20"/>
        </w:rPr>
        <w:t>Основні напрями міжнародного співробітництва у сфері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3" w:name="n1129"/>
      <w:bookmarkEnd w:id="1123"/>
      <w:r w:rsidRPr="00EC04BB">
        <w:rPr>
          <w:color w:val="000000"/>
          <w:sz w:val="20"/>
          <w:szCs w:val="20"/>
        </w:rPr>
        <w:t>1. Вищі навчальні заклади здійснюють міжнародне співробітництво, укладають договори про співробітництво, встановлюють прямі зв’язки з вищими навчальними закладами, науковими установами та підприємствами іноземних держав, міжнародними організаціями, фондами тощо відповідно до законодавства.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4" w:name="n1130"/>
      <w:bookmarkEnd w:id="1124"/>
      <w:r w:rsidRPr="00EC04BB">
        <w:rPr>
          <w:color w:val="000000"/>
          <w:sz w:val="20"/>
          <w:szCs w:val="20"/>
        </w:rPr>
        <w:t>2. Основними напрямами міжнародного співробітництва вищих навчальних закладів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5" w:name="n1131"/>
      <w:bookmarkEnd w:id="1125"/>
      <w:r w:rsidRPr="00EC04BB">
        <w:rPr>
          <w:color w:val="000000"/>
          <w:sz w:val="20"/>
          <w:szCs w:val="20"/>
        </w:rPr>
        <w:t>1) участь у програмах двостороннього та багатостороннього міждержавного і міжуніверситетського обміну студентами, аспірантами, докторантами, педагогічними, науково-педагогічними та науковими працівниками;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6" w:name="n1132"/>
      <w:bookmarkEnd w:id="1126"/>
      <w:r w:rsidRPr="00EC04BB">
        <w:rPr>
          <w:color w:val="000000"/>
          <w:sz w:val="20"/>
          <w:szCs w:val="20"/>
        </w:rPr>
        <w:t>2) проведення спільних наукових досліджень;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7" w:name="n1133"/>
      <w:bookmarkEnd w:id="1127"/>
      <w:r w:rsidRPr="00EC04BB">
        <w:rPr>
          <w:color w:val="000000"/>
          <w:sz w:val="20"/>
          <w:szCs w:val="20"/>
        </w:rPr>
        <w:t>3) організація міжнародних конференцій, симпозіумів, конгресів та інших заходів;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8" w:name="n1134"/>
      <w:bookmarkEnd w:id="1128"/>
      <w:r w:rsidRPr="00EC04BB">
        <w:rPr>
          <w:color w:val="000000"/>
          <w:sz w:val="20"/>
          <w:szCs w:val="20"/>
        </w:rPr>
        <w:t>4) участь у міжнародних освітніх та наукових програмах;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29" w:name="n1135"/>
      <w:bookmarkEnd w:id="1129"/>
      <w:r w:rsidRPr="00EC04BB">
        <w:rPr>
          <w:color w:val="000000"/>
          <w:sz w:val="20"/>
          <w:szCs w:val="20"/>
        </w:rPr>
        <w:t>5) спільна видавнича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0" w:name="n1136"/>
      <w:bookmarkEnd w:id="1130"/>
      <w:r w:rsidRPr="00EC04BB">
        <w:rPr>
          <w:color w:val="000000"/>
          <w:sz w:val="20"/>
          <w:szCs w:val="20"/>
        </w:rPr>
        <w:t>6) надання послуг, пов’язаних із здобуттям вищої та післядипломної освіти, іноземним громадянам в Україні;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1" w:name="n1137"/>
      <w:bookmarkEnd w:id="1131"/>
      <w:r w:rsidRPr="00EC04BB">
        <w:rPr>
          <w:color w:val="000000"/>
          <w:sz w:val="20"/>
          <w:szCs w:val="20"/>
        </w:rPr>
        <w:t>7) створення спільних освітніх і наукових програм з іноземними вищими навчальними закладами, науковими установами, організаціями;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2" w:name="n1138"/>
      <w:bookmarkEnd w:id="1132"/>
      <w:r w:rsidRPr="00EC04BB">
        <w:rPr>
          <w:color w:val="000000"/>
          <w:sz w:val="20"/>
          <w:szCs w:val="20"/>
        </w:rPr>
        <w:t>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такими вищими навчальними закладами та іноземними партнерами;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3" w:name="n1139"/>
      <w:bookmarkEnd w:id="1133"/>
      <w:r w:rsidRPr="00EC04BB">
        <w:rPr>
          <w:color w:val="000000"/>
          <w:sz w:val="20"/>
          <w:szCs w:val="20"/>
        </w:rPr>
        <w:t>9) залучення педагогічних, науково-педагогічних та наукових працівників іноземних вищих навчальних закладів для участі в педагогічній, науково-педагогічній та науковій роботі у вищих навчальних закладах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4" w:name="n1140"/>
      <w:bookmarkEnd w:id="1134"/>
      <w:r w:rsidRPr="00EC04BB">
        <w:rPr>
          <w:color w:val="000000"/>
          <w:sz w:val="20"/>
          <w:szCs w:val="20"/>
        </w:rPr>
        <w:t>10) направлення осіб, які навчаються у вищих навчальних закладах України, на навчання у закордонних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5" w:name="n1141"/>
      <w:bookmarkEnd w:id="1135"/>
      <w:r w:rsidRPr="00EC04BB">
        <w:rPr>
          <w:color w:val="000000"/>
          <w:sz w:val="20"/>
          <w:szCs w:val="20"/>
        </w:rPr>
        <w:t>11) сприяння академічній мобільності наукових, науково-педагогічних працівників та осіб, які навчаються;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6" w:name="n1142"/>
      <w:bookmarkEnd w:id="1136"/>
      <w:r w:rsidRPr="00EC04BB">
        <w:rPr>
          <w:color w:val="000000"/>
          <w:sz w:val="20"/>
          <w:szCs w:val="20"/>
        </w:rPr>
        <w:t>12) інші напрями і форми, не заборонені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7" w:name="n1143"/>
      <w:bookmarkEnd w:id="1137"/>
      <w:r w:rsidRPr="00EC04BB">
        <w:rPr>
          <w:rStyle w:val="rvts9"/>
          <w:b/>
          <w:bCs/>
          <w:color w:val="000000"/>
          <w:sz w:val="20"/>
          <w:szCs w:val="20"/>
          <w:bdr w:val="none" w:sz="0" w:space="0" w:color="auto" w:frame="1"/>
        </w:rPr>
        <w:t>Стаття 76.</w:t>
      </w:r>
      <w:r w:rsidRPr="00EC04BB">
        <w:rPr>
          <w:rStyle w:val="apple-converted-space"/>
          <w:color w:val="000000"/>
          <w:sz w:val="20"/>
          <w:szCs w:val="20"/>
        </w:rPr>
        <w:t> </w:t>
      </w:r>
      <w:r w:rsidRPr="00EC04BB">
        <w:rPr>
          <w:color w:val="000000"/>
          <w:sz w:val="20"/>
          <w:szCs w:val="20"/>
        </w:rPr>
        <w:t>Зовнішньоекономічна діяльність у сфері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8" w:name="n1144"/>
      <w:bookmarkEnd w:id="1138"/>
      <w:r w:rsidRPr="00EC04BB">
        <w:rPr>
          <w:color w:val="000000"/>
          <w:sz w:val="20"/>
          <w:szCs w:val="20"/>
        </w:rPr>
        <w:t>1. Зовнішньоекономічна діяльність вищого навчального закладу провадиться відповідно до законодавства шляхом укладення договорів з іноземними юридичними та фізичними особами.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39" w:name="n1145"/>
      <w:bookmarkEnd w:id="1139"/>
      <w:r w:rsidRPr="00EC04BB">
        <w:rPr>
          <w:color w:val="000000"/>
          <w:sz w:val="20"/>
          <w:szCs w:val="20"/>
        </w:rPr>
        <w:t>2. Основними напрямами зовнішньоекономічної діяльності вищого навчального закладу 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40" w:name="n1146"/>
      <w:bookmarkEnd w:id="1140"/>
      <w:r w:rsidRPr="00EC04BB">
        <w:rPr>
          <w:color w:val="000000"/>
          <w:sz w:val="20"/>
          <w:szCs w:val="20"/>
        </w:rPr>
        <w:t>1) організація підготовки осіб з числа іноземних громадян до вступу у вищі навчальні заклади України та осіб з числа громадян України до навчання за кордоном;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41" w:name="n1147"/>
      <w:bookmarkEnd w:id="1141"/>
      <w:r w:rsidRPr="00EC04BB">
        <w:rPr>
          <w:color w:val="000000"/>
          <w:sz w:val="20"/>
          <w:szCs w:val="20"/>
        </w:rPr>
        <w:t>2) провадження освітньої діяльності, пов’язаної з навчанням іноземних студентів, а також підготовка наукових кадрів для іноземних держав;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42" w:name="n1148"/>
      <w:bookmarkEnd w:id="1142"/>
      <w:r w:rsidRPr="00EC04BB">
        <w:rPr>
          <w:color w:val="000000"/>
          <w:sz w:val="20"/>
          <w:szCs w:val="20"/>
        </w:rPr>
        <w:t>3) організація навчання за кордоном;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43" w:name="n1149"/>
      <w:bookmarkEnd w:id="1143"/>
      <w:r w:rsidRPr="00EC04BB">
        <w:rPr>
          <w:color w:val="000000"/>
          <w:sz w:val="20"/>
          <w:szCs w:val="20"/>
        </w:rPr>
        <w:t>4) виконання наукових досліджень і науково-технічних розробок.</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1144" w:name="n1150"/>
      <w:bookmarkEnd w:id="1144"/>
      <w:r w:rsidRPr="00EC04BB">
        <w:rPr>
          <w:rStyle w:val="rvts15"/>
          <w:b/>
          <w:bCs/>
          <w:color w:val="000000"/>
          <w:sz w:val="20"/>
          <w:szCs w:val="20"/>
          <w:bdr w:val="none" w:sz="0" w:space="0" w:color="auto" w:frame="1"/>
        </w:rPr>
        <w:t>Розділ XIV</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КОНТРОЛЬ У СФЕРІ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45" w:name="n1151"/>
      <w:bookmarkEnd w:id="1145"/>
      <w:r w:rsidRPr="00EC04BB">
        <w:rPr>
          <w:rStyle w:val="rvts9"/>
          <w:b/>
          <w:bCs/>
          <w:color w:val="000000"/>
          <w:sz w:val="20"/>
          <w:szCs w:val="20"/>
          <w:bdr w:val="none" w:sz="0" w:space="0" w:color="auto" w:frame="1"/>
        </w:rPr>
        <w:t>Стаття 77.</w:t>
      </w:r>
      <w:r w:rsidRPr="00EC04BB">
        <w:rPr>
          <w:rStyle w:val="apple-converted-space"/>
          <w:color w:val="000000"/>
          <w:sz w:val="20"/>
          <w:szCs w:val="20"/>
        </w:rPr>
        <w:t> </w:t>
      </w:r>
      <w:r w:rsidRPr="00EC04BB">
        <w:rPr>
          <w:color w:val="000000"/>
          <w:sz w:val="20"/>
          <w:szCs w:val="20"/>
        </w:rPr>
        <w:t>Державний контроль у сфері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46" w:name="n1152"/>
      <w:bookmarkEnd w:id="1146"/>
      <w:r w:rsidRPr="00EC04BB">
        <w:rPr>
          <w:color w:val="000000"/>
          <w:sz w:val="20"/>
          <w:szCs w:val="20"/>
        </w:rPr>
        <w:t>1. Державний нагляд (контроль) за дотриманням вищими навчальними закладами незалежно від форми власності та підпорядкування законодавства у сфері освіти і науки та стандартів освітньої діяльності здійснює 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47" w:name="n1153"/>
      <w:bookmarkEnd w:id="1147"/>
      <w:r w:rsidRPr="00EC04BB">
        <w:rPr>
          <w:rStyle w:val="rvts9"/>
          <w:b/>
          <w:bCs/>
          <w:color w:val="000000"/>
          <w:sz w:val="20"/>
          <w:szCs w:val="20"/>
          <w:bdr w:val="none" w:sz="0" w:space="0" w:color="auto" w:frame="1"/>
        </w:rPr>
        <w:t>Стаття 78.</w:t>
      </w:r>
      <w:r w:rsidRPr="00EC04BB">
        <w:rPr>
          <w:rStyle w:val="apple-converted-space"/>
          <w:color w:val="000000"/>
          <w:sz w:val="20"/>
          <w:szCs w:val="20"/>
        </w:rPr>
        <w:t> </w:t>
      </w:r>
      <w:r w:rsidRPr="00EC04BB">
        <w:rPr>
          <w:color w:val="000000"/>
          <w:sz w:val="20"/>
          <w:szCs w:val="20"/>
        </w:rPr>
        <w:t>Громадський контроль у сфері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48" w:name="n1154"/>
      <w:bookmarkEnd w:id="1148"/>
      <w:r w:rsidRPr="00EC04BB">
        <w:rPr>
          <w:color w:val="000000"/>
          <w:sz w:val="20"/>
          <w:szCs w:val="20"/>
        </w:rPr>
        <w:t>1. Громадський контроль у сфері вищої освіти є правом суспільства та окремих громадян, працівників у сфері вищої освіти, осіб, які навчаються, органів громадського самоврядування, професійних спілок, організацій роботодавців та їх об’єднань, громадських організацій отримувати у встановленому законодавством порядку доступ до інформації на всіх етапах прийняття рішень у сфері вищої освіти і науки, вносити пропозиції та зауваження до них, погоджувати прийняття визначених законом рішень.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49" w:name="n1155"/>
      <w:bookmarkEnd w:id="1149"/>
      <w:r w:rsidRPr="00EC04BB">
        <w:rPr>
          <w:color w:val="000000"/>
          <w:sz w:val="20"/>
          <w:szCs w:val="20"/>
        </w:rPr>
        <w:t>2. Громадський контроль здійснюється громадськими об’єднаннями та окремими громадянами на принципах відкритості і прозорості.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50" w:name="n1156"/>
      <w:bookmarkEnd w:id="1150"/>
      <w:r w:rsidRPr="00EC04BB">
        <w:rPr>
          <w:rStyle w:val="rvts9"/>
          <w:b/>
          <w:bCs/>
          <w:color w:val="000000"/>
          <w:sz w:val="20"/>
          <w:szCs w:val="20"/>
          <w:bdr w:val="none" w:sz="0" w:space="0" w:color="auto" w:frame="1"/>
        </w:rPr>
        <w:t>Стаття 79.</w:t>
      </w:r>
      <w:r w:rsidRPr="00EC04BB">
        <w:rPr>
          <w:rStyle w:val="apple-converted-space"/>
          <w:color w:val="000000"/>
          <w:sz w:val="20"/>
          <w:szCs w:val="20"/>
        </w:rPr>
        <w:t> </w:t>
      </w:r>
      <w:r w:rsidRPr="00EC04BB">
        <w:rPr>
          <w:color w:val="000000"/>
          <w:sz w:val="20"/>
          <w:szCs w:val="20"/>
        </w:rPr>
        <w:t>Відкритість прийняття рішень і провадження діяльності у сфері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51" w:name="n1157"/>
      <w:bookmarkEnd w:id="1151"/>
      <w:r w:rsidRPr="00EC04BB">
        <w:rPr>
          <w:color w:val="000000"/>
          <w:sz w:val="20"/>
          <w:szCs w:val="20"/>
        </w:rPr>
        <w:t>1. Рішення та діяльність у сфері 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вищої освіти підлягає обов’язковому оприлюдненню на офіційних веб-сайтах та у засобах масової інформації, на інформаційних стендах та в будь-який інший спосіб.</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52" w:name="n1158"/>
      <w:bookmarkEnd w:id="1152"/>
      <w:r w:rsidRPr="00EC04BB">
        <w:rPr>
          <w:color w:val="000000"/>
          <w:sz w:val="20"/>
          <w:szCs w:val="20"/>
        </w:rPr>
        <w:lastRenderedPageBreak/>
        <w:t>2. Обов’язковому громадському обговоренню у трудовому колективі та колективі осіб, які навчаються, підлягають бюджет вищого навчального закладу, його видатки та доходи, стан майна вищого навчального закладу та порядок його використання.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53" w:name="n1159"/>
      <w:bookmarkEnd w:id="1153"/>
      <w:r w:rsidRPr="00EC04BB">
        <w:rPr>
          <w:color w:val="000000"/>
          <w:sz w:val="20"/>
          <w:szCs w:val="20"/>
        </w:rPr>
        <w:t>3. Статут та інші документи вищого навчального закладу, якими регулюється порядок здійснення освітнього процесу, інформація про склад його керівних органів, а також бюджет вищого навчального закладу та річний, у тому числі фінансовий, звіт повинні бути оприлюднені на офіційному веб-сайті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54" w:name="n1160"/>
      <w:bookmarkEnd w:id="1154"/>
      <w:r w:rsidRPr="00EC04BB">
        <w:rPr>
          <w:color w:val="000000"/>
          <w:sz w:val="20"/>
          <w:szCs w:val="20"/>
        </w:rPr>
        <w:t>4. Вищі навчальні заклади зобов’язані публікувати на своїх офіційних веб-сайтах: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55" w:name="n1161"/>
      <w:bookmarkEnd w:id="1155"/>
      <w:r w:rsidRPr="00EC04BB">
        <w:rPr>
          <w:color w:val="000000"/>
          <w:sz w:val="20"/>
          <w:szCs w:val="20"/>
        </w:rPr>
        <w:t>1) кошторис вищого навчального закладу на поточний рік та всі зміни до нього;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56" w:name="n1162"/>
      <w:bookmarkEnd w:id="1156"/>
      <w:r w:rsidRPr="00EC04BB">
        <w:rPr>
          <w:color w:val="000000"/>
          <w:sz w:val="20"/>
          <w:szCs w:val="20"/>
        </w:rPr>
        <w:t>2) звіт про використання та надходження коштів;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57" w:name="n1163"/>
      <w:bookmarkEnd w:id="1157"/>
      <w:r w:rsidRPr="00EC04BB">
        <w:rPr>
          <w:color w:val="000000"/>
          <w:sz w:val="20"/>
          <w:szCs w:val="20"/>
        </w:rPr>
        <w:t>3) інформацію щодо проведення тендерних процедур;</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58" w:name="n1164"/>
      <w:bookmarkEnd w:id="1158"/>
      <w:r w:rsidRPr="00EC04BB">
        <w:rPr>
          <w:color w:val="000000"/>
          <w:sz w:val="20"/>
          <w:szCs w:val="20"/>
        </w:rPr>
        <w:t>4) штатний розпис на поточний рік.</w:t>
      </w:r>
    </w:p>
    <w:p w:rsidR="00EC04BB" w:rsidRPr="00EC04BB" w:rsidRDefault="00EC04BB" w:rsidP="00EC04BB">
      <w:pPr>
        <w:pStyle w:val="rvps7"/>
        <w:shd w:val="clear" w:color="auto" w:fill="FFFFFF"/>
        <w:spacing w:before="0" w:beforeAutospacing="0" w:after="0" w:afterAutospacing="0"/>
        <w:ind w:left="758" w:right="758"/>
        <w:jc w:val="center"/>
        <w:textAlignment w:val="baseline"/>
        <w:rPr>
          <w:color w:val="000000"/>
          <w:sz w:val="20"/>
          <w:szCs w:val="20"/>
        </w:rPr>
      </w:pPr>
      <w:bookmarkStart w:id="1159" w:name="n1165"/>
      <w:bookmarkEnd w:id="1159"/>
      <w:r w:rsidRPr="00EC04BB">
        <w:rPr>
          <w:rStyle w:val="rvts15"/>
          <w:b/>
          <w:bCs/>
          <w:color w:val="000000"/>
          <w:sz w:val="20"/>
          <w:szCs w:val="20"/>
          <w:bdr w:val="none" w:sz="0" w:space="0" w:color="auto" w:frame="1"/>
        </w:rPr>
        <w:t>Розділ XV</w:t>
      </w:r>
      <w:r w:rsidRPr="00EC04BB">
        <w:rPr>
          <w:rStyle w:val="apple-converted-space"/>
          <w:b/>
          <w:bCs/>
          <w:color w:val="000000"/>
          <w:sz w:val="20"/>
          <w:szCs w:val="20"/>
          <w:bdr w:val="none" w:sz="0" w:space="0" w:color="auto" w:frame="1"/>
        </w:rPr>
        <w:t> </w:t>
      </w:r>
      <w:r w:rsidRPr="00EC04BB">
        <w:rPr>
          <w:color w:val="000000"/>
          <w:sz w:val="20"/>
          <w:szCs w:val="20"/>
        </w:rPr>
        <w:br/>
      </w:r>
      <w:r w:rsidRPr="00EC04BB">
        <w:rPr>
          <w:rStyle w:val="rvts15"/>
          <w:b/>
          <w:bCs/>
          <w:color w:val="000000"/>
          <w:sz w:val="20"/>
          <w:szCs w:val="20"/>
          <w:bdr w:val="none" w:sz="0" w:space="0" w:color="auto" w:frame="1"/>
        </w:rPr>
        <w:t>ПРИКІНЦЕВІ ТА ПЕРЕХІДНІ ПОЛОЖЕННЯ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60" w:name="n1166"/>
      <w:bookmarkEnd w:id="1160"/>
      <w:r w:rsidRPr="00EC04BB">
        <w:rPr>
          <w:color w:val="000000"/>
          <w:sz w:val="20"/>
          <w:szCs w:val="20"/>
        </w:rPr>
        <w:t>1. Цей Закон набирає чинності через місяць з дня його опублікування, крім:</w:t>
      </w:r>
    </w:p>
    <w:bookmarkStart w:id="1161" w:name="n1167"/>
    <w:bookmarkEnd w:id="1161"/>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r w:rsidRPr="00EC04BB">
        <w:rPr>
          <w:color w:val="000000"/>
          <w:sz w:val="20"/>
          <w:szCs w:val="20"/>
        </w:rPr>
        <w:fldChar w:fldCharType="begin"/>
      </w:r>
      <w:r w:rsidRPr="00EC04BB">
        <w:rPr>
          <w:color w:val="000000"/>
          <w:sz w:val="20"/>
          <w:szCs w:val="20"/>
        </w:rPr>
        <w:instrText xml:space="preserve"> HYPERLINK "http://zakon1.rada.gov.ua/laws/show/1556-18/paran904" \l "n904" </w:instrText>
      </w:r>
      <w:r w:rsidRPr="00EC04BB">
        <w:rPr>
          <w:color w:val="000000"/>
          <w:sz w:val="20"/>
          <w:szCs w:val="20"/>
        </w:rPr>
        <w:fldChar w:fldCharType="separate"/>
      </w:r>
      <w:r w:rsidRPr="00EC04BB">
        <w:rPr>
          <w:rStyle w:val="a3"/>
          <w:color w:val="006600"/>
          <w:sz w:val="20"/>
          <w:szCs w:val="20"/>
          <w:bdr w:val="none" w:sz="0" w:space="0" w:color="auto" w:frame="1"/>
        </w:rPr>
        <w:t>абзацу третього частини другої статті 56</w:t>
      </w:r>
      <w:r w:rsidRPr="00EC04BB">
        <w:rPr>
          <w:color w:val="000000"/>
          <w:sz w:val="20"/>
          <w:szCs w:val="20"/>
        </w:rPr>
        <w:fldChar w:fldCharType="end"/>
      </w:r>
      <w:r w:rsidRPr="00EC04BB">
        <w:rPr>
          <w:rStyle w:val="apple-converted-space"/>
          <w:color w:val="000000"/>
          <w:sz w:val="20"/>
          <w:szCs w:val="20"/>
        </w:rPr>
        <w:t> </w:t>
      </w:r>
      <w:r w:rsidRPr="00EC04BB">
        <w:rPr>
          <w:color w:val="000000"/>
          <w:sz w:val="20"/>
          <w:szCs w:val="20"/>
        </w:rPr>
        <w:t>цього Закону, який набирає чинності з 1 вересня 2015 року;</w:t>
      </w:r>
    </w:p>
    <w:bookmarkStart w:id="1162" w:name="n1168"/>
    <w:bookmarkEnd w:id="1162"/>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r w:rsidRPr="00EC04BB">
        <w:rPr>
          <w:color w:val="000000"/>
          <w:sz w:val="20"/>
          <w:szCs w:val="20"/>
        </w:rPr>
        <w:fldChar w:fldCharType="begin"/>
      </w:r>
      <w:r w:rsidRPr="00EC04BB">
        <w:rPr>
          <w:color w:val="000000"/>
          <w:sz w:val="20"/>
          <w:szCs w:val="20"/>
        </w:rPr>
        <w:instrText xml:space="preserve"> HYPERLINK "http://zakon1.rada.gov.ua/laws/show/1556-18/paran758" \l "n758" </w:instrText>
      </w:r>
      <w:r w:rsidRPr="00EC04BB">
        <w:rPr>
          <w:color w:val="000000"/>
          <w:sz w:val="20"/>
          <w:szCs w:val="20"/>
        </w:rPr>
        <w:fldChar w:fldCharType="separate"/>
      </w:r>
      <w:r w:rsidRPr="00EC04BB">
        <w:rPr>
          <w:rStyle w:val="a3"/>
          <w:color w:val="006600"/>
          <w:sz w:val="20"/>
          <w:szCs w:val="20"/>
          <w:bdr w:val="none" w:sz="0" w:space="0" w:color="auto" w:frame="1"/>
        </w:rPr>
        <w:t>частини сьомої статті 44</w:t>
      </w:r>
      <w:r w:rsidRPr="00EC04BB">
        <w:rPr>
          <w:color w:val="000000"/>
          <w:sz w:val="20"/>
          <w:szCs w:val="20"/>
        </w:rPr>
        <w:fldChar w:fldCharType="end"/>
      </w:r>
      <w:r w:rsidRPr="00EC04BB">
        <w:rPr>
          <w:rStyle w:val="apple-converted-space"/>
          <w:color w:val="000000"/>
          <w:sz w:val="20"/>
          <w:szCs w:val="20"/>
        </w:rPr>
        <w:t> </w:t>
      </w:r>
      <w:r w:rsidRPr="00EC04BB">
        <w:rPr>
          <w:color w:val="000000"/>
          <w:sz w:val="20"/>
          <w:szCs w:val="20"/>
        </w:rPr>
        <w:t>та</w:t>
      </w:r>
      <w:r w:rsidRPr="00EC04BB">
        <w:rPr>
          <w:rStyle w:val="apple-converted-space"/>
          <w:color w:val="000000"/>
          <w:sz w:val="20"/>
          <w:szCs w:val="20"/>
        </w:rPr>
        <w:t> </w:t>
      </w:r>
      <w:hyperlink r:id="rId22" w:anchor="n1096" w:history="1">
        <w:r w:rsidRPr="00EC04BB">
          <w:rPr>
            <w:rStyle w:val="a3"/>
            <w:color w:val="006600"/>
            <w:sz w:val="20"/>
            <w:szCs w:val="20"/>
            <w:bdr w:val="none" w:sz="0" w:space="0" w:color="auto" w:frame="1"/>
          </w:rPr>
          <w:t>частини четвертої статті 72</w:t>
        </w:r>
      </w:hyperlink>
      <w:r w:rsidRPr="00EC04BB">
        <w:rPr>
          <w:rStyle w:val="apple-converted-space"/>
          <w:color w:val="000000"/>
          <w:sz w:val="20"/>
          <w:szCs w:val="20"/>
        </w:rPr>
        <w:t> </w:t>
      </w:r>
      <w:r w:rsidRPr="00EC04BB">
        <w:rPr>
          <w:color w:val="000000"/>
          <w:sz w:val="20"/>
          <w:szCs w:val="20"/>
        </w:rPr>
        <w:t>цього Закону, які набирають чинності з 1 січня 2016 року.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63" w:name="n1169"/>
      <w:bookmarkEnd w:id="1163"/>
      <w:r w:rsidRPr="00EC04BB">
        <w:rPr>
          <w:color w:val="000000"/>
          <w:sz w:val="20"/>
          <w:szCs w:val="20"/>
        </w:rPr>
        <w:t>2. Установити, 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64" w:name="n1170"/>
      <w:bookmarkEnd w:id="1164"/>
      <w:r w:rsidRPr="00EC04BB">
        <w:rPr>
          <w:color w:val="000000"/>
          <w:sz w:val="20"/>
          <w:szCs w:val="20"/>
        </w:rPr>
        <w:t>1) освітня діяльність за освітньо-кваліфікаційним рівнем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спеціаліста. Останній прийом на здобуття освітньо-кваліфікаційного рівня спеціаліста проводиться у 2016 році;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65" w:name="n1171"/>
      <w:bookmarkEnd w:id="1165"/>
      <w:r w:rsidRPr="00EC04BB">
        <w:rPr>
          <w:color w:val="000000"/>
          <w:sz w:val="20"/>
          <w:szCs w:val="20"/>
        </w:rPr>
        <w:t>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66" w:name="n1172"/>
      <w:bookmarkEnd w:id="1166"/>
      <w:r w:rsidRPr="00EC04BB">
        <w:rPr>
          <w:color w:val="000000"/>
          <w:sz w:val="20"/>
          <w:szCs w:val="20"/>
        </w:rPr>
        <w:t>3) освітня діяльність за освітньо-кваліфікаційним рівнем молодшого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вищої освіти за освітньо-кваліфікаційним рівнем молодшого спеціаліста проводиться у 2016 році;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67" w:name="n1173"/>
      <w:bookmarkEnd w:id="1167"/>
      <w:r w:rsidRPr="00EC04BB">
        <w:rPr>
          <w:color w:val="000000"/>
          <w:sz w:val="20"/>
          <w:szCs w:val="20"/>
        </w:rPr>
        <w:t>4) після набрання чинності цим Законом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68" w:name="n1174"/>
      <w:bookmarkEnd w:id="1168"/>
      <w:r w:rsidRPr="00EC04BB">
        <w:rPr>
          <w:color w:val="000000"/>
          <w:sz w:val="20"/>
          <w:szCs w:val="20"/>
        </w:rPr>
        <w:t>5) вищі навчальні заклади,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Особливості ліцензування освітньої діяльності вищих навчальних закладів I рівня акредитації для отримання ліцензії на підготовку фахівців освітньо-професійного ступеня молодшого бакалавра встановлюються центральним органом виконавчої влади у сфері освіти і науки. Перша ліцензія строком на п’ять років може бути видана на освітню діяльність щодо підготовки фахівців освітньо-професійного ступеня молодшого бакалавра без вимоги щодо необхідності підготовки фахівців освітнього ступеня бакалавра. Протягом цих п’яти років у вищому навчальному закладі I рівня акредитації може діяти педагогічна рада.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69" w:name="n1175"/>
      <w:bookmarkEnd w:id="1169"/>
      <w:r w:rsidRPr="00EC04BB">
        <w:rPr>
          <w:color w:val="000000"/>
          <w:sz w:val="20"/>
          <w:szCs w:val="20"/>
        </w:rPr>
        <w:t>6) вищі навчальні заклади I рівня акредитації, які протягом п’яти років строку дії ліцензії на підготовку фахівців освітньо-професійного ступеня молодшого бакалавра не отримають ліцензію на підготовку освітнього ступеня бакалавра, будуть віднесені до системи професійно-технічної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0" w:name="n1176"/>
      <w:bookmarkEnd w:id="1170"/>
      <w:r w:rsidRPr="00EC04BB">
        <w:rPr>
          <w:color w:val="000000"/>
          <w:sz w:val="20"/>
          <w:szCs w:val="20"/>
        </w:rPr>
        <w:t>7) підготовка кандидатів та докторів наук, що здійснюється вищими навчальними закладами та науковими установами і започаткована до набрання чинності цим Законом, продовжується в межах передбаченого строку підготовки. Особи, які закінчили аспірантуру або докторантуру до набрання чинності цим Законом, мають право на захист дисертації протягом одного року. За результатами захисту дисертацій на здобуття наукового ступеня кандидата наук та наукового ступеня доктора наук здобувачам наукових ступенів присуджується науковий ступінь кандидата або доктора наук та видається диплом кандидата або доктора наук;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1" w:name="n1177"/>
      <w:bookmarkEnd w:id="1171"/>
      <w:r w:rsidRPr="00EC04BB">
        <w:rPr>
          <w:color w:val="000000"/>
          <w:sz w:val="20"/>
          <w:szCs w:val="20"/>
        </w:rPr>
        <w:t>8) науковий ступінь кандидата наук після набрання чинності цим Законом прирівнюється до наукового ступеня доктора філософії, а вчене звання старшого наукового співробітника - до вченого звання старшого дослідника;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2" w:name="n1178"/>
      <w:bookmarkEnd w:id="1172"/>
      <w:r w:rsidRPr="00EC04BB">
        <w:rPr>
          <w:color w:val="000000"/>
          <w:sz w:val="20"/>
          <w:szCs w:val="20"/>
        </w:rPr>
        <w:t>9) особам, яким до набрання чинності цим Законом присвоєно науковий ступінь кандидата наук, за їхнім бажанням вищий навчальний заклад (наукова установа), у спеціалізованій вченій раді якого (якої) захищено дисертацію, може видавати диплом доктора філософії з відповідної галузі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3" w:name="n1179"/>
      <w:bookmarkEnd w:id="1173"/>
      <w:r w:rsidRPr="00EC04BB">
        <w:rPr>
          <w:color w:val="000000"/>
          <w:sz w:val="20"/>
          <w:szCs w:val="20"/>
        </w:rPr>
        <w:t>10) дія</w:t>
      </w:r>
      <w:r w:rsidRPr="00EC04BB">
        <w:rPr>
          <w:rStyle w:val="apple-converted-space"/>
          <w:color w:val="000000"/>
          <w:sz w:val="20"/>
          <w:szCs w:val="20"/>
        </w:rPr>
        <w:t> </w:t>
      </w:r>
      <w:hyperlink r:id="rId23" w:anchor="n722" w:history="1">
        <w:r w:rsidRPr="00EC04BB">
          <w:rPr>
            <w:rStyle w:val="a3"/>
            <w:color w:val="006600"/>
            <w:sz w:val="20"/>
            <w:szCs w:val="20"/>
            <w:bdr w:val="none" w:sz="0" w:space="0" w:color="auto" w:frame="1"/>
          </w:rPr>
          <w:t>статей 42</w:t>
        </w:r>
      </w:hyperlink>
      <w:r w:rsidRPr="00EC04BB">
        <w:rPr>
          <w:rStyle w:val="apple-converted-space"/>
          <w:color w:val="000000"/>
          <w:sz w:val="20"/>
          <w:szCs w:val="20"/>
        </w:rPr>
        <w:t> </w:t>
      </w:r>
      <w:r w:rsidRPr="00EC04BB">
        <w:rPr>
          <w:color w:val="000000"/>
          <w:sz w:val="20"/>
          <w:szCs w:val="20"/>
        </w:rPr>
        <w:t>і</w:t>
      </w:r>
      <w:r w:rsidRPr="00EC04BB">
        <w:rPr>
          <w:rStyle w:val="apple-converted-space"/>
          <w:color w:val="000000"/>
          <w:sz w:val="20"/>
          <w:szCs w:val="20"/>
        </w:rPr>
        <w:t> </w:t>
      </w:r>
      <w:hyperlink r:id="rId24" w:anchor="n739" w:history="1">
        <w:r w:rsidRPr="00EC04BB">
          <w:rPr>
            <w:rStyle w:val="a3"/>
            <w:color w:val="006600"/>
            <w:sz w:val="20"/>
            <w:szCs w:val="20"/>
            <w:bdr w:val="none" w:sz="0" w:space="0" w:color="auto" w:frame="1"/>
          </w:rPr>
          <w:t>43</w:t>
        </w:r>
      </w:hyperlink>
      <w:r w:rsidRPr="00EC04BB">
        <w:rPr>
          <w:rStyle w:val="apple-converted-space"/>
          <w:color w:val="000000"/>
          <w:sz w:val="20"/>
          <w:szCs w:val="20"/>
        </w:rPr>
        <w:t> </w:t>
      </w:r>
      <w:r w:rsidRPr="00EC04BB">
        <w:rPr>
          <w:color w:val="000000"/>
          <w:sz w:val="20"/>
          <w:szCs w:val="20"/>
        </w:rPr>
        <w:t xml:space="preserve">цього Закону в частині вимог щодо перебування керівника вищого навчального закладу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вищих навчальних закладів та їх структурних підрозділів (факультетів, інститутів, коледжів, філій), які обрані на відповідні посади на час </w:t>
      </w:r>
      <w:r w:rsidRPr="00EC04BB">
        <w:rPr>
          <w:color w:val="000000"/>
          <w:sz w:val="20"/>
          <w:szCs w:val="20"/>
        </w:rPr>
        <w:lastRenderedPageBreak/>
        <w:t>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4" w:name="n1180"/>
      <w:bookmarkEnd w:id="1174"/>
      <w:r w:rsidRPr="00EC04BB">
        <w:rPr>
          <w:color w:val="000000"/>
          <w:sz w:val="20"/>
          <w:szCs w:val="20"/>
        </w:rPr>
        <w:t>11) вищі навчальні заклади,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5" w:name="n1181"/>
      <w:bookmarkEnd w:id="1175"/>
      <w:r w:rsidRPr="00EC04BB">
        <w:rPr>
          <w:color w:val="000000"/>
          <w:sz w:val="20"/>
          <w:szCs w:val="20"/>
        </w:rPr>
        <w:t>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наукових працівників, стипендіального забезпечення осіб, які навчаються, зберігаються: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6" w:name="n1182"/>
      <w:bookmarkEnd w:id="1176"/>
      <w:r w:rsidRPr="00EC04BB">
        <w:rPr>
          <w:color w:val="000000"/>
          <w:sz w:val="20"/>
          <w:szCs w:val="20"/>
        </w:rPr>
        <w:t>для університетів, академій, інститутів - на рівні вищих навчальних закладів III-IV рівнів акредитації;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7" w:name="n1183"/>
      <w:bookmarkEnd w:id="1177"/>
      <w:r w:rsidRPr="00EC04BB">
        <w:rPr>
          <w:color w:val="000000"/>
          <w:sz w:val="20"/>
          <w:szCs w:val="20"/>
        </w:rPr>
        <w:t>для коледжів (включаючи коледжі як структурні підрозділи університетів, академій, інститутів) - на рівні вищих навчальних закладів I-II рівнів акредитації;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8" w:name="n1184"/>
      <w:bookmarkEnd w:id="1178"/>
      <w:r w:rsidRPr="00EC04BB">
        <w:rPr>
          <w:color w:val="000000"/>
          <w:sz w:val="20"/>
          <w:szCs w:val="20"/>
        </w:rPr>
        <w:t>13) до 1 січня 2016 року розміщення державного замовлення у розмірі 80 відсотків загального обсягу державного замовлення для підготовки фахівців ступеня бакалавра здійснюється у вищих навчальних закладах незалежно від форми власності на основі показників розміщення державного замовлення минулого року в розрізі навчальних закладів за відповідними спеціальностями та пропозицій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79" w:name="n1185"/>
      <w:bookmarkEnd w:id="1179"/>
      <w:r w:rsidRPr="00EC04BB">
        <w:rPr>
          <w:color w:val="000000"/>
          <w:sz w:val="20"/>
          <w:szCs w:val="20"/>
        </w:rPr>
        <w:t>Розміщення державного замовлення решти 20 відсотків загального обсягу державного замовлення здійснюється у вищих навчальних закладах незалежно від форми власності відповідно до результатів конкурсу поточного року, що визначається середнім конкурсним балом вступників на навчання за ступенем бакалавра за відповідною спеціальністю на момент завершення прийому заяв до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0" w:name="n1186"/>
      <w:bookmarkEnd w:id="1180"/>
      <w:r w:rsidRPr="00EC04BB">
        <w:rPr>
          <w:color w:val="000000"/>
          <w:sz w:val="20"/>
          <w:szCs w:val="20"/>
        </w:rPr>
        <w:t>14) перший склад Національного агентства із забезпечення якості вищої освіти формується протягом дев’яти місяців з дня набрання чинності цим Законом у такому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1" w:name="n1187"/>
      <w:bookmarkEnd w:id="1181"/>
      <w:r w:rsidRPr="00EC04BB">
        <w:rPr>
          <w:color w:val="000000"/>
          <w:sz w:val="20"/>
          <w:szCs w:val="20"/>
        </w:rPr>
        <w:t>строком на два роки делегуються два члени Національною академією наук України та по одному члену - від кожної національної галузевої академії наук;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2" w:name="n1188"/>
      <w:bookmarkEnd w:id="1182"/>
      <w:r w:rsidRPr="00EC04BB">
        <w:rPr>
          <w:color w:val="000000"/>
          <w:sz w:val="20"/>
          <w:szCs w:val="20"/>
        </w:rPr>
        <w:t>строком на чотири роки обираються дев’ять членів від державних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3" w:name="n1189"/>
      <w:bookmarkEnd w:id="1183"/>
      <w:r w:rsidRPr="00EC04BB">
        <w:rPr>
          <w:color w:val="000000"/>
          <w:sz w:val="20"/>
          <w:szCs w:val="20"/>
        </w:rPr>
        <w:t>строком на чотири роки обираються три члени від приватних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4" w:name="n1190"/>
      <w:bookmarkEnd w:id="1184"/>
      <w:r w:rsidRPr="00EC04BB">
        <w:rPr>
          <w:color w:val="000000"/>
          <w:sz w:val="20"/>
          <w:szCs w:val="20"/>
        </w:rPr>
        <w:t>строком на три роки обирається один член від комунальних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5" w:name="n1191"/>
      <w:bookmarkEnd w:id="1185"/>
      <w:r w:rsidRPr="00EC04BB">
        <w:rPr>
          <w:color w:val="000000"/>
          <w:sz w:val="20"/>
          <w:szCs w:val="20"/>
        </w:rPr>
        <w:t>строком на три роки обираються спільним представницьким органом всеукраїнських об’єднань організацій роботодавців три члени;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6" w:name="n1192"/>
      <w:bookmarkEnd w:id="1186"/>
      <w:r w:rsidRPr="00EC04BB">
        <w:rPr>
          <w:color w:val="000000"/>
          <w:sz w:val="20"/>
          <w:szCs w:val="20"/>
        </w:rPr>
        <w:t>строком на два роки обираються з’їздом представників органів студентського самоврядування вищих навчальних закладів два члени;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7" w:name="n1193"/>
      <w:bookmarkEnd w:id="1187"/>
      <w:r w:rsidRPr="00EC04BB">
        <w:rPr>
          <w:color w:val="000000"/>
          <w:sz w:val="20"/>
          <w:szCs w:val="20"/>
        </w:rPr>
        <w:t>15) вищі навчальні заклади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w:t>
      </w:r>
      <w:r w:rsidRPr="00EC04BB">
        <w:rPr>
          <w:rStyle w:val="apple-converted-space"/>
          <w:color w:val="000000"/>
          <w:sz w:val="20"/>
          <w:szCs w:val="20"/>
        </w:rPr>
        <w:t> </w:t>
      </w:r>
      <w:hyperlink r:id="rId25" w:anchor="n448" w:history="1">
        <w:r w:rsidRPr="00EC04BB">
          <w:rPr>
            <w:rStyle w:val="a3"/>
            <w:color w:val="006600"/>
            <w:sz w:val="20"/>
            <w:szCs w:val="20"/>
            <w:bdr w:val="none" w:sz="0" w:space="0" w:color="auto" w:frame="1"/>
          </w:rPr>
          <w:t>статей 29</w:t>
        </w:r>
      </w:hyperlink>
      <w:r w:rsidRPr="00EC04BB">
        <w:rPr>
          <w:color w:val="000000"/>
          <w:sz w:val="20"/>
          <w:szCs w:val="20"/>
        </w:rPr>
        <w:t>,</w:t>
      </w:r>
      <w:r w:rsidRPr="00EC04BB">
        <w:rPr>
          <w:rStyle w:val="apple-converted-space"/>
          <w:color w:val="000000"/>
          <w:sz w:val="20"/>
          <w:szCs w:val="20"/>
        </w:rPr>
        <w:t> </w:t>
      </w:r>
      <w:hyperlink r:id="rId26" w:anchor="n722" w:history="1">
        <w:r w:rsidRPr="00EC04BB">
          <w:rPr>
            <w:rStyle w:val="a3"/>
            <w:color w:val="006600"/>
            <w:sz w:val="20"/>
            <w:szCs w:val="20"/>
            <w:bdr w:val="none" w:sz="0" w:space="0" w:color="auto" w:frame="1"/>
          </w:rPr>
          <w:t>42</w:t>
        </w:r>
      </w:hyperlink>
      <w:r w:rsidRPr="00EC04BB">
        <w:rPr>
          <w:rStyle w:val="apple-converted-space"/>
          <w:color w:val="000000"/>
          <w:sz w:val="20"/>
          <w:szCs w:val="20"/>
        </w:rPr>
        <w:t> </w:t>
      </w:r>
      <w:r w:rsidRPr="00EC04BB">
        <w:rPr>
          <w:color w:val="000000"/>
          <w:sz w:val="20"/>
          <w:szCs w:val="20"/>
        </w:rPr>
        <w:t>та</w:t>
      </w:r>
      <w:r w:rsidRPr="00EC04BB">
        <w:rPr>
          <w:rStyle w:val="apple-converted-space"/>
          <w:color w:val="000000"/>
          <w:sz w:val="20"/>
          <w:szCs w:val="20"/>
        </w:rPr>
        <w:t> </w:t>
      </w:r>
      <w:hyperlink r:id="rId27" w:anchor="n1088" w:history="1">
        <w:r w:rsidRPr="00EC04BB">
          <w:rPr>
            <w:rStyle w:val="a3"/>
            <w:color w:val="006600"/>
            <w:sz w:val="20"/>
            <w:szCs w:val="20"/>
            <w:bdr w:val="none" w:sz="0" w:space="0" w:color="auto" w:frame="1"/>
          </w:rPr>
          <w:t>72</w:t>
        </w:r>
      </w:hyperlink>
      <w:r w:rsidRPr="00EC04BB">
        <w:rPr>
          <w:rStyle w:val="apple-converted-space"/>
          <w:color w:val="000000"/>
          <w:sz w:val="20"/>
          <w:szCs w:val="20"/>
        </w:rPr>
        <w:t> </w:t>
      </w:r>
      <w:r w:rsidRPr="00EC04BB">
        <w:rPr>
          <w:color w:val="000000"/>
          <w:sz w:val="20"/>
          <w:szCs w:val="20"/>
        </w:rPr>
        <w:t>цього Закону поширюються лише на вищі навчальні заклади, що мають статус державних, комунальних і приватних установ;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8" w:name="n1194"/>
      <w:bookmarkEnd w:id="1188"/>
      <w:r w:rsidRPr="00EC04BB">
        <w:rPr>
          <w:color w:val="000000"/>
          <w:sz w:val="20"/>
          <w:szCs w:val="20"/>
        </w:rPr>
        <w:t>16) протягом 10 років з дня набрання чинності цим Законом педагогічні (науково-педагогічні) працівники із стажем педагогічної роботи у вищому навчальному закладі не менш як 10 років мають право брати участь у конкурсі на зайняття посади керівника коледжу, керівника факультету чи кафедри коледжу. Вимога щодо наявності вченого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набрання чинності цим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89" w:name="n1195"/>
      <w:bookmarkEnd w:id="1189"/>
      <w:r w:rsidRPr="00EC04BB">
        <w:rPr>
          <w:color w:val="000000"/>
          <w:sz w:val="20"/>
          <w:szCs w:val="20"/>
        </w:rPr>
        <w:t>Вимоги</w:t>
      </w:r>
      <w:r w:rsidRPr="00EC04BB">
        <w:rPr>
          <w:rStyle w:val="apple-converted-space"/>
          <w:color w:val="000000"/>
          <w:sz w:val="20"/>
          <w:szCs w:val="20"/>
        </w:rPr>
        <w:t> </w:t>
      </w:r>
      <w:hyperlink r:id="rId28" w:anchor="n740" w:history="1">
        <w:r w:rsidRPr="00EC04BB">
          <w:rPr>
            <w:rStyle w:val="a3"/>
            <w:color w:val="006600"/>
            <w:sz w:val="20"/>
            <w:szCs w:val="20"/>
            <w:bdr w:val="none" w:sz="0" w:space="0" w:color="auto" w:frame="1"/>
          </w:rPr>
          <w:t>частини першої статті 43</w:t>
        </w:r>
      </w:hyperlink>
      <w:r w:rsidRPr="00EC04BB">
        <w:rPr>
          <w:rStyle w:val="apple-converted-space"/>
          <w:color w:val="000000"/>
          <w:sz w:val="20"/>
          <w:szCs w:val="20"/>
        </w:rPr>
        <w:t> </w:t>
      </w:r>
      <w:r w:rsidRPr="00EC04BB">
        <w:rPr>
          <w:color w:val="000000"/>
          <w:sz w:val="20"/>
          <w:szCs w:val="20"/>
        </w:rPr>
        <w:t>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0" w:name="n1196"/>
      <w:bookmarkEnd w:id="1190"/>
      <w:r w:rsidRPr="00EC04BB">
        <w:rPr>
          <w:color w:val="000000"/>
          <w:sz w:val="20"/>
          <w:szCs w:val="20"/>
        </w:rPr>
        <w:t>17) земельні ділянки державної та комунальної власності, які надані в оренду вищим навчальним закладам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моменту звернення керівника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1" w:name="n1197"/>
      <w:bookmarkEnd w:id="1191"/>
      <w:r w:rsidRPr="00EC04BB">
        <w:rPr>
          <w:color w:val="000000"/>
          <w:sz w:val="20"/>
          <w:szCs w:val="20"/>
        </w:rPr>
        <w:t>18) під час проходження в установленому законодавством порядку вищим духовним навчальним закладом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вищого духовного навчального закладу за галуззю знань "Богослов’я" документи про вищу освіту, наукові ступені та вчені звання викладачів (педагогічних і науково-педагогічних працівників) і членів спеціалізованої вченої ради, видані вищими духовними навчальними закладами, вважаються еквівалентними відповідним документам, що видаються в установленому законодавством порядку.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2" w:name="n1198"/>
      <w:bookmarkEnd w:id="1192"/>
      <w:r w:rsidRPr="00EC04BB">
        <w:rPr>
          <w:color w:val="000000"/>
          <w:sz w:val="20"/>
          <w:szCs w:val="20"/>
        </w:rPr>
        <w:t>3. Визнати таким, що втратив чинність,</w:t>
      </w:r>
      <w:r w:rsidRPr="00EC04BB">
        <w:rPr>
          <w:rStyle w:val="apple-converted-space"/>
          <w:color w:val="000000"/>
          <w:sz w:val="20"/>
          <w:szCs w:val="20"/>
        </w:rPr>
        <w:t> </w:t>
      </w:r>
      <w:hyperlink r:id="rId29" w:tgtFrame="_blank" w:history="1">
        <w:r w:rsidRPr="00EC04BB">
          <w:rPr>
            <w:rStyle w:val="a3"/>
            <w:color w:val="000099"/>
            <w:sz w:val="20"/>
            <w:szCs w:val="20"/>
            <w:bdr w:val="none" w:sz="0" w:space="0" w:color="auto" w:frame="1"/>
          </w:rPr>
          <w:t>Закон України "Про вищу освіту"</w:t>
        </w:r>
      </w:hyperlink>
      <w:r w:rsidRPr="00EC04BB">
        <w:rPr>
          <w:rStyle w:val="apple-converted-space"/>
          <w:color w:val="000000"/>
          <w:sz w:val="20"/>
          <w:szCs w:val="20"/>
        </w:rPr>
        <w:t> </w:t>
      </w:r>
      <w:r w:rsidRPr="00EC04BB">
        <w:rPr>
          <w:color w:val="000000"/>
          <w:sz w:val="20"/>
          <w:szCs w:val="20"/>
        </w:rPr>
        <w:t>(Відомості Верховної Ради України, 2002 р., № 20, ст. 134 із наступними змінами).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3" w:name="n1199"/>
      <w:bookmarkEnd w:id="1193"/>
      <w:r w:rsidRPr="00EC04BB">
        <w:rPr>
          <w:color w:val="000000"/>
          <w:sz w:val="20"/>
          <w:szCs w:val="20"/>
        </w:rPr>
        <w:t>4. Внести зміни до таких законодавчих актів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4" w:name="n1200"/>
      <w:bookmarkEnd w:id="1194"/>
      <w:r w:rsidRPr="00EC04BB">
        <w:rPr>
          <w:color w:val="000000"/>
          <w:sz w:val="20"/>
          <w:szCs w:val="20"/>
        </w:rPr>
        <w:t>1) у</w:t>
      </w:r>
      <w:r w:rsidRPr="00EC04BB">
        <w:rPr>
          <w:rStyle w:val="apple-converted-space"/>
          <w:color w:val="000000"/>
          <w:sz w:val="20"/>
          <w:szCs w:val="20"/>
        </w:rPr>
        <w:t> </w:t>
      </w:r>
      <w:hyperlink r:id="rId30" w:tgtFrame="_blank" w:history="1">
        <w:r w:rsidRPr="00EC04BB">
          <w:rPr>
            <w:rStyle w:val="a3"/>
            <w:color w:val="000099"/>
            <w:sz w:val="20"/>
            <w:szCs w:val="20"/>
            <w:bdr w:val="none" w:sz="0" w:space="0" w:color="auto" w:frame="1"/>
          </w:rPr>
          <w:t>Земельному кодексі України</w:t>
        </w:r>
      </w:hyperlink>
      <w:r w:rsidRPr="00EC04BB">
        <w:rPr>
          <w:rStyle w:val="apple-converted-space"/>
          <w:color w:val="000000"/>
          <w:sz w:val="20"/>
          <w:szCs w:val="20"/>
        </w:rPr>
        <w:t> </w:t>
      </w:r>
      <w:r w:rsidRPr="00EC04BB">
        <w:rPr>
          <w:color w:val="000000"/>
          <w:sz w:val="20"/>
          <w:szCs w:val="20"/>
        </w:rPr>
        <w:t>(Відомості Верховної Ради України, 2002 р., № 3-4, ст. 27):</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5" w:name="n1201"/>
      <w:bookmarkEnd w:id="1195"/>
      <w:r w:rsidRPr="00EC04BB">
        <w:rPr>
          <w:color w:val="000000"/>
          <w:sz w:val="20"/>
          <w:szCs w:val="20"/>
        </w:rPr>
        <w:t>а)</w:t>
      </w:r>
      <w:r w:rsidRPr="00EC04BB">
        <w:rPr>
          <w:rStyle w:val="apple-converted-space"/>
          <w:color w:val="000000"/>
          <w:sz w:val="20"/>
          <w:szCs w:val="20"/>
        </w:rPr>
        <w:t> </w:t>
      </w:r>
      <w:hyperlink r:id="rId31" w:anchor="n782" w:tgtFrame="_blank" w:history="1">
        <w:r w:rsidRPr="00EC04BB">
          <w:rPr>
            <w:rStyle w:val="a3"/>
            <w:color w:val="000099"/>
            <w:sz w:val="20"/>
            <w:szCs w:val="20"/>
            <w:bdr w:val="none" w:sz="0" w:space="0" w:color="auto" w:frame="1"/>
          </w:rPr>
          <w:t>частину другу</w:t>
        </w:r>
      </w:hyperlink>
      <w:r w:rsidRPr="00EC04BB">
        <w:rPr>
          <w:rStyle w:val="apple-converted-space"/>
          <w:color w:val="000000"/>
          <w:sz w:val="20"/>
          <w:szCs w:val="20"/>
        </w:rPr>
        <w:t> </w:t>
      </w:r>
      <w:r w:rsidRPr="00EC04BB">
        <w:rPr>
          <w:color w:val="000000"/>
          <w:sz w:val="20"/>
          <w:szCs w:val="20"/>
        </w:rPr>
        <w:t>статті 92 доповнити пунктом "ґ" такого змісту: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6" w:name="n1202"/>
      <w:bookmarkEnd w:id="1196"/>
      <w:r w:rsidRPr="00EC04BB">
        <w:rPr>
          <w:color w:val="000000"/>
          <w:sz w:val="20"/>
          <w:szCs w:val="20"/>
        </w:rPr>
        <w:t>"ґ) вищі навчальні заклади незалежно від форми власності";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7" w:name="n1203"/>
      <w:bookmarkEnd w:id="1197"/>
      <w:r w:rsidRPr="00EC04BB">
        <w:rPr>
          <w:color w:val="000000"/>
          <w:sz w:val="20"/>
          <w:szCs w:val="20"/>
        </w:rPr>
        <w:t>б)</w:t>
      </w:r>
      <w:r w:rsidRPr="00EC04BB">
        <w:rPr>
          <w:rStyle w:val="apple-converted-space"/>
          <w:color w:val="000000"/>
          <w:sz w:val="20"/>
          <w:szCs w:val="20"/>
        </w:rPr>
        <w:t> </w:t>
      </w:r>
      <w:hyperlink r:id="rId32" w:anchor="n1217" w:tgtFrame="_blank" w:history="1">
        <w:r w:rsidRPr="00EC04BB">
          <w:rPr>
            <w:rStyle w:val="a3"/>
            <w:color w:val="000099"/>
            <w:sz w:val="20"/>
            <w:szCs w:val="20"/>
            <w:bdr w:val="none" w:sz="0" w:space="0" w:color="auto" w:frame="1"/>
          </w:rPr>
          <w:t>абзац шостий</w:t>
        </w:r>
      </w:hyperlink>
      <w:r w:rsidRPr="00EC04BB">
        <w:rPr>
          <w:rStyle w:val="apple-converted-space"/>
          <w:color w:val="000000"/>
          <w:sz w:val="20"/>
          <w:szCs w:val="20"/>
        </w:rPr>
        <w:t> </w:t>
      </w:r>
      <w:r w:rsidRPr="00EC04BB">
        <w:rPr>
          <w:color w:val="000000"/>
          <w:sz w:val="20"/>
          <w:szCs w:val="20"/>
        </w:rPr>
        <w:t>частини другої статті 134 після слів "бюджетним установам" доповнити словами "вищим навчальним закладам";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8" w:name="n1204"/>
      <w:bookmarkEnd w:id="1198"/>
      <w:r w:rsidRPr="00EC04BB">
        <w:rPr>
          <w:color w:val="000000"/>
          <w:sz w:val="20"/>
          <w:szCs w:val="20"/>
        </w:rPr>
        <w:lastRenderedPageBreak/>
        <w:t>2) у</w:t>
      </w:r>
      <w:r w:rsidRPr="00EC04BB">
        <w:rPr>
          <w:rStyle w:val="apple-converted-space"/>
          <w:color w:val="000000"/>
          <w:sz w:val="20"/>
          <w:szCs w:val="20"/>
        </w:rPr>
        <w:t> </w:t>
      </w:r>
      <w:hyperlink r:id="rId33" w:tgtFrame="_blank" w:history="1">
        <w:r w:rsidRPr="00EC04BB">
          <w:rPr>
            <w:rStyle w:val="a3"/>
            <w:color w:val="000099"/>
            <w:sz w:val="20"/>
            <w:szCs w:val="20"/>
            <w:bdr w:val="none" w:sz="0" w:space="0" w:color="auto" w:frame="1"/>
          </w:rPr>
          <w:t>Законі України "Про освіту"</w:t>
        </w:r>
      </w:hyperlink>
      <w:r w:rsidRPr="00EC04BB">
        <w:rPr>
          <w:rStyle w:val="apple-converted-space"/>
          <w:color w:val="000000"/>
          <w:sz w:val="20"/>
          <w:szCs w:val="20"/>
        </w:rPr>
        <w:t> </w:t>
      </w:r>
      <w:r w:rsidRPr="00EC04BB">
        <w:rPr>
          <w:color w:val="000000"/>
          <w:sz w:val="20"/>
          <w:szCs w:val="20"/>
        </w:rPr>
        <w:t>(Відомості Верховної Ради України, 1996 р., № 21, ст. 84 із наступними змінами):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199" w:name="n1205"/>
      <w:bookmarkEnd w:id="1199"/>
      <w:r w:rsidRPr="00EC04BB">
        <w:rPr>
          <w:color w:val="000000"/>
          <w:sz w:val="20"/>
          <w:szCs w:val="20"/>
        </w:rPr>
        <w:t>а) в абзаці другому частини другої статті 12 слова "вищих навчальних закладів" виключити;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0" w:name="n1206"/>
      <w:bookmarkEnd w:id="1200"/>
      <w:r w:rsidRPr="00EC04BB">
        <w:rPr>
          <w:color w:val="000000"/>
          <w:sz w:val="20"/>
          <w:szCs w:val="20"/>
        </w:rPr>
        <w:t>б) у статті 15:</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1" w:name="n1207"/>
      <w:bookmarkEnd w:id="1201"/>
      <w:r w:rsidRPr="00EC04BB">
        <w:rPr>
          <w:color w:val="000000"/>
          <w:sz w:val="20"/>
          <w:szCs w:val="20"/>
        </w:rPr>
        <w:t>абзац другий частини першої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2" w:name="n1208"/>
      <w:bookmarkEnd w:id="1202"/>
      <w:r w:rsidRPr="00EC04BB">
        <w:rPr>
          <w:color w:val="000000"/>
          <w:sz w:val="20"/>
          <w:szCs w:val="20"/>
        </w:rPr>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3" w:name="n1209"/>
      <w:bookmarkEnd w:id="1203"/>
      <w:r w:rsidRPr="00EC04BB">
        <w:rPr>
          <w:color w:val="000000"/>
          <w:sz w:val="20"/>
          <w:szCs w:val="20"/>
        </w:rPr>
        <w:t>частину другу після слів "підпорядковані навчальні заклади" доповнити словами "Національним агентством із забезпечення якості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4" w:name="n1210"/>
      <w:bookmarkEnd w:id="1204"/>
      <w:r w:rsidRPr="00EC04BB">
        <w:rPr>
          <w:color w:val="000000"/>
          <w:sz w:val="20"/>
          <w:szCs w:val="20"/>
        </w:rPr>
        <w:t>частину четверту виключити;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5" w:name="n1211"/>
      <w:bookmarkEnd w:id="1205"/>
      <w:r w:rsidRPr="00EC04BB">
        <w:rPr>
          <w:color w:val="000000"/>
          <w:sz w:val="20"/>
          <w:szCs w:val="20"/>
        </w:rPr>
        <w:t>в) розділ I доповнити статтею 27</w:t>
      </w:r>
      <w:r w:rsidRPr="00EC04BB">
        <w:rPr>
          <w:rStyle w:val="rvts37"/>
          <w:b/>
          <w:bCs/>
          <w:color w:val="000000"/>
          <w:sz w:val="20"/>
          <w:szCs w:val="20"/>
          <w:bdr w:val="none" w:sz="0" w:space="0" w:color="auto" w:frame="1"/>
        </w:rPr>
        <w:t>-</w:t>
      </w:r>
      <w:r w:rsidRPr="00EC04BB">
        <w:rPr>
          <w:rStyle w:val="rvts37"/>
          <w:b/>
          <w:bCs/>
          <w:color w:val="000000"/>
          <w:sz w:val="20"/>
          <w:szCs w:val="20"/>
          <w:bdr w:val="none" w:sz="0" w:space="0" w:color="auto" w:frame="1"/>
          <w:vertAlign w:val="superscript"/>
        </w:rPr>
        <w:t>1</w:t>
      </w:r>
      <w:r w:rsidRPr="00EC04BB">
        <w:rPr>
          <w:rStyle w:val="apple-converted-space"/>
          <w:color w:val="000000"/>
          <w:sz w:val="20"/>
          <w:szCs w:val="20"/>
        </w:rPr>
        <w:t> </w:t>
      </w:r>
      <w:r w:rsidRPr="00EC04BB">
        <w:rPr>
          <w:color w:val="000000"/>
          <w:sz w:val="20"/>
          <w:szCs w:val="20"/>
        </w:rPr>
        <w:t>такого змісту: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6" w:name="n1212"/>
      <w:bookmarkEnd w:id="1206"/>
      <w:r w:rsidRPr="00EC04BB">
        <w:rPr>
          <w:color w:val="000000"/>
          <w:sz w:val="20"/>
          <w:szCs w:val="20"/>
        </w:rPr>
        <w:t>"</w:t>
      </w:r>
      <w:r w:rsidRPr="00EC04BB">
        <w:rPr>
          <w:rStyle w:val="rvts9"/>
          <w:b/>
          <w:bCs/>
          <w:color w:val="000000"/>
          <w:sz w:val="20"/>
          <w:szCs w:val="20"/>
          <w:bdr w:val="none" w:sz="0" w:space="0" w:color="auto" w:frame="1"/>
        </w:rPr>
        <w:t>Стаття 27</w:t>
      </w:r>
      <w:r w:rsidRPr="00EC04BB">
        <w:rPr>
          <w:rStyle w:val="rvts37"/>
          <w:b/>
          <w:bCs/>
          <w:color w:val="000000"/>
          <w:sz w:val="20"/>
          <w:szCs w:val="20"/>
          <w:bdr w:val="none" w:sz="0" w:space="0" w:color="auto" w:frame="1"/>
        </w:rPr>
        <w:t>-</w:t>
      </w:r>
      <w:r w:rsidRPr="00EC04BB">
        <w:rPr>
          <w:rStyle w:val="rvts37"/>
          <w:b/>
          <w:bCs/>
          <w:color w:val="000000"/>
          <w:sz w:val="20"/>
          <w:szCs w:val="20"/>
          <w:bdr w:val="none" w:sz="0" w:space="0" w:color="auto" w:frame="1"/>
          <w:vertAlign w:val="superscript"/>
        </w:rPr>
        <w:t>1</w:t>
      </w:r>
      <w:r w:rsidRPr="00EC04BB">
        <w:rPr>
          <w:rStyle w:val="rvts9"/>
          <w:b/>
          <w:bCs/>
          <w:color w:val="000000"/>
          <w:sz w:val="20"/>
          <w:szCs w:val="20"/>
          <w:bdr w:val="none" w:sz="0" w:space="0" w:color="auto" w:frame="1"/>
        </w:rPr>
        <w:t>.</w:t>
      </w:r>
      <w:r w:rsidRPr="00EC04BB">
        <w:rPr>
          <w:rStyle w:val="apple-converted-space"/>
          <w:color w:val="000000"/>
          <w:sz w:val="20"/>
          <w:szCs w:val="20"/>
        </w:rPr>
        <w:t> </w:t>
      </w:r>
      <w:r w:rsidRPr="00EC04BB">
        <w:rPr>
          <w:color w:val="000000"/>
          <w:sz w:val="20"/>
          <w:szCs w:val="20"/>
        </w:rPr>
        <w:t>Національна рамка кваліфікацій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7" w:name="n1213"/>
      <w:bookmarkEnd w:id="1207"/>
      <w:r w:rsidRPr="00EC04BB">
        <w:rPr>
          <w:color w:val="000000"/>
          <w:sz w:val="20"/>
          <w:szCs w:val="20"/>
        </w:rPr>
        <w:t>1. Національна рамка кваліфікацій - це системний і структурований за компетентностями опис кваліфікаційних рівнів.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8" w:name="n1214"/>
      <w:bookmarkEnd w:id="1208"/>
      <w:r w:rsidRPr="00EC04BB">
        <w:rPr>
          <w:color w:val="000000"/>
          <w:sz w:val="20"/>
          <w:szCs w:val="20"/>
        </w:rPr>
        <w:t>2. Національна рамка кваліфікацій спрямована на: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09" w:name="n1215"/>
      <w:bookmarkEnd w:id="1209"/>
      <w:r w:rsidRPr="00EC04BB">
        <w:rPr>
          <w:color w:val="000000"/>
          <w:sz w:val="20"/>
          <w:szCs w:val="20"/>
        </w:rPr>
        <w:t>1) введення європейських стандартів та принципів забезпечення якості освіти з урахуванням вимог ринку праці до компетентностей фахівців;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0" w:name="n1216"/>
      <w:bookmarkEnd w:id="1210"/>
      <w:r w:rsidRPr="00EC04BB">
        <w:rPr>
          <w:color w:val="000000"/>
          <w:sz w:val="20"/>
          <w:szCs w:val="20"/>
        </w:rPr>
        <w:t>2) забезпечення гармонізації норм законодавства у сфері освіти та соціально-трудових відносин;</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1" w:name="n1217"/>
      <w:bookmarkEnd w:id="1211"/>
      <w:r w:rsidRPr="00EC04BB">
        <w:rPr>
          <w:color w:val="000000"/>
          <w:sz w:val="20"/>
          <w:szCs w:val="20"/>
        </w:rPr>
        <w:t>3) сприяння національному і міжнародному визнанню кваліфікацій, здобутих в Україні;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2" w:name="n1218"/>
      <w:bookmarkEnd w:id="1212"/>
      <w:r w:rsidRPr="00EC04BB">
        <w:rPr>
          <w:color w:val="000000"/>
          <w:sz w:val="20"/>
          <w:szCs w:val="20"/>
        </w:rPr>
        <w:t>4) налагодження ефективної взаємодії сфери освітніх послуг та ринку праці.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3" w:name="n1219"/>
      <w:bookmarkEnd w:id="1213"/>
      <w:r w:rsidRPr="00EC04BB">
        <w:rPr>
          <w:color w:val="000000"/>
          <w:sz w:val="20"/>
          <w:szCs w:val="20"/>
        </w:rPr>
        <w:t>3. Національна рамка кваліфікацій розробляється із залученням об’єднань організацій роботодавців та затверджується у порядку, визначеному законодавством";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4" w:name="n1220"/>
      <w:bookmarkEnd w:id="1214"/>
      <w:r w:rsidRPr="00EC04BB">
        <w:rPr>
          <w:color w:val="000000"/>
          <w:sz w:val="20"/>
          <w:szCs w:val="20"/>
        </w:rPr>
        <w:t>г) абзаци восьмий і дев’ятий статті 29 виключити;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5" w:name="n1221"/>
      <w:bookmarkEnd w:id="1215"/>
      <w:r w:rsidRPr="00EC04BB">
        <w:rPr>
          <w:color w:val="000000"/>
          <w:sz w:val="20"/>
          <w:szCs w:val="20"/>
        </w:rPr>
        <w:t>ґ) статтю 30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6" w:name="n1222"/>
      <w:bookmarkEnd w:id="1216"/>
      <w:r w:rsidRPr="00EC04BB">
        <w:rPr>
          <w:color w:val="000000"/>
          <w:sz w:val="20"/>
          <w:szCs w:val="20"/>
        </w:rPr>
        <w:t>"</w:t>
      </w:r>
      <w:r w:rsidRPr="00EC04BB">
        <w:rPr>
          <w:rStyle w:val="rvts9"/>
          <w:b/>
          <w:bCs/>
          <w:color w:val="000000"/>
          <w:sz w:val="20"/>
          <w:szCs w:val="20"/>
          <w:bdr w:val="none" w:sz="0" w:space="0" w:color="auto" w:frame="1"/>
        </w:rPr>
        <w:t>Стаття 30.</w:t>
      </w:r>
      <w:r w:rsidRPr="00EC04BB">
        <w:rPr>
          <w:rStyle w:val="apple-converted-space"/>
          <w:color w:val="000000"/>
          <w:sz w:val="20"/>
          <w:szCs w:val="20"/>
        </w:rPr>
        <w:t> </w:t>
      </w:r>
      <w:r w:rsidRPr="00EC04BB">
        <w:rPr>
          <w:color w:val="000000"/>
          <w:sz w:val="20"/>
          <w:szCs w:val="20"/>
        </w:rPr>
        <w:t>Освітні, освітньо-кваліфікаційні рівні та ступені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7" w:name="n1223"/>
      <w:bookmarkEnd w:id="1217"/>
      <w:r w:rsidRPr="00EC04BB">
        <w:rPr>
          <w:color w:val="000000"/>
          <w:sz w:val="20"/>
          <w:szCs w:val="20"/>
        </w:rPr>
        <w:t>1. В Україні встановлюються такі освітні рівні: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8" w:name="n1224"/>
      <w:bookmarkEnd w:id="1218"/>
      <w:r w:rsidRPr="00EC04BB">
        <w:rPr>
          <w:color w:val="000000"/>
          <w:sz w:val="20"/>
          <w:szCs w:val="20"/>
        </w:rPr>
        <w:t>дошкільна освіта;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19" w:name="n1225"/>
      <w:bookmarkEnd w:id="1219"/>
      <w:r w:rsidRPr="00EC04BB">
        <w:rPr>
          <w:color w:val="000000"/>
          <w:sz w:val="20"/>
          <w:szCs w:val="20"/>
        </w:rPr>
        <w:t>початкова загальна освіта;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0" w:name="n1226"/>
      <w:bookmarkEnd w:id="1220"/>
      <w:r w:rsidRPr="00EC04BB">
        <w:rPr>
          <w:color w:val="000000"/>
          <w:sz w:val="20"/>
          <w:szCs w:val="20"/>
        </w:rPr>
        <w:t>базова загальна середня освіта;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1" w:name="n1227"/>
      <w:bookmarkEnd w:id="1221"/>
      <w:r w:rsidRPr="00EC04BB">
        <w:rPr>
          <w:color w:val="000000"/>
          <w:sz w:val="20"/>
          <w:szCs w:val="20"/>
        </w:rPr>
        <w:t>повна загальна середня освіта;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2" w:name="n1228"/>
      <w:bookmarkEnd w:id="1222"/>
      <w:r w:rsidRPr="00EC04BB">
        <w:rPr>
          <w:color w:val="000000"/>
          <w:sz w:val="20"/>
          <w:szCs w:val="20"/>
        </w:rPr>
        <w:t>професійно-технічна освіта;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3" w:name="n1229"/>
      <w:bookmarkEnd w:id="1223"/>
      <w:r w:rsidRPr="00EC04BB">
        <w:rPr>
          <w:color w:val="000000"/>
          <w:sz w:val="20"/>
          <w:szCs w:val="20"/>
        </w:rPr>
        <w:t>вища освіта.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4" w:name="n1230"/>
      <w:bookmarkEnd w:id="1224"/>
      <w:r w:rsidRPr="00EC04BB">
        <w:rPr>
          <w:color w:val="000000"/>
          <w:sz w:val="20"/>
          <w:szCs w:val="20"/>
        </w:rPr>
        <w:t>2. В Україні встановлюються такі освітньо-кваліфікаційні рівні та ступені: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5" w:name="n1231"/>
      <w:bookmarkEnd w:id="1225"/>
      <w:r w:rsidRPr="00EC04BB">
        <w:rPr>
          <w:color w:val="000000"/>
          <w:sz w:val="20"/>
          <w:szCs w:val="20"/>
        </w:rPr>
        <w:t>кваліфікований робітник;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6" w:name="n1232"/>
      <w:bookmarkEnd w:id="1226"/>
      <w:r w:rsidRPr="00EC04BB">
        <w:rPr>
          <w:color w:val="000000"/>
          <w:sz w:val="20"/>
          <w:szCs w:val="20"/>
        </w:rPr>
        <w:t>молодший спеціаліст;</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7" w:name="n1233"/>
      <w:bookmarkEnd w:id="1227"/>
      <w:r w:rsidRPr="00EC04BB">
        <w:rPr>
          <w:color w:val="000000"/>
          <w:sz w:val="20"/>
          <w:szCs w:val="20"/>
        </w:rPr>
        <w:t>молодший бакалавр;</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8" w:name="n1234"/>
      <w:bookmarkEnd w:id="1228"/>
      <w:r w:rsidRPr="00EC04BB">
        <w:rPr>
          <w:color w:val="000000"/>
          <w:sz w:val="20"/>
          <w:szCs w:val="20"/>
        </w:rPr>
        <w:t>бакалавр;</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29" w:name="n1235"/>
      <w:bookmarkEnd w:id="1229"/>
      <w:r w:rsidRPr="00EC04BB">
        <w:rPr>
          <w:color w:val="000000"/>
          <w:sz w:val="20"/>
          <w:szCs w:val="20"/>
        </w:rPr>
        <w:t>магістр;</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0" w:name="n1236"/>
      <w:bookmarkEnd w:id="1230"/>
      <w:r w:rsidRPr="00EC04BB">
        <w:rPr>
          <w:color w:val="000000"/>
          <w:sz w:val="20"/>
          <w:szCs w:val="20"/>
        </w:rPr>
        <w:t>доктор філософії;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1" w:name="n1237"/>
      <w:bookmarkEnd w:id="1231"/>
      <w:r w:rsidRPr="00EC04BB">
        <w:rPr>
          <w:color w:val="000000"/>
          <w:sz w:val="20"/>
          <w:szCs w:val="20"/>
        </w:rPr>
        <w:t>доктор наук";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2" w:name="n1238"/>
      <w:bookmarkEnd w:id="1232"/>
      <w:r w:rsidRPr="00EC04BB">
        <w:rPr>
          <w:color w:val="000000"/>
          <w:sz w:val="20"/>
          <w:szCs w:val="20"/>
        </w:rPr>
        <w:t>д) у статті 31:</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3" w:name="n1239"/>
      <w:bookmarkEnd w:id="1233"/>
      <w:r w:rsidRPr="00EC04BB">
        <w:rPr>
          <w:color w:val="000000"/>
          <w:sz w:val="20"/>
          <w:szCs w:val="20"/>
        </w:rPr>
        <w:t>абзац другий частини першої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4" w:name="n1240"/>
      <w:bookmarkEnd w:id="1234"/>
      <w:r w:rsidRPr="00EC04BB">
        <w:rPr>
          <w:color w:val="000000"/>
          <w:sz w:val="20"/>
          <w:szCs w:val="20"/>
        </w:rPr>
        <w:t>"доктор філософії";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5" w:name="n1241"/>
      <w:bookmarkEnd w:id="1235"/>
      <w:r w:rsidRPr="00EC04BB">
        <w:rPr>
          <w:color w:val="000000"/>
          <w:sz w:val="20"/>
          <w:szCs w:val="20"/>
        </w:rPr>
        <w:t>частину другу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6" w:name="n1242"/>
      <w:bookmarkEnd w:id="1236"/>
      <w:r w:rsidRPr="00EC04BB">
        <w:rPr>
          <w:color w:val="000000"/>
          <w:sz w:val="20"/>
          <w:szCs w:val="20"/>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7" w:name="n1243"/>
      <w:bookmarkEnd w:id="1237"/>
      <w:r w:rsidRPr="00EC04BB">
        <w:rPr>
          <w:color w:val="000000"/>
          <w:sz w:val="20"/>
          <w:szCs w:val="20"/>
        </w:rPr>
        <w:t>е) в абзаці другому частини першої і частині другій статті 32 слова "науковий співробітник" замінити словом "дослідник";</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8" w:name="n1244"/>
      <w:bookmarkEnd w:id="1238"/>
      <w:r w:rsidRPr="00EC04BB">
        <w:rPr>
          <w:color w:val="000000"/>
          <w:sz w:val="20"/>
          <w:szCs w:val="20"/>
        </w:rPr>
        <w:t>є) у статті 42:</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39" w:name="n1245"/>
      <w:bookmarkEnd w:id="1239"/>
      <w:r w:rsidRPr="00EC04BB">
        <w:rPr>
          <w:color w:val="000000"/>
          <w:sz w:val="20"/>
          <w:szCs w:val="20"/>
        </w:rPr>
        <w:t>у частині першій слова "освітньо-кваліфікаційних рівнів" замінити словами "ступенів вищої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0" w:name="n1246"/>
      <w:bookmarkEnd w:id="1240"/>
      <w:r w:rsidRPr="00EC04BB">
        <w:rPr>
          <w:color w:val="000000"/>
          <w:sz w:val="20"/>
          <w:szCs w:val="20"/>
        </w:rPr>
        <w:t>друге речення частини другої виключити;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1" w:name="n1247"/>
      <w:bookmarkEnd w:id="1241"/>
      <w:r w:rsidRPr="00EC04BB">
        <w:rPr>
          <w:color w:val="000000"/>
          <w:sz w:val="20"/>
          <w:szCs w:val="20"/>
        </w:rPr>
        <w:t>абзац третій частини третьої виключити;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2" w:name="n1248"/>
      <w:bookmarkEnd w:id="1242"/>
      <w:r w:rsidRPr="00EC04BB">
        <w:rPr>
          <w:color w:val="000000"/>
          <w:sz w:val="20"/>
          <w:szCs w:val="20"/>
        </w:rPr>
        <w:t>ж) частини першу - четверту статті 43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3" w:name="n1249"/>
      <w:bookmarkEnd w:id="1243"/>
      <w:r w:rsidRPr="00EC04BB">
        <w:rPr>
          <w:color w:val="000000"/>
          <w:sz w:val="20"/>
          <w:szCs w:val="20"/>
        </w:rPr>
        <w:t>"1. Вищими навчальними закладами є: університет, академія, інститут, коледж.</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4" w:name="n1250"/>
      <w:bookmarkEnd w:id="1244"/>
      <w:r w:rsidRPr="00EC04BB">
        <w:rPr>
          <w:color w:val="000000"/>
          <w:sz w:val="20"/>
          <w:szCs w:val="20"/>
        </w:rPr>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5" w:name="n1251"/>
      <w:bookmarkEnd w:id="1245"/>
      <w:r w:rsidRPr="00EC04BB">
        <w:rPr>
          <w:color w:val="000000"/>
          <w:sz w:val="20"/>
          <w:szCs w:val="20"/>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6" w:name="n1252"/>
      <w:bookmarkEnd w:id="1246"/>
      <w:r w:rsidRPr="00EC04BB">
        <w:rPr>
          <w:color w:val="000000"/>
          <w:sz w:val="20"/>
          <w:szCs w:val="20"/>
        </w:rPr>
        <w:t>4. Вищі навчальні заклади здійснюють підготовку фахівців за такими ступенями: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7" w:name="n1253"/>
      <w:bookmarkEnd w:id="1247"/>
      <w:r w:rsidRPr="00EC04BB">
        <w:rPr>
          <w:color w:val="000000"/>
          <w:sz w:val="20"/>
          <w:szCs w:val="20"/>
        </w:rPr>
        <w:t>молодший бакалавр і бакалавр - забезпечують коледжі;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8" w:name="n1254"/>
      <w:bookmarkEnd w:id="1248"/>
      <w:r w:rsidRPr="00EC04BB">
        <w:rPr>
          <w:color w:val="000000"/>
          <w:sz w:val="20"/>
          <w:szCs w:val="20"/>
        </w:rPr>
        <w:t>бакалавр, магістр, доктор філософії, доктор наук - забезпечують університети, академії та інститути";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49" w:name="n1255"/>
      <w:bookmarkEnd w:id="1249"/>
      <w:r w:rsidRPr="00EC04BB">
        <w:rPr>
          <w:color w:val="000000"/>
          <w:sz w:val="20"/>
          <w:szCs w:val="20"/>
        </w:rPr>
        <w:lastRenderedPageBreak/>
        <w:t>з) в абзаці другому частини першої статті 44 слова "освітньо-кваліфікаційних рівнів" замінити словом "ступенів";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0" w:name="n1256"/>
      <w:bookmarkEnd w:id="1250"/>
      <w:r w:rsidRPr="00EC04BB">
        <w:rPr>
          <w:color w:val="000000"/>
          <w:sz w:val="20"/>
          <w:szCs w:val="20"/>
        </w:rPr>
        <w:t>и) статті 46 і 47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1" w:name="n1257"/>
      <w:bookmarkEnd w:id="1251"/>
      <w:r w:rsidRPr="00EC04BB">
        <w:rPr>
          <w:color w:val="000000"/>
          <w:sz w:val="20"/>
          <w:szCs w:val="20"/>
        </w:rPr>
        <w:t>"</w:t>
      </w:r>
      <w:r w:rsidRPr="00EC04BB">
        <w:rPr>
          <w:rStyle w:val="rvts9"/>
          <w:b/>
          <w:bCs/>
          <w:color w:val="000000"/>
          <w:sz w:val="20"/>
          <w:szCs w:val="20"/>
          <w:bdr w:val="none" w:sz="0" w:space="0" w:color="auto" w:frame="1"/>
        </w:rPr>
        <w:t>Стаття 46.</w:t>
      </w:r>
      <w:r w:rsidRPr="00EC04BB">
        <w:rPr>
          <w:rStyle w:val="apple-converted-space"/>
          <w:color w:val="000000"/>
          <w:sz w:val="20"/>
          <w:szCs w:val="20"/>
        </w:rPr>
        <w:t> </w:t>
      </w:r>
      <w:r w:rsidRPr="00EC04BB">
        <w:rPr>
          <w:color w:val="000000"/>
          <w:sz w:val="20"/>
          <w:szCs w:val="20"/>
        </w:rPr>
        <w:t>Автономія вищого навчального закладу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2" w:name="n1258"/>
      <w:bookmarkEnd w:id="1252"/>
      <w:r w:rsidRPr="00EC04BB">
        <w:rPr>
          <w:color w:val="000000"/>
          <w:sz w:val="20"/>
          <w:szCs w:val="20"/>
        </w:rPr>
        <w:t>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у межах, передбачених цим Законом.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3" w:name="n1259"/>
      <w:bookmarkEnd w:id="1253"/>
      <w:r w:rsidRPr="00EC04BB">
        <w:rPr>
          <w:color w:val="000000"/>
          <w:sz w:val="20"/>
          <w:szCs w:val="20"/>
        </w:rPr>
        <w:t>2. Права вищого навчального закладу, що визначають зміст його автономії, визначаються Законом України "Про вищу освіту" і не можуть бути обмежені іншими законами та нормативно-правовими актами.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4" w:name="n1260"/>
      <w:bookmarkEnd w:id="1254"/>
      <w:r w:rsidRPr="00EC04BB">
        <w:rPr>
          <w:rStyle w:val="rvts9"/>
          <w:b/>
          <w:bCs/>
          <w:color w:val="000000"/>
          <w:sz w:val="20"/>
          <w:szCs w:val="20"/>
          <w:bdr w:val="none" w:sz="0" w:space="0" w:color="auto" w:frame="1"/>
        </w:rPr>
        <w:t>Стаття 47.</w:t>
      </w:r>
      <w:r w:rsidRPr="00EC04BB">
        <w:rPr>
          <w:rStyle w:val="apple-converted-space"/>
          <w:color w:val="000000"/>
          <w:sz w:val="20"/>
          <w:szCs w:val="20"/>
        </w:rPr>
        <w:t> </w:t>
      </w:r>
      <w:r w:rsidRPr="00EC04BB">
        <w:rPr>
          <w:color w:val="000000"/>
          <w:sz w:val="20"/>
          <w:szCs w:val="20"/>
        </w:rPr>
        <w:t>Післядипломна освіта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5" w:name="n1261"/>
      <w:bookmarkEnd w:id="1255"/>
      <w:r w:rsidRPr="00EC04BB">
        <w:rPr>
          <w:color w:val="000000"/>
          <w:sz w:val="20"/>
          <w:szCs w:val="20"/>
        </w:rPr>
        <w:t>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6" w:name="n1262"/>
      <w:bookmarkEnd w:id="1256"/>
      <w:r w:rsidRPr="00EC04BB">
        <w:rPr>
          <w:color w:val="000000"/>
          <w:sz w:val="20"/>
          <w:szCs w:val="20"/>
        </w:rPr>
        <w:t>2. Післядипломна освіта включає:</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7" w:name="n1263"/>
      <w:bookmarkEnd w:id="1257"/>
      <w:r w:rsidRPr="00EC04BB">
        <w:rPr>
          <w:color w:val="000000"/>
          <w:sz w:val="20"/>
          <w:szCs w:val="20"/>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8" w:name="n1264"/>
      <w:bookmarkEnd w:id="1258"/>
      <w:r w:rsidRPr="00EC04BB">
        <w:rPr>
          <w:color w:val="000000"/>
          <w:sz w:val="20"/>
          <w:szCs w:val="20"/>
        </w:rPr>
        <w:t>перепідготовку - професійне навчання, спрямоване на оволодіння іншою професією працівниками, які здобули первинну професійну підготовку;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59" w:name="n1265"/>
      <w:bookmarkEnd w:id="1259"/>
      <w:r w:rsidRPr="00EC04BB">
        <w:rPr>
          <w:color w:val="000000"/>
          <w:sz w:val="20"/>
          <w:szCs w:val="20"/>
        </w:rPr>
        <w:t>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0" w:name="n1266"/>
      <w:bookmarkEnd w:id="1260"/>
      <w:r w:rsidRPr="00EC04BB">
        <w:rPr>
          <w:color w:val="000000"/>
          <w:sz w:val="20"/>
          <w:szCs w:val="20"/>
        </w:rPr>
        <w:t>стажування - набуття особою досвіду виконання завдань та обов’язків певної професійної діяльності або галузі знань.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1" w:name="n1267"/>
      <w:bookmarkEnd w:id="1261"/>
      <w:r w:rsidRPr="00EC04BB">
        <w:rPr>
          <w:color w:val="000000"/>
          <w:sz w:val="20"/>
          <w:szCs w:val="20"/>
        </w:rPr>
        <w:t>3. Форми післядипломної освіти: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2" w:name="n1268"/>
      <w:bookmarkEnd w:id="1262"/>
      <w:r w:rsidRPr="00EC04BB">
        <w:rPr>
          <w:color w:val="000000"/>
          <w:sz w:val="20"/>
          <w:szCs w:val="20"/>
        </w:rPr>
        <w:t>професійне навчання працівників робітничим професіям;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3" w:name="n1269"/>
      <w:bookmarkEnd w:id="1263"/>
      <w:r w:rsidRPr="00EC04BB">
        <w:rPr>
          <w:color w:val="000000"/>
          <w:sz w:val="20"/>
          <w:szCs w:val="20"/>
        </w:rPr>
        <w:t>асистентура-стажування;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4" w:name="n1270"/>
      <w:bookmarkEnd w:id="1264"/>
      <w:r w:rsidRPr="00EC04BB">
        <w:rPr>
          <w:color w:val="000000"/>
          <w:sz w:val="20"/>
          <w:szCs w:val="20"/>
        </w:rPr>
        <w:t>інтернатура;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5" w:name="n1271"/>
      <w:bookmarkEnd w:id="1265"/>
      <w:r w:rsidRPr="00EC04BB">
        <w:rPr>
          <w:color w:val="000000"/>
          <w:sz w:val="20"/>
          <w:szCs w:val="20"/>
        </w:rPr>
        <w:t>лікарська резидентура;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6" w:name="n1272"/>
      <w:bookmarkEnd w:id="1266"/>
      <w:r w:rsidRPr="00EC04BB">
        <w:rPr>
          <w:color w:val="000000"/>
          <w:sz w:val="20"/>
          <w:szCs w:val="20"/>
        </w:rPr>
        <w:t>клінічна ординатура тощо.</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7" w:name="n1273"/>
      <w:bookmarkEnd w:id="1267"/>
      <w:r w:rsidRPr="00EC04BB">
        <w:rPr>
          <w:color w:val="000000"/>
          <w:sz w:val="20"/>
          <w:szCs w:val="20"/>
        </w:rPr>
        <w:t>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8" w:name="n1274"/>
      <w:bookmarkEnd w:id="1268"/>
      <w:r w:rsidRPr="00EC04BB">
        <w:rPr>
          <w:color w:val="000000"/>
          <w:sz w:val="20"/>
          <w:szCs w:val="20"/>
        </w:rPr>
        <w:t>5. Асистентура-стажування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69" w:name="n1275"/>
      <w:bookmarkEnd w:id="1269"/>
      <w:r w:rsidRPr="00EC04BB">
        <w:rPr>
          <w:color w:val="000000"/>
          <w:sz w:val="20"/>
          <w:szCs w:val="20"/>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0" w:name="n1276"/>
      <w:bookmarkEnd w:id="1270"/>
      <w:r w:rsidRPr="00EC04BB">
        <w:rPr>
          <w:color w:val="000000"/>
          <w:sz w:val="20"/>
          <w:szCs w:val="20"/>
        </w:rPr>
        <w:t>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1" w:name="n1277"/>
      <w:bookmarkEnd w:id="1271"/>
      <w:r w:rsidRPr="00EC04BB">
        <w:rPr>
          <w:color w:val="000000"/>
          <w:sz w:val="20"/>
          <w:szCs w:val="20"/>
        </w:rPr>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2" w:name="n1278"/>
      <w:bookmarkEnd w:id="1272"/>
      <w:r w:rsidRPr="00EC04BB">
        <w:rPr>
          <w:color w:val="000000"/>
          <w:sz w:val="20"/>
          <w:szCs w:val="20"/>
        </w:rPr>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3" w:name="n1279"/>
      <w:bookmarkEnd w:id="1273"/>
      <w:r w:rsidRPr="00EC04BB">
        <w:rPr>
          <w:color w:val="000000"/>
          <w:sz w:val="20"/>
          <w:szCs w:val="20"/>
        </w:rPr>
        <w:t>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у порядку, затвердженому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4" w:name="n1280"/>
      <w:bookmarkEnd w:id="1274"/>
      <w:r w:rsidRPr="00EC04BB">
        <w:rPr>
          <w:color w:val="000000"/>
          <w:sz w:val="20"/>
          <w:szCs w:val="20"/>
        </w:rPr>
        <w:t>і) частину другу статті 52 виключити;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5" w:name="n1281"/>
      <w:bookmarkEnd w:id="1275"/>
      <w:r w:rsidRPr="00EC04BB">
        <w:rPr>
          <w:color w:val="000000"/>
          <w:sz w:val="20"/>
          <w:szCs w:val="20"/>
        </w:rPr>
        <w:t>ї) перше речення абзацу другого частини п’ятої статті 61 доповнити словами "(крім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6" w:name="n1282"/>
      <w:bookmarkEnd w:id="1276"/>
      <w:r w:rsidRPr="00EC04BB">
        <w:rPr>
          <w:color w:val="000000"/>
          <w:sz w:val="20"/>
          <w:szCs w:val="20"/>
        </w:rPr>
        <w:t>3) у</w:t>
      </w:r>
      <w:r w:rsidRPr="00EC04BB">
        <w:rPr>
          <w:rStyle w:val="apple-converted-space"/>
          <w:color w:val="000000"/>
          <w:sz w:val="20"/>
          <w:szCs w:val="20"/>
        </w:rPr>
        <w:t> </w:t>
      </w:r>
      <w:hyperlink r:id="rId34" w:tgtFrame="_blank" w:history="1">
        <w:r w:rsidRPr="00EC04BB">
          <w:rPr>
            <w:rStyle w:val="a3"/>
            <w:color w:val="000099"/>
            <w:sz w:val="20"/>
            <w:szCs w:val="20"/>
            <w:bdr w:val="none" w:sz="0" w:space="0" w:color="auto" w:frame="1"/>
          </w:rPr>
          <w:t>Законі України "Про електроенергетику"</w:t>
        </w:r>
      </w:hyperlink>
      <w:r w:rsidRPr="00EC04BB">
        <w:rPr>
          <w:rStyle w:val="apple-converted-space"/>
          <w:color w:val="000000"/>
          <w:sz w:val="20"/>
          <w:szCs w:val="20"/>
        </w:rPr>
        <w:t> </w:t>
      </w:r>
      <w:r w:rsidRPr="00EC04BB">
        <w:rPr>
          <w:color w:val="000000"/>
          <w:sz w:val="20"/>
          <w:szCs w:val="20"/>
        </w:rPr>
        <w:t>(Відомості Верховної Ради України, 1998 р., № 1, ст. 1; 2004 р., № 8, ст. 67; 2005 р., № 4, ст. 103, № 27, ст. 359, № 33, ст. 428; 2012 р., № 22, ст. 210; 2014 р., № 22, ст. 781):</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7" w:name="n1283"/>
      <w:bookmarkEnd w:id="1277"/>
      <w:r w:rsidRPr="00EC04BB">
        <w:rPr>
          <w:color w:val="000000"/>
          <w:sz w:val="20"/>
          <w:szCs w:val="20"/>
        </w:rPr>
        <w:t>а) у частинах шостій та сьомій статті 26 слова і цифри "професійно-технічних навчальних закладів та вищих навчальних закладів I-IV рівнів акредитації державної і комунальної форм власності" замінити словами "та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8" w:name="n1284"/>
      <w:bookmarkEnd w:id="1278"/>
      <w:r w:rsidRPr="00EC04BB">
        <w:rPr>
          <w:color w:val="000000"/>
          <w:sz w:val="20"/>
          <w:szCs w:val="20"/>
        </w:rPr>
        <w:t>б) частину другу статті 27 доповнити абзацом одинадцятим такого змісту: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79" w:name="n1285"/>
      <w:bookmarkEnd w:id="1279"/>
      <w:r w:rsidRPr="00EC04BB">
        <w:rPr>
          <w:color w:val="000000"/>
          <w:sz w:val="20"/>
          <w:szCs w:val="20"/>
        </w:rPr>
        <w:lastRenderedPageBreak/>
        <w:t>"припинення або обмеження електропостачання навчального закладу незалежно від форми власності протягом навчального року";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0" w:name="n1286"/>
      <w:bookmarkEnd w:id="1280"/>
      <w:r w:rsidRPr="00EC04BB">
        <w:rPr>
          <w:color w:val="000000"/>
          <w:sz w:val="20"/>
          <w:szCs w:val="20"/>
        </w:rPr>
        <w:t>4) у</w:t>
      </w:r>
      <w:r w:rsidRPr="00EC04BB">
        <w:rPr>
          <w:rStyle w:val="apple-converted-space"/>
          <w:color w:val="000000"/>
          <w:sz w:val="20"/>
          <w:szCs w:val="20"/>
        </w:rPr>
        <w:t> </w:t>
      </w:r>
      <w:hyperlink r:id="rId35" w:tgtFrame="_blank" w:history="1">
        <w:r w:rsidRPr="00EC04BB">
          <w:rPr>
            <w:rStyle w:val="a3"/>
            <w:color w:val="000099"/>
            <w:sz w:val="20"/>
            <w:szCs w:val="20"/>
            <w:bdr w:val="none" w:sz="0" w:space="0" w:color="auto" w:frame="1"/>
          </w:rPr>
          <w:t>Законі України "Про наукову і науково-технічну діяльність"</w:t>
        </w:r>
      </w:hyperlink>
      <w:r w:rsidRPr="00EC04BB">
        <w:rPr>
          <w:rStyle w:val="apple-converted-space"/>
          <w:color w:val="000000"/>
          <w:sz w:val="20"/>
          <w:szCs w:val="20"/>
        </w:rPr>
        <w:t> </w:t>
      </w:r>
      <w:r w:rsidRPr="00EC04BB">
        <w:rPr>
          <w:color w:val="000000"/>
          <w:sz w:val="20"/>
          <w:szCs w:val="20"/>
        </w:rPr>
        <w:t>(Відомості Верховної Ради України, 1999 р., № 2-3, ст. 20 із наступними змінами):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1" w:name="n1287"/>
      <w:bookmarkEnd w:id="1281"/>
      <w:r w:rsidRPr="00EC04BB">
        <w:rPr>
          <w:color w:val="000000"/>
          <w:sz w:val="20"/>
          <w:szCs w:val="20"/>
        </w:rPr>
        <w:t>а) абзаци четвертий, восьмий та одинадцятий статті 1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2" w:name="n1288"/>
      <w:bookmarkEnd w:id="1282"/>
      <w:r w:rsidRPr="00EC04BB">
        <w:rPr>
          <w:color w:val="000000"/>
          <w:sz w:val="20"/>
          <w:szCs w:val="20"/>
        </w:rPr>
        <w:t>"науково-педагогічна діяльність - педагогічна діяльність у вищих навчальних закладах, пов’язана з науковою та (або) науково-технічною діяльністю";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3" w:name="n1289"/>
      <w:bookmarkEnd w:id="1283"/>
      <w:r w:rsidRPr="00EC04BB">
        <w:rPr>
          <w:color w:val="000000"/>
          <w:sz w:val="20"/>
          <w:szCs w:val="20"/>
        </w:rPr>
        <w:t>"вчений - фізична особа (громадянин України, іноземець або особа без громадянства), яка має вищу освіту ступеня магістра та проводить фундаментальні та (або) прикладні наукові дослідження і отримує наукові та (або) науково-технічні результати";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4" w:name="n1290"/>
      <w:bookmarkEnd w:id="1284"/>
      <w:r w:rsidRPr="00EC04BB">
        <w:rPr>
          <w:color w:val="000000"/>
          <w:sz w:val="20"/>
          <w:szCs w:val="20"/>
        </w:rPr>
        <w:t>"науково-педагогічний працівник - вчений, який за основним місцем роботи у вищому навчальному закладі професійно здійснює педагогічну та наукову або науково-технічну діяльність";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5" w:name="n1291"/>
      <w:bookmarkEnd w:id="1285"/>
      <w:r w:rsidRPr="00EC04BB">
        <w:rPr>
          <w:color w:val="000000"/>
          <w:sz w:val="20"/>
          <w:szCs w:val="20"/>
        </w:rPr>
        <w:t>б) у статті 4 слова і цифри "вищі навчальні заклади III-IV рівнів акредитації" замінити словами "вищі навчальні заклади";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6" w:name="n1292"/>
      <w:bookmarkEnd w:id="1286"/>
      <w:r w:rsidRPr="00EC04BB">
        <w:rPr>
          <w:color w:val="000000"/>
          <w:sz w:val="20"/>
          <w:szCs w:val="20"/>
        </w:rPr>
        <w:t>в) у частині першій статті 6 слова і цифри "вищих навчальних закладах III-IV рівнів акредитації" замінити словами "вищих навчальних закладах";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7" w:name="n1293"/>
      <w:bookmarkEnd w:id="1287"/>
      <w:r w:rsidRPr="00EC04BB">
        <w:rPr>
          <w:color w:val="000000"/>
          <w:sz w:val="20"/>
          <w:szCs w:val="20"/>
        </w:rPr>
        <w:t>г) частину першу статті 13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8" w:name="n1294"/>
      <w:bookmarkEnd w:id="1288"/>
      <w:r w:rsidRPr="00EC04BB">
        <w:rPr>
          <w:color w:val="000000"/>
          <w:sz w:val="20"/>
          <w:szCs w:val="20"/>
        </w:rPr>
        <w:t>"Статус національного наукового центру може бути надано науковій установі, вищому навчальному закладу, який має статус національного (об’єднанню наукових установ чи вищих навчальних закладів), що проводять комплексні наукові дослідження загальнодержавного значення та мають світове визнання своєї діяльності";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89" w:name="n1295"/>
      <w:bookmarkEnd w:id="1289"/>
      <w:r w:rsidRPr="00EC04BB">
        <w:rPr>
          <w:color w:val="000000"/>
          <w:sz w:val="20"/>
          <w:szCs w:val="20"/>
        </w:rPr>
        <w:t>ґ) у статті 16:</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0" w:name="n1296"/>
      <w:bookmarkEnd w:id="1290"/>
      <w:r w:rsidRPr="00EC04BB">
        <w:rPr>
          <w:color w:val="000000"/>
          <w:sz w:val="20"/>
          <w:szCs w:val="20"/>
        </w:rPr>
        <w:t>у частині першій слова і цифри "вищих навчальних закладів III-IV рівнів акредитації" замінити словами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1" w:name="n1297"/>
      <w:bookmarkEnd w:id="1291"/>
      <w:r w:rsidRPr="00EC04BB">
        <w:rPr>
          <w:color w:val="000000"/>
          <w:sz w:val="20"/>
          <w:szCs w:val="20"/>
        </w:rPr>
        <w:t>у частині третій слова і цифри "вищі навчальні заклади III-IV рівнів акредитації" замінити словами "вищі навчальні заклади";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2" w:name="n1298"/>
      <w:bookmarkEnd w:id="1292"/>
      <w:r w:rsidRPr="00EC04BB">
        <w:rPr>
          <w:color w:val="000000"/>
          <w:sz w:val="20"/>
          <w:szCs w:val="20"/>
        </w:rPr>
        <w:t>д) статтю 20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3" w:name="n1299"/>
      <w:bookmarkEnd w:id="1293"/>
      <w:r w:rsidRPr="00EC04BB">
        <w:rPr>
          <w:color w:val="000000"/>
          <w:sz w:val="20"/>
          <w:szCs w:val="20"/>
        </w:rPr>
        <w:t>"</w:t>
      </w:r>
      <w:r w:rsidRPr="00EC04BB">
        <w:rPr>
          <w:rStyle w:val="rvts9"/>
          <w:b/>
          <w:bCs/>
          <w:color w:val="000000"/>
          <w:sz w:val="20"/>
          <w:szCs w:val="20"/>
          <w:bdr w:val="none" w:sz="0" w:space="0" w:color="auto" w:frame="1"/>
        </w:rPr>
        <w:t>Стаття 20.</w:t>
      </w:r>
      <w:r w:rsidRPr="00EC04BB">
        <w:rPr>
          <w:rStyle w:val="apple-converted-space"/>
          <w:color w:val="000000"/>
          <w:sz w:val="20"/>
          <w:szCs w:val="20"/>
        </w:rPr>
        <w:t> </w:t>
      </w:r>
      <w:r w:rsidRPr="00EC04BB">
        <w:rPr>
          <w:color w:val="000000"/>
          <w:sz w:val="20"/>
          <w:szCs w:val="20"/>
        </w:rPr>
        <w:t>Наукові ступені і вчені звання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4" w:name="n1300"/>
      <w:bookmarkEnd w:id="1294"/>
      <w:r w:rsidRPr="00EC04BB">
        <w:rPr>
          <w:color w:val="000000"/>
          <w:sz w:val="20"/>
          <w:szCs w:val="20"/>
        </w:rPr>
        <w:t>Вчені мають право на здобуття наукового ступеня доктора філософії і доктора наук та присвоєння вчених звань старшого дослідника, доцента і професора.</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5" w:name="n1301"/>
      <w:bookmarkEnd w:id="1295"/>
      <w:r w:rsidRPr="00EC04BB">
        <w:rPr>
          <w:color w:val="000000"/>
          <w:sz w:val="20"/>
          <w:szCs w:val="20"/>
        </w:rPr>
        <w:t>Присвоєння вченого звання професора, доцента та старшого дослідника здійснюється вченими радами вищих навчальних закладів (наукових установ) відповідно до законодавства і затверджується атестаційною колегією центрального органу виконавчої влади у сфері освіти і науки.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6" w:name="n1302"/>
      <w:bookmarkEnd w:id="1296"/>
      <w:r w:rsidRPr="00EC04BB">
        <w:rPr>
          <w:color w:val="000000"/>
          <w:sz w:val="20"/>
          <w:szCs w:val="20"/>
        </w:rPr>
        <w:t>Наявність відповідного наукового ступеня або вченого звання є кваліфікаційною вимогою для зайняття науковим працівником відповідної посади";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7" w:name="n1303"/>
      <w:bookmarkEnd w:id="1297"/>
      <w:r w:rsidRPr="00EC04BB">
        <w:rPr>
          <w:color w:val="000000"/>
          <w:sz w:val="20"/>
          <w:szCs w:val="20"/>
        </w:rPr>
        <w:t>е) статтю 22</w:t>
      </w:r>
      <w:r w:rsidRPr="00EC04BB">
        <w:rPr>
          <w:rStyle w:val="rvts37"/>
          <w:b/>
          <w:bCs/>
          <w:color w:val="000000"/>
          <w:sz w:val="20"/>
          <w:szCs w:val="20"/>
          <w:bdr w:val="none" w:sz="0" w:space="0" w:color="auto" w:frame="1"/>
        </w:rPr>
        <w:t>-</w:t>
      </w:r>
      <w:r w:rsidRPr="00EC04BB">
        <w:rPr>
          <w:rStyle w:val="rvts37"/>
          <w:b/>
          <w:bCs/>
          <w:color w:val="000000"/>
          <w:sz w:val="20"/>
          <w:szCs w:val="20"/>
          <w:bdr w:val="none" w:sz="0" w:space="0" w:color="auto" w:frame="1"/>
          <w:vertAlign w:val="superscript"/>
        </w:rPr>
        <w:t>2</w:t>
      </w:r>
      <w:r w:rsidRPr="00EC04BB">
        <w:rPr>
          <w:rStyle w:val="apple-converted-space"/>
          <w:color w:val="000000"/>
          <w:sz w:val="20"/>
          <w:szCs w:val="20"/>
        </w:rPr>
        <w:t> </w:t>
      </w:r>
      <w:r w:rsidRPr="00EC04BB">
        <w:rPr>
          <w:color w:val="000000"/>
          <w:sz w:val="20"/>
          <w:szCs w:val="20"/>
        </w:rPr>
        <w:t>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8" w:name="n1304"/>
      <w:bookmarkEnd w:id="1298"/>
      <w:r w:rsidRPr="00EC04BB">
        <w:rPr>
          <w:color w:val="000000"/>
          <w:sz w:val="20"/>
          <w:szCs w:val="20"/>
        </w:rPr>
        <w:t>"</w:t>
      </w:r>
      <w:r w:rsidRPr="00EC04BB">
        <w:rPr>
          <w:rStyle w:val="rvts9"/>
          <w:b/>
          <w:bCs/>
          <w:color w:val="000000"/>
          <w:sz w:val="20"/>
          <w:szCs w:val="20"/>
          <w:bdr w:val="none" w:sz="0" w:space="0" w:color="auto" w:frame="1"/>
        </w:rPr>
        <w:t>Стаття 22</w:t>
      </w:r>
      <w:r w:rsidRPr="00EC04BB">
        <w:rPr>
          <w:rStyle w:val="rvts37"/>
          <w:b/>
          <w:bCs/>
          <w:color w:val="000000"/>
          <w:sz w:val="20"/>
          <w:szCs w:val="20"/>
          <w:bdr w:val="none" w:sz="0" w:space="0" w:color="auto" w:frame="1"/>
        </w:rPr>
        <w:t>-</w:t>
      </w:r>
      <w:r w:rsidRPr="00EC04BB">
        <w:rPr>
          <w:rStyle w:val="rvts37"/>
          <w:b/>
          <w:bCs/>
          <w:color w:val="000000"/>
          <w:sz w:val="20"/>
          <w:szCs w:val="20"/>
          <w:bdr w:val="none" w:sz="0" w:space="0" w:color="auto" w:frame="1"/>
          <w:vertAlign w:val="superscript"/>
        </w:rPr>
        <w:t>2</w:t>
      </w:r>
      <w:r w:rsidRPr="00EC04BB">
        <w:rPr>
          <w:rStyle w:val="rvts9"/>
          <w:b/>
          <w:bCs/>
          <w:color w:val="000000"/>
          <w:sz w:val="20"/>
          <w:szCs w:val="20"/>
          <w:bdr w:val="none" w:sz="0" w:space="0" w:color="auto" w:frame="1"/>
        </w:rPr>
        <w:t>.</w:t>
      </w:r>
      <w:r w:rsidRPr="00EC04BB">
        <w:rPr>
          <w:rStyle w:val="apple-converted-space"/>
          <w:color w:val="000000"/>
          <w:sz w:val="20"/>
          <w:szCs w:val="20"/>
        </w:rPr>
        <w:t> </w:t>
      </w:r>
      <w:r w:rsidRPr="00EC04BB">
        <w:rPr>
          <w:color w:val="000000"/>
          <w:sz w:val="20"/>
          <w:szCs w:val="20"/>
        </w:rPr>
        <w:t>Посади науково-педагогічних працівників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299" w:name="n1305"/>
      <w:bookmarkEnd w:id="1299"/>
      <w:r w:rsidRPr="00EC04BB">
        <w:rPr>
          <w:color w:val="000000"/>
          <w:sz w:val="20"/>
          <w:szCs w:val="20"/>
        </w:rPr>
        <w:t>Перелік посад науково-педагогічних працівників вищих навчальних закладів установлюється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0" w:name="n1306"/>
      <w:bookmarkEnd w:id="1300"/>
      <w:r w:rsidRPr="00EC04BB">
        <w:rPr>
          <w:color w:val="000000"/>
          <w:sz w:val="20"/>
          <w:szCs w:val="20"/>
        </w:rPr>
        <w:t>є) в абзаці третьому статті 22</w:t>
      </w:r>
      <w:r w:rsidRPr="00EC04BB">
        <w:rPr>
          <w:rStyle w:val="rvts37"/>
          <w:b/>
          <w:bCs/>
          <w:color w:val="000000"/>
          <w:sz w:val="20"/>
          <w:szCs w:val="20"/>
          <w:bdr w:val="none" w:sz="0" w:space="0" w:color="auto" w:frame="1"/>
        </w:rPr>
        <w:t>-</w:t>
      </w:r>
      <w:r w:rsidRPr="00EC04BB">
        <w:rPr>
          <w:rStyle w:val="rvts37"/>
          <w:b/>
          <w:bCs/>
          <w:color w:val="000000"/>
          <w:sz w:val="20"/>
          <w:szCs w:val="20"/>
          <w:bdr w:val="none" w:sz="0" w:space="0" w:color="auto" w:frame="1"/>
          <w:vertAlign w:val="superscript"/>
        </w:rPr>
        <w:t>3</w:t>
      </w:r>
      <w:r w:rsidRPr="00EC04BB">
        <w:rPr>
          <w:rStyle w:val="apple-converted-space"/>
          <w:color w:val="000000"/>
          <w:sz w:val="20"/>
          <w:szCs w:val="20"/>
        </w:rPr>
        <w:t> </w:t>
      </w:r>
      <w:r w:rsidRPr="00EC04BB">
        <w:rPr>
          <w:color w:val="000000"/>
          <w:sz w:val="20"/>
          <w:szCs w:val="20"/>
        </w:rPr>
        <w:t>слова і цифри "вищих навчальних закладів III-IV рівнів акредитації, визначених у частині другій статті 48 Закону України "Про вищу освіту" замінити словами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1" w:name="n1307"/>
      <w:bookmarkEnd w:id="1301"/>
      <w:r w:rsidRPr="00EC04BB">
        <w:rPr>
          <w:color w:val="000000"/>
          <w:sz w:val="20"/>
          <w:szCs w:val="20"/>
        </w:rPr>
        <w:t>ж) у частині четвертій статті 23 слова і цифри "вищих навчальних закладів III-IV рівнів акредитації" замінити словами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2" w:name="n1308"/>
      <w:bookmarkEnd w:id="1302"/>
      <w:r w:rsidRPr="00EC04BB">
        <w:rPr>
          <w:color w:val="000000"/>
          <w:sz w:val="20"/>
          <w:szCs w:val="20"/>
        </w:rPr>
        <w:t>з) у статті 24:</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3" w:name="n1309"/>
      <w:bookmarkEnd w:id="1303"/>
      <w:r w:rsidRPr="00EC04BB">
        <w:rPr>
          <w:color w:val="000000"/>
          <w:sz w:val="20"/>
          <w:szCs w:val="20"/>
        </w:rPr>
        <w:t>у частині восьмій слова і цифри "вищих навчальних закладів III-IV рівнів акредитації" замінити словами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4" w:name="n1310"/>
      <w:bookmarkEnd w:id="1304"/>
      <w:r w:rsidRPr="00EC04BB">
        <w:rPr>
          <w:color w:val="000000"/>
          <w:sz w:val="20"/>
          <w:szCs w:val="20"/>
        </w:rPr>
        <w:t>у частині дев’ятій:</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5" w:name="n1311"/>
      <w:bookmarkEnd w:id="1305"/>
      <w:r w:rsidRPr="00EC04BB">
        <w:rPr>
          <w:color w:val="000000"/>
          <w:sz w:val="20"/>
          <w:szCs w:val="20"/>
        </w:rPr>
        <w:t>в абзаці другому слова і цифри "вищих навчальних закладів III-IV рівнів акредитації" замінити словами "вищих навчальних закладів";</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6" w:name="n1312"/>
      <w:bookmarkEnd w:id="1306"/>
      <w:r w:rsidRPr="00EC04BB">
        <w:rPr>
          <w:color w:val="000000"/>
          <w:sz w:val="20"/>
          <w:szCs w:val="20"/>
        </w:rPr>
        <w:t>в абзаці третьому слова і цифри "III-IV рівнів акредитації" виключити;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7" w:name="n1313"/>
      <w:bookmarkEnd w:id="1307"/>
      <w:r w:rsidRPr="00EC04BB">
        <w:rPr>
          <w:color w:val="000000"/>
          <w:sz w:val="20"/>
          <w:szCs w:val="20"/>
        </w:rPr>
        <w:t>в абзаці четвертому слова і цифри "III-IV рівнів акредитації" виключити;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8" w:name="n1314"/>
      <w:bookmarkEnd w:id="1308"/>
      <w:r w:rsidRPr="00EC04BB">
        <w:rPr>
          <w:color w:val="000000"/>
          <w:sz w:val="20"/>
          <w:szCs w:val="20"/>
        </w:rPr>
        <w:t>в абзацах першому - третьому частини чотирнадцятої, в абзаці першому частини дев’ятнадцятої і в частині тридцять першій слова і цифри "вищий навчальний заклад III-IV рівнів акредитації" у всіх відмінках і числах замінити словами "вищий навчальний заклад" у відповідному відмінку і числі;</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09" w:name="n1315"/>
      <w:bookmarkEnd w:id="1309"/>
      <w:r w:rsidRPr="00EC04BB">
        <w:rPr>
          <w:color w:val="000000"/>
          <w:sz w:val="20"/>
          <w:szCs w:val="20"/>
        </w:rPr>
        <w:t>и) статтю 34 після частини восьмої доповнити двома новими частинами такого змісту: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0" w:name="n1316"/>
      <w:bookmarkEnd w:id="1310"/>
      <w:r w:rsidRPr="00EC04BB">
        <w:rPr>
          <w:color w:val="000000"/>
          <w:sz w:val="20"/>
          <w:szCs w:val="20"/>
        </w:rPr>
        <w:t>"Положення про грантове фінансування проведення фундаментальних наукових досліджень, прикладних наукових досліджень та виконання науково-технічних (експериментальних) розробок за рахунок коштів Державного бюджету України затверджується Кабінетом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1" w:name="n1317"/>
      <w:bookmarkEnd w:id="1311"/>
      <w:r w:rsidRPr="00EC04BB">
        <w:rPr>
          <w:color w:val="000000"/>
          <w:sz w:val="20"/>
          <w:szCs w:val="20"/>
        </w:rPr>
        <w:t xml:space="preserve">Майнові права інтелектуальної власності на об’єкти права інтелектуальної власності (крім випадків, визначених законом), створені за державні кошти або за кошти вищого навчального закладу, залишаються за науковою установою - виконавцем відповідних форм (видів) науково-технічної діяльності (науково-дослідні, дослідно-конструкторські, проектно-конструкторські,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w:t>
      </w:r>
      <w:r w:rsidRPr="00EC04BB">
        <w:rPr>
          <w:color w:val="000000"/>
          <w:sz w:val="20"/>
          <w:szCs w:val="20"/>
        </w:rPr>
        <w:lastRenderedPageBreak/>
        <w:t>доведенням наукових і науково-технічних знань до стадії їх практичного використання), якщо інше не встановлено договором".</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2" w:name="n1318"/>
      <w:bookmarkEnd w:id="1312"/>
      <w:r w:rsidRPr="00EC04BB">
        <w:rPr>
          <w:color w:val="000000"/>
          <w:sz w:val="20"/>
          <w:szCs w:val="20"/>
        </w:rPr>
        <w:t>У зв’язку з цим частини дев’яту і десяту вважати відповідно частинами одинадцятою і дванадцятою;</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3" w:name="n1319"/>
      <w:bookmarkEnd w:id="1313"/>
      <w:r w:rsidRPr="00EC04BB">
        <w:rPr>
          <w:color w:val="000000"/>
          <w:sz w:val="20"/>
          <w:szCs w:val="20"/>
        </w:rPr>
        <w:t>5)</w:t>
      </w:r>
      <w:r w:rsidRPr="00EC04BB">
        <w:rPr>
          <w:rStyle w:val="apple-converted-space"/>
          <w:color w:val="000000"/>
          <w:sz w:val="20"/>
          <w:szCs w:val="20"/>
        </w:rPr>
        <w:t> </w:t>
      </w:r>
      <w:hyperlink r:id="rId36" w:anchor="n406" w:tgtFrame="_blank" w:history="1">
        <w:r w:rsidRPr="00EC04BB">
          <w:rPr>
            <w:rStyle w:val="a3"/>
            <w:color w:val="000099"/>
            <w:sz w:val="20"/>
            <w:szCs w:val="20"/>
            <w:bdr w:val="none" w:sz="0" w:space="0" w:color="auto" w:frame="1"/>
          </w:rPr>
          <w:t>пункт 11</w:t>
        </w:r>
      </w:hyperlink>
      <w:r w:rsidRPr="00EC04BB">
        <w:rPr>
          <w:rStyle w:val="apple-converted-space"/>
          <w:color w:val="000000"/>
          <w:sz w:val="20"/>
          <w:szCs w:val="20"/>
        </w:rPr>
        <w:t> </w:t>
      </w:r>
      <w:r w:rsidRPr="00EC04BB">
        <w:rPr>
          <w:color w:val="000000"/>
          <w:sz w:val="20"/>
          <w:szCs w:val="20"/>
        </w:rPr>
        <w:t>частини шостої статті 42 Закону України "Про зайнятість населення" (Відомості Верховної Ради України, 2013 р., № 24, ст. 243) викласти в такій редакції:</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4" w:name="n1320"/>
      <w:bookmarkEnd w:id="1314"/>
      <w:r w:rsidRPr="00EC04BB">
        <w:rPr>
          <w:color w:val="000000"/>
          <w:sz w:val="20"/>
          <w:szCs w:val="20"/>
        </w:rPr>
        <w:t>"11) іноземців, які прибули в Україну для провадження викладацької та/або наукової діяльності у вищих навчальних закладах на їх запрошення".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5" w:name="n1321"/>
      <w:bookmarkEnd w:id="1315"/>
      <w:r w:rsidRPr="00EC04BB">
        <w:rPr>
          <w:color w:val="000000"/>
          <w:sz w:val="20"/>
          <w:szCs w:val="20"/>
        </w:rPr>
        <w:t>5. Кабінету Міністрів України:</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6" w:name="n1322"/>
      <w:bookmarkEnd w:id="1316"/>
      <w:r w:rsidRPr="00EC04BB">
        <w:rPr>
          <w:color w:val="000000"/>
          <w:sz w:val="20"/>
          <w:szCs w:val="20"/>
        </w:rPr>
        <w:t>1) протягом трьох місяців з дня набрання чинності цим Законом забезпечити затвердження центральним органом виконавчої влади у сфері освіти і науки єдиного переліку галузей знань, який повинен поєднати чинні переліки галузей освіти та науки, виділивши "Богослов’я" в окрему галузь знань;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7" w:name="n1323"/>
      <w:bookmarkEnd w:id="1317"/>
      <w:r w:rsidRPr="00EC04BB">
        <w:rPr>
          <w:color w:val="000000"/>
          <w:sz w:val="20"/>
          <w:szCs w:val="20"/>
        </w:rPr>
        <w:t>2) визначити до 1 січня 2015 року терміни поступового збільшення розміру мінімальної академічної стипендії до рівня прожиткового мінімуму в розрахунку на одну особу на місяць;</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8" w:name="n1324"/>
      <w:bookmarkEnd w:id="1318"/>
      <w:r w:rsidRPr="00EC04BB">
        <w:rPr>
          <w:color w:val="000000"/>
          <w:sz w:val="20"/>
          <w:szCs w:val="20"/>
        </w:rPr>
        <w:t>3) забезпечити виплату надбавок до посадових окладів науково-педагогічних працівників вищих навчальних закладів державної та комунальної форми власності у таких розмірах: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19" w:name="n1325"/>
      <w:bookmarkEnd w:id="1319"/>
      <w:r w:rsidRPr="00EC04BB">
        <w:rPr>
          <w:color w:val="000000"/>
          <w:sz w:val="20"/>
          <w:szCs w:val="20"/>
        </w:rPr>
        <w:t>починаючи з 1 січня 2016 року: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0" w:name="n1326"/>
      <w:bookmarkEnd w:id="1320"/>
      <w:r w:rsidRPr="00EC04BB">
        <w:rPr>
          <w:color w:val="000000"/>
          <w:sz w:val="20"/>
          <w:szCs w:val="20"/>
        </w:rPr>
        <w:t>надбавки за науковий ступінь доктора філософії у розмірі не менш як 13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1" w:name="n1327"/>
      <w:bookmarkEnd w:id="1321"/>
      <w:r w:rsidRPr="00EC04BB">
        <w:rPr>
          <w:color w:val="000000"/>
          <w:sz w:val="20"/>
          <w:szCs w:val="20"/>
        </w:rPr>
        <w:t>надбавки за науковий ступінь доктора наук у розмірі не менш як 16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2" w:name="n1328"/>
      <w:bookmarkEnd w:id="1322"/>
      <w:r w:rsidRPr="00EC04BB">
        <w:rPr>
          <w:color w:val="000000"/>
          <w:sz w:val="20"/>
          <w:szCs w:val="20"/>
        </w:rPr>
        <w:t>надбавки за вчені звання доцента і старшого дослідника у розмірі не менш як 15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3" w:name="n1329"/>
      <w:bookmarkEnd w:id="1323"/>
      <w:r w:rsidRPr="00EC04BB">
        <w:rPr>
          <w:color w:val="000000"/>
          <w:sz w:val="20"/>
          <w:szCs w:val="20"/>
        </w:rPr>
        <w:t>надбавки за вчене звання професора у розмірі не менш як 23 відсотки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4" w:name="n1330"/>
      <w:bookmarkEnd w:id="1324"/>
      <w:r w:rsidRPr="00EC04BB">
        <w:rPr>
          <w:color w:val="000000"/>
          <w:sz w:val="20"/>
          <w:szCs w:val="20"/>
        </w:rPr>
        <w:t>починаючи з 1 січня 2017 року: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5" w:name="n1331"/>
      <w:bookmarkEnd w:id="1325"/>
      <w:r w:rsidRPr="00EC04BB">
        <w:rPr>
          <w:color w:val="000000"/>
          <w:sz w:val="20"/>
          <w:szCs w:val="20"/>
        </w:rPr>
        <w:t>надбавки за науковий ступінь доктора філософії у розмірі не менш як 14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6" w:name="n1332"/>
      <w:bookmarkEnd w:id="1326"/>
      <w:r w:rsidRPr="00EC04BB">
        <w:rPr>
          <w:color w:val="000000"/>
          <w:sz w:val="20"/>
          <w:szCs w:val="20"/>
        </w:rPr>
        <w:t>надбавки за науковий ступінь доктора наук у розмірі не менш як 18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7" w:name="n1333"/>
      <w:bookmarkEnd w:id="1327"/>
      <w:r w:rsidRPr="00EC04BB">
        <w:rPr>
          <w:color w:val="000000"/>
          <w:sz w:val="20"/>
          <w:szCs w:val="20"/>
        </w:rPr>
        <w:t>надбавки за вчені звання доцента і старшого дослідника у розмірі не менш як 20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8" w:name="n1334"/>
      <w:bookmarkEnd w:id="1328"/>
      <w:r w:rsidRPr="00EC04BB">
        <w:rPr>
          <w:color w:val="000000"/>
          <w:sz w:val="20"/>
          <w:szCs w:val="20"/>
        </w:rPr>
        <w:t>надбавки за вчене звання професора у розмірі не менш як 28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29" w:name="n1335"/>
      <w:bookmarkEnd w:id="1329"/>
      <w:r w:rsidRPr="00EC04BB">
        <w:rPr>
          <w:color w:val="000000"/>
          <w:sz w:val="20"/>
          <w:szCs w:val="20"/>
        </w:rPr>
        <w:t>починаючи з 1 січня 2018 року: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0" w:name="n1336"/>
      <w:bookmarkEnd w:id="1330"/>
      <w:r w:rsidRPr="00EC04BB">
        <w:rPr>
          <w:color w:val="000000"/>
          <w:sz w:val="20"/>
          <w:szCs w:val="20"/>
        </w:rPr>
        <w:t>надбавки за науковий ступінь доктора філософії у розмірі 15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1" w:name="n1337"/>
      <w:bookmarkEnd w:id="1331"/>
      <w:r w:rsidRPr="00EC04BB">
        <w:rPr>
          <w:color w:val="000000"/>
          <w:sz w:val="20"/>
          <w:szCs w:val="20"/>
        </w:rPr>
        <w:t>надбавки за науковий ступінь доктора наук у розмірі 20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2" w:name="n1338"/>
      <w:bookmarkEnd w:id="1332"/>
      <w:r w:rsidRPr="00EC04BB">
        <w:rPr>
          <w:color w:val="000000"/>
          <w:sz w:val="20"/>
          <w:szCs w:val="20"/>
        </w:rPr>
        <w:t>надбавки за вчені звання доцента і старшого дослідника у розмірі 25 відсотків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3" w:name="n1339"/>
      <w:bookmarkEnd w:id="1333"/>
      <w:r w:rsidRPr="00EC04BB">
        <w:rPr>
          <w:color w:val="000000"/>
          <w:sz w:val="20"/>
          <w:szCs w:val="20"/>
        </w:rPr>
        <w:t>надбавки за вчене звання професора у розмірі 33 відсотки посадового окладу;</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4" w:name="n1340"/>
      <w:bookmarkEnd w:id="1334"/>
      <w:r w:rsidRPr="00EC04BB">
        <w:rPr>
          <w:color w:val="000000"/>
          <w:sz w:val="20"/>
          <w:szCs w:val="20"/>
        </w:rPr>
        <w:t>4) забезпечити обсяги гарантованого фінансування наукової діяльності кожного вищого навчального закладу, що має статус дослідницького, у таких розмірах: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5" w:name="n1341"/>
      <w:bookmarkEnd w:id="1335"/>
      <w:r w:rsidRPr="00EC04BB">
        <w:rPr>
          <w:color w:val="000000"/>
          <w:sz w:val="20"/>
          <w:szCs w:val="20"/>
        </w:rPr>
        <w:t>починаючи з 1 січня 2016 року - не менш як 10 відсотків державних коштів, що виділяються для його утримання;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6" w:name="n1342"/>
      <w:bookmarkEnd w:id="1336"/>
      <w:r w:rsidRPr="00EC04BB">
        <w:rPr>
          <w:color w:val="000000"/>
          <w:sz w:val="20"/>
          <w:szCs w:val="20"/>
        </w:rPr>
        <w:t>починаючи з 1 січня 2017 року - не менш як 15 відсотків державних коштів, що виділяються для його утримання;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7" w:name="n1343"/>
      <w:bookmarkEnd w:id="1337"/>
      <w:r w:rsidRPr="00EC04BB">
        <w:rPr>
          <w:color w:val="000000"/>
          <w:sz w:val="20"/>
          <w:szCs w:val="20"/>
        </w:rPr>
        <w:t>починаючи з 1 січня 2018 року - не менш як 25 відсотків державних коштів, що виділяються для його утримання;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8" w:name="n1344"/>
      <w:bookmarkEnd w:id="1338"/>
      <w:r w:rsidRPr="00EC04BB">
        <w:rPr>
          <w:color w:val="000000"/>
          <w:sz w:val="20"/>
          <w:szCs w:val="20"/>
        </w:rPr>
        <w:t>5) забезпечити обсяги гарантованого фінансування наукової діяльності кожного вищого навчального закладу, що має статус національного, у таких розмірах:</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39" w:name="n1345"/>
      <w:bookmarkEnd w:id="1339"/>
      <w:r w:rsidRPr="00EC04BB">
        <w:rPr>
          <w:color w:val="000000"/>
          <w:sz w:val="20"/>
          <w:szCs w:val="20"/>
        </w:rPr>
        <w:t>починаючи з 1 січня 2016 року - не менш як 4 відсотки державних коштів, що виділяються для його утримання;</w:t>
      </w:r>
    </w:p>
    <w:p w:rsidR="00EC04BB" w:rsidRPr="00EC04BB" w:rsidRDefault="00EC04BB" w:rsidP="00EC04BB">
      <w:pPr>
        <w:pStyle w:val="rvps2"/>
        <w:shd w:val="clear" w:color="auto" w:fill="FFFFFF"/>
        <w:spacing w:before="0" w:beforeAutospacing="0" w:after="0" w:afterAutospacing="0"/>
        <w:ind w:firstLine="758"/>
        <w:jc w:val="both"/>
        <w:textAlignment w:val="baseline"/>
        <w:rPr>
          <w:color w:val="000000"/>
          <w:sz w:val="20"/>
          <w:szCs w:val="20"/>
        </w:rPr>
      </w:pPr>
      <w:bookmarkStart w:id="1340" w:name="n1346"/>
      <w:bookmarkEnd w:id="1340"/>
      <w:r w:rsidRPr="00EC04BB">
        <w:rPr>
          <w:color w:val="000000"/>
          <w:sz w:val="20"/>
          <w:szCs w:val="20"/>
        </w:rPr>
        <w:t>починаючи з 1 січня 2017 року - не менш як 7 відсотків державних коштів, що виділяються для його утримання;</w:t>
      </w:r>
    </w:p>
    <w:p w:rsidR="00EC04BB" w:rsidRPr="00EC04BB" w:rsidRDefault="00EC04BB" w:rsidP="00EC04BB">
      <w:pPr>
        <w:shd w:val="clear" w:color="auto" w:fill="FFFFFF"/>
        <w:spacing w:after="253" w:line="240" w:lineRule="auto"/>
        <w:ind w:firstLine="758"/>
        <w:jc w:val="both"/>
        <w:textAlignment w:val="baseline"/>
        <w:rPr>
          <w:rFonts w:ascii="Times New Roman" w:eastAsia="Times New Roman" w:hAnsi="Times New Roman" w:cs="Times New Roman"/>
          <w:color w:val="000000"/>
          <w:sz w:val="20"/>
          <w:szCs w:val="20"/>
        </w:rPr>
      </w:pPr>
      <w:r w:rsidRPr="00EC04BB">
        <w:rPr>
          <w:rFonts w:ascii="Times New Roman" w:eastAsia="Times New Roman" w:hAnsi="Times New Roman" w:cs="Times New Roman"/>
          <w:color w:val="000000"/>
          <w:sz w:val="20"/>
          <w:szCs w:val="20"/>
        </w:rPr>
        <w:t>починаючи з 1 січня 2018 року - не менш як 10 відсотків державних коштів, що виділяються для його утримання;</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1" w:name="n1348"/>
      <w:bookmarkEnd w:id="1341"/>
      <w:r w:rsidRPr="00EC04BB">
        <w:rPr>
          <w:rFonts w:ascii="Times New Roman" w:eastAsia="Times New Roman" w:hAnsi="Times New Roman" w:cs="Times New Roman"/>
          <w:color w:val="000000"/>
          <w:sz w:val="20"/>
          <w:szCs w:val="20"/>
        </w:rPr>
        <w:t>6) у шестимісячний строк з дня набрання чинності цим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2" w:name="n1349"/>
      <w:bookmarkEnd w:id="1342"/>
      <w:r w:rsidRPr="00EC04BB">
        <w:rPr>
          <w:rFonts w:ascii="Times New Roman" w:eastAsia="Times New Roman" w:hAnsi="Times New Roman" w:cs="Times New Roman"/>
          <w:color w:val="000000"/>
          <w:sz w:val="20"/>
          <w:szCs w:val="20"/>
        </w:rPr>
        <w:t>підготувати та подати на розгляд Верховної Ради України проект нової редакції Закону України "Про професійно-технічну освіту";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3" w:name="n1350"/>
      <w:bookmarkEnd w:id="1343"/>
      <w:r w:rsidRPr="00EC04BB">
        <w:rPr>
          <w:rFonts w:ascii="Times New Roman" w:eastAsia="Times New Roman" w:hAnsi="Times New Roman" w:cs="Times New Roman"/>
          <w:color w:val="000000"/>
          <w:sz w:val="20"/>
          <w:szCs w:val="20"/>
        </w:rPr>
        <w:t>підготувати та подати на розгляд Верховної Ради України пропозиції щодо приведення законів України у відповідність із цим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4" w:name="n1351"/>
      <w:bookmarkEnd w:id="1344"/>
      <w:r w:rsidRPr="00EC04BB">
        <w:rPr>
          <w:rFonts w:ascii="Times New Roman" w:eastAsia="Times New Roman" w:hAnsi="Times New Roman" w:cs="Times New Roman"/>
          <w:color w:val="000000"/>
          <w:sz w:val="20"/>
          <w:szCs w:val="20"/>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5" w:name="n1352"/>
      <w:bookmarkEnd w:id="1345"/>
      <w:r w:rsidRPr="00EC04BB">
        <w:rPr>
          <w:rFonts w:ascii="Times New Roman" w:eastAsia="Times New Roman" w:hAnsi="Times New Roman" w:cs="Times New Roman"/>
          <w:color w:val="000000"/>
          <w:sz w:val="20"/>
          <w:szCs w:val="20"/>
        </w:rPr>
        <w:t>забезпечити прийняття нормативно-правових актів, передбачених цим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6" w:name="n1353"/>
      <w:bookmarkEnd w:id="1346"/>
      <w:r w:rsidRPr="00EC04BB">
        <w:rPr>
          <w:rFonts w:ascii="Times New Roman" w:eastAsia="Times New Roman" w:hAnsi="Times New Roman" w:cs="Times New Roman"/>
          <w:color w:val="000000"/>
          <w:sz w:val="20"/>
          <w:szCs w:val="20"/>
        </w:rPr>
        <w:t>розробити порядок державного визнання документів про вищу духовну освіту, наукові ступені та вчені звання осіб, які на день набрання чинності цим Законом здобули освіту, захистили дисертації на здобуття наукових ступенів та отримали вчені звання у вищих духовних навчальних закладах, статути (положення) яких зареєстровані у встановленому законодавством порядку;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7" w:name="n1354"/>
      <w:bookmarkEnd w:id="1347"/>
      <w:r w:rsidRPr="00EC04BB">
        <w:rPr>
          <w:rFonts w:ascii="Times New Roman" w:eastAsia="Times New Roman" w:hAnsi="Times New Roman" w:cs="Times New Roman"/>
          <w:color w:val="000000"/>
          <w:sz w:val="20"/>
          <w:szCs w:val="20"/>
        </w:rPr>
        <w:t xml:space="preserve">із залученням представників релігійних організацій прийняти нові нормативно-правові акти та внести зміни до чинних з метою правового та інституційного забезпечення створення та діяльності аспірантури, докторантури та спеціалізованих вчених рад вищих духовних навчальних закладів і подальшого державного </w:t>
      </w:r>
      <w:r w:rsidRPr="00EC04BB">
        <w:rPr>
          <w:rFonts w:ascii="Times New Roman" w:eastAsia="Times New Roman" w:hAnsi="Times New Roman" w:cs="Times New Roman"/>
          <w:color w:val="000000"/>
          <w:sz w:val="20"/>
          <w:szCs w:val="20"/>
        </w:rPr>
        <w:lastRenderedPageBreak/>
        <w:t>визнання присуджених ними наукових ступенів з наукових спеціальностей, що входять до галузі науки "Богослов’я", а також щодо порядку присвоєння вчених звань науково-педагогічним працівникам вищих духовних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8" w:name="n1355"/>
      <w:bookmarkEnd w:id="1348"/>
      <w:r w:rsidRPr="00EC04BB">
        <w:rPr>
          <w:rFonts w:ascii="Times New Roman" w:eastAsia="Times New Roman" w:hAnsi="Times New Roman" w:cs="Times New Roman"/>
          <w:color w:val="000000"/>
          <w:sz w:val="20"/>
          <w:szCs w:val="20"/>
        </w:rPr>
        <w:t>7) врахувати під час підготовки проекту Державного бюджету України на 2015 рік видатки, необхідні для забезпечення організації роботи Національного агентства із забезпечення якості вищої освіти з 1 вересня 2015 року;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49" w:name="n1356"/>
      <w:bookmarkEnd w:id="1349"/>
      <w:r w:rsidRPr="00EC04BB">
        <w:rPr>
          <w:rFonts w:ascii="Times New Roman" w:eastAsia="Times New Roman" w:hAnsi="Times New Roman" w:cs="Times New Roman"/>
          <w:color w:val="000000"/>
          <w:sz w:val="20"/>
          <w:szCs w:val="20"/>
        </w:rPr>
        <w:t>8) протягом трьох місяців з дня набрання чинності цим Законом розробити та затвердити Методичні рекомендації щодо особливостей виборчої системи та порядку обрання керівника вищого навчального закладу;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50" w:name="n1357"/>
      <w:bookmarkEnd w:id="1350"/>
      <w:r w:rsidRPr="00EC04BB">
        <w:rPr>
          <w:rFonts w:ascii="Times New Roman" w:eastAsia="Times New Roman" w:hAnsi="Times New Roman" w:cs="Times New Roman"/>
          <w:color w:val="000000"/>
          <w:sz w:val="20"/>
          <w:szCs w:val="20"/>
        </w:rPr>
        <w:t>9) протягом одного року з дня набрання чинності цим Законом розробити та затвердити комплексну державну програму щодо забезпечення конституційного права на освіту осіб з особливими освітніми потребами, зокрема з метою реалізації положень, передбачених в </w:t>
      </w:r>
      <w:hyperlink r:id="rId37" w:anchor="n1061" w:history="1">
        <w:r w:rsidRPr="00EC04BB">
          <w:rPr>
            <w:rFonts w:ascii="Times New Roman" w:eastAsia="Times New Roman" w:hAnsi="Times New Roman" w:cs="Times New Roman"/>
            <w:color w:val="006600"/>
            <w:sz w:val="20"/>
            <w:szCs w:val="20"/>
            <w:u w:val="single"/>
          </w:rPr>
          <w:t>абзацах четвертому</w:t>
        </w:r>
      </w:hyperlink>
      <w:r w:rsidRPr="00EC04BB">
        <w:rPr>
          <w:rFonts w:ascii="Times New Roman" w:eastAsia="Times New Roman" w:hAnsi="Times New Roman" w:cs="Times New Roman"/>
          <w:color w:val="000000"/>
          <w:sz w:val="20"/>
          <w:szCs w:val="20"/>
        </w:rPr>
        <w:t> та </w:t>
      </w:r>
      <w:hyperlink r:id="rId38" w:anchor="n1062" w:history="1">
        <w:r w:rsidRPr="00EC04BB">
          <w:rPr>
            <w:rFonts w:ascii="Times New Roman" w:eastAsia="Times New Roman" w:hAnsi="Times New Roman" w:cs="Times New Roman"/>
            <w:color w:val="006600"/>
            <w:sz w:val="20"/>
            <w:szCs w:val="20"/>
            <w:u w:val="single"/>
          </w:rPr>
          <w:t>п’ятому частини другої статті 70</w:t>
        </w:r>
      </w:hyperlink>
      <w:r w:rsidRPr="00EC04BB">
        <w:rPr>
          <w:rFonts w:ascii="Times New Roman" w:eastAsia="Times New Roman" w:hAnsi="Times New Roman" w:cs="Times New Roman"/>
          <w:color w:val="000000"/>
          <w:sz w:val="20"/>
          <w:szCs w:val="20"/>
        </w:rPr>
        <w:t> цього Закону;</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51" w:name="n1358"/>
      <w:bookmarkEnd w:id="1351"/>
      <w:r w:rsidRPr="00EC04BB">
        <w:rPr>
          <w:rFonts w:ascii="Times New Roman" w:eastAsia="Times New Roman" w:hAnsi="Times New Roman" w:cs="Times New Roman"/>
          <w:color w:val="000000"/>
          <w:sz w:val="20"/>
          <w:szCs w:val="20"/>
        </w:rPr>
        <w:t>10) протягом п’яти місяців з дня набрання чинності цим Законом забезпечити створення Національного агентства із забезпечення якості вищої освіти на засадах і в порядку, передбачених цим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52" w:name="n1359"/>
      <w:bookmarkEnd w:id="1352"/>
      <w:r w:rsidRPr="00EC04BB">
        <w:rPr>
          <w:rFonts w:ascii="Times New Roman" w:eastAsia="Times New Roman" w:hAnsi="Times New Roman" w:cs="Times New Roman"/>
          <w:color w:val="000000"/>
          <w:sz w:val="20"/>
          <w:szCs w:val="20"/>
        </w:rPr>
        <w:t>11) забезпечити розробку методики нормативного фінансування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53" w:name="n1360"/>
      <w:bookmarkEnd w:id="1353"/>
      <w:r w:rsidRPr="00EC04BB">
        <w:rPr>
          <w:rFonts w:ascii="Times New Roman" w:eastAsia="Times New Roman" w:hAnsi="Times New Roman" w:cs="Times New Roman"/>
          <w:color w:val="000000"/>
          <w:sz w:val="20"/>
          <w:szCs w:val="20"/>
        </w:rPr>
        <w:t>6. Національному агентству із забезпечення якості вищої освіти протягом шести місяців з дня його утворення сформувати і подати на затвердження центральному органу виконавчої влади у сфері освіти і науки єдиний перелік спеціальностей на засадах поєднання чинного переліку спеціальностей, за якими здійснюється підготовка фахівців у вищих навчальних закладах, з чинним переліком спеціальностей, за якими проводиться захист дисертацій на здобуття наукових ступенів кандидата наук і доктора наук, присудження наукових ступенів і присвоєння вчених звань, взявши за основу останній. При цьому чинні спеціальності вважати спеціалізаціями, які розробляються та затверджуються безпосередньо вищими навчальними закладами і не підлягають затвердженню державними органами.</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54" w:name="n1361"/>
      <w:bookmarkEnd w:id="1354"/>
      <w:r w:rsidRPr="00EC04BB">
        <w:rPr>
          <w:rFonts w:ascii="Times New Roman" w:eastAsia="Times New Roman" w:hAnsi="Times New Roman" w:cs="Times New Roman"/>
          <w:color w:val="000000"/>
          <w:sz w:val="20"/>
          <w:szCs w:val="20"/>
        </w:rPr>
        <w:t>7. Рекомендувати засновникам вищих навчальних закладів:</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55" w:name="n1362"/>
      <w:bookmarkEnd w:id="1355"/>
      <w:r w:rsidRPr="00EC04BB">
        <w:rPr>
          <w:rFonts w:ascii="Times New Roman" w:eastAsia="Times New Roman" w:hAnsi="Times New Roman" w:cs="Times New Roman"/>
          <w:color w:val="000000"/>
          <w:sz w:val="20"/>
          <w:szCs w:val="20"/>
        </w:rPr>
        <w:t>1) протягом двох років привести тип і статути навчальних закладів у відповідність із цим Законом;</w:t>
      </w:r>
    </w:p>
    <w:p w:rsidR="00EC04BB" w:rsidRPr="00EC04BB" w:rsidRDefault="00EC04BB" w:rsidP="00EC04BB">
      <w:pPr>
        <w:shd w:val="clear" w:color="auto" w:fill="FFFFFF"/>
        <w:spacing w:after="0" w:line="240" w:lineRule="auto"/>
        <w:ind w:firstLine="758"/>
        <w:jc w:val="both"/>
        <w:textAlignment w:val="baseline"/>
        <w:rPr>
          <w:rFonts w:ascii="Times New Roman" w:eastAsia="Times New Roman" w:hAnsi="Times New Roman" w:cs="Times New Roman"/>
          <w:color w:val="000000"/>
          <w:sz w:val="20"/>
          <w:szCs w:val="20"/>
        </w:rPr>
      </w:pPr>
      <w:bookmarkStart w:id="1356" w:name="n1363"/>
      <w:bookmarkEnd w:id="1356"/>
      <w:r w:rsidRPr="00EC04BB">
        <w:rPr>
          <w:rFonts w:ascii="Times New Roman" w:eastAsia="Times New Roman" w:hAnsi="Times New Roman" w:cs="Times New Roman"/>
          <w:color w:val="000000"/>
          <w:sz w:val="20"/>
          <w:szCs w:val="20"/>
        </w:rPr>
        <w:t>2) забезпечити приведення вищими навчальними закладами своїх освітніх програм у відповідність із вимогами </w:t>
      </w:r>
      <w:hyperlink r:id="rId39" w:anchor="n904" w:history="1">
        <w:r w:rsidRPr="00EC04BB">
          <w:rPr>
            <w:rFonts w:ascii="Times New Roman" w:eastAsia="Times New Roman" w:hAnsi="Times New Roman" w:cs="Times New Roman"/>
            <w:color w:val="006600"/>
            <w:sz w:val="20"/>
            <w:szCs w:val="20"/>
            <w:u w:val="single"/>
          </w:rPr>
          <w:t>абзацу третього частини другої статті 56</w:t>
        </w:r>
      </w:hyperlink>
      <w:r w:rsidRPr="00EC04BB">
        <w:rPr>
          <w:rFonts w:ascii="Times New Roman" w:eastAsia="Times New Roman" w:hAnsi="Times New Roman" w:cs="Times New Roman"/>
          <w:color w:val="000000"/>
          <w:sz w:val="20"/>
          <w:szCs w:val="20"/>
        </w:rPr>
        <w:t> цього Закону, врахувавши при цьому, що нові освітні програми, які передбачають зменшення обсягу одного кредиту ЄКТС до 30 годин і зменшення максимального навчального навантаження науково-педагогічного працівника до 600 годин, починають діяти з 1 вересня 2015 року. При цьому зменшення максимального навчального навантаження на одну ставку науково-педагогічного працівника до 600 годин на навчальний рік не є підставою для збільшення чисельності штатних одиниць.</w:t>
      </w:r>
    </w:p>
    <w:tbl>
      <w:tblPr>
        <w:tblW w:w="5000" w:type="pct"/>
        <w:tblCellMar>
          <w:left w:w="0" w:type="dxa"/>
          <w:right w:w="0" w:type="dxa"/>
        </w:tblCellMar>
        <w:tblLook w:val="04A0"/>
      </w:tblPr>
      <w:tblGrid>
        <w:gridCol w:w="2892"/>
        <w:gridCol w:w="6747"/>
      </w:tblGrid>
      <w:tr w:rsidR="00EC04BB" w:rsidRPr="00EC04BB" w:rsidTr="00EC04BB">
        <w:tc>
          <w:tcPr>
            <w:tcW w:w="1500" w:type="pct"/>
            <w:hideMark/>
          </w:tcPr>
          <w:p w:rsidR="00EC04BB" w:rsidRPr="00EC04BB" w:rsidRDefault="00EC04BB" w:rsidP="00EC04BB">
            <w:pPr>
              <w:spacing w:after="0" w:line="240" w:lineRule="auto"/>
              <w:jc w:val="center"/>
              <w:textAlignment w:val="baseline"/>
              <w:rPr>
                <w:rFonts w:ascii="Times New Roman" w:eastAsia="Times New Roman" w:hAnsi="Times New Roman" w:cs="Times New Roman"/>
                <w:sz w:val="20"/>
                <w:szCs w:val="20"/>
              </w:rPr>
            </w:pPr>
            <w:bookmarkStart w:id="1357" w:name="n1364"/>
            <w:bookmarkEnd w:id="1357"/>
            <w:r w:rsidRPr="00EC04BB">
              <w:rPr>
                <w:rFonts w:ascii="Times New Roman" w:eastAsia="Times New Roman" w:hAnsi="Times New Roman" w:cs="Times New Roman"/>
                <w:b/>
                <w:bCs/>
                <w:color w:val="000000"/>
                <w:sz w:val="20"/>
                <w:szCs w:val="20"/>
              </w:rPr>
              <w:t>Президент України</w:t>
            </w:r>
          </w:p>
        </w:tc>
        <w:tc>
          <w:tcPr>
            <w:tcW w:w="3500" w:type="pct"/>
            <w:hideMark/>
          </w:tcPr>
          <w:p w:rsidR="00EC04BB" w:rsidRPr="00EC04BB" w:rsidRDefault="00EC04BB" w:rsidP="00EC04BB">
            <w:pPr>
              <w:spacing w:after="0" w:line="240" w:lineRule="auto"/>
              <w:jc w:val="right"/>
              <w:textAlignment w:val="baseline"/>
              <w:rPr>
                <w:rFonts w:ascii="Times New Roman" w:eastAsia="Times New Roman" w:hAnsi="Times New Roman" w:cs="Times New Roman"/>
                <w:sz w:val="20"/>
                <w:szCs w:val="20"/>
              </w:rPr>
            </w:pPr>
            <w:r w:rsidRPr="00EC04BB">
              <w:rPr>
                <w:rFonts w:ascii="Times New Roman" w:eastAsia="Times New Roman" w:hAnsi="Times New Roman" w:cs="Times New Roman"/>
                <w:b/>
                <w:bCs/>
                <w:color w:val="000000"/>
                <w:sz w:val="20"/>
                <w:szCs w:val="20"/>
              </w:rPr>
              <w:t>П.ПОРОШЕНКО</w:t>
            </w:r>
          </w:p>
        </w:tc>
      </w:tr>
      <w:tr w:rsidR="00EC04BB" w:rsidRPr="00EC04BB" w:rsidTr="00EC04BB">
        <w:tc>
          <w:tcPr>
            <w:tcW w:w="0" w:type="auto"/>
            <w:hideMark/>
          </w:tcPr>
          <w:p w:rsidR="00EC04BB" w:rsidRPr="00EC04BB" w:rsidRDefault="00EC04BB" w:rsidP="00EC04BB">
            <w:pPr>
              <w:spacing w:after="0" w:line="240" w:lineRule="auto"/>
              <w:jc w:val="center"/>
              <w:textAlignment w:val="baseline"/>
              <w:rPr>
                <w:rFonts w:ascii="Times New Roman" w:eastAsia="Times New Roman" w:hAnsi="Times New Roman" w:cs="Times New Roman"/>
                <w:sz w:val="20"/>
                <w:szCs w:val="20"/>
              </w:rPr>
            </w:pPr>
            <w:r w:rsidRPr="00EC04BB">
              <w:rPr>
                <w:rFonts w:ascii="Times New Roman" w:eastAsia="Times New Roman" w:hAnsi="Times New Roman" w:cs="Times New Roman"/>
                <w:b/>
                <w:bCs/>
                <w:color w:val="000000"/>
                <w:sz w:val="20"/>
                <w:szCs w:val="20"/>
              </w:rPr>
              <w:t>м. Київ </w:t>
            </w:r>
            <w:r w:rsidRPr="00EC04BB">
              <w:rPr>
                <w:rFonts w:ascii="Times New Roman" w:eastAsia="Times New Roman" w:hAnsi="Times New Roman" w:cs="Times New Roman"/>
                <w:sz w:val="20"/>
                <w:szCs w:val="20"/>
              </w:rPr>
              <w:br/>
            </w:r>
            <w:r w:rsidRPr="00EC04BB">
              <w:rPr>
                <w:rFonts w:ascii="Times New Roman" w:eastAsia="Times New Roman" w:hAnsi="Times New Roman" w:cs="Times New Roman"/>
                <w:b/>
                <w:bCs/>
                <w:color w:val="000000"/>
                <w:sz w:val="20"/>
                <w:szCs w:val="20"/>
              </w:rPr>
              <w:t>1 липня 2014 року </w:t>
            </w:r>
            <w:r w:rsidRPr="00EC04BB">
              <w:rPr>
                <w:rFonts w:ascii="Times New Roman" w:eastAsia="Times New Roman" w:hAnsi="Times New Roman" w:cs="Times New Roman"/>
                <w:sz w:val="20"/>
                <w:szCs w:val="20"/>
              </w:rPr>
              <w:br/>
            </w:r>
            <w:r w:rsidRPr="00EC04BB">
              <w:rPr>
                <w:rFonts w:ascii="Times New Roman" w:eastAsia="Times New Roman" w:hAnsi="Times New Roman" w:cs="Times New Roman"/>
                <w:b/>
                <w:bCs/>
                <w:color w:val="000000"/>
                <w:sz w:val="20"/>
                <w:szCs w:val="20"/>
              </w:rPr>
              <w:t>№ 1556-VII</w:t>
            </w:r>
          </w:p>
        </w:tc>
        <w:tc>
          <w:tcPr>
            <w:tcW w:w="0" w:type="auto"/>
            <w:vAlign w:val="bottom"/>
            <w:hideMark/>
          </w:tcPr>
          <w:p w:rsidR="00EC04BB" w:rsidRPr="00EC04BB" w:rsidRDefault="00EC04BB" w:rsidP="00EC04BB">
            <w:pPr>
              <w:spacing w:after="0" w:line="240" w:lineRule="auto"/>
              <w:rPr>
                <w:rFonts w:ascii="Times New Roman" w:eastAsia="Times New Roman" w:hAnsi="Times New Roman" w:cs="Times New Roman"/>
                <w:sz w:val="20"/>
                <w:szCs w:val="20"/>
              </w:rPr>
            </w:pPr>
          </w:p>
        </w:tc>
      </w:tr>
    </w:tbl>
    <w:p w:rsidR="00B73507" w:rsidRPr="00EC04BB" w:rsidRDefault="00B73507">
      <w:pPr>
        <w:rPr>
          <w:sz w:val="20"/>
          <w:szCs w:val="20"/>
        </w:rPr>
      </w:pPr>
    </w:p>
    <w:sectPr w:rsidR="00B73507" w:rsidRPr="00EC04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FELayout/>
  </w:compat>
  <w:rsids>
    <w:rsidRoot w:val="00EC04BB"/>
    <w:rsid w:val="001A7CD1"/>
    <w:rsid w:val="00B73507"/>
    <w:rsid w:val="00EC04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C0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EC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EC04BB"/>
  </w:style>
  <w:style w:type="paragraph" w:customStyle="1" w:styleId="rvps6">
    <w:name w:val="rvps6"/>
    <w:basedOn w:val="a"/>
    <w:rsid w:val="00EC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C04BB"/>
  </w:style>
  <w:style w:type="character" w:customStyle="1" w:styleId="rvts44">
    <w:name w:val="rvts44"/>
    <w:basedOn w:val="a0"/>
    <w:rsid w:val="00EC04BB"/>
  </w:style>
  <w:style w:type="paragraph" w:customStyle="1" w:styleId="rvps2">
    <w:name w:val="rvps2"/>
    <w:basedOn w:val="a"/>
    <w:rsid w:val="00EC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C04BB"/>
  </w:style>
  <w:style w:type="character" w:customStyle="1" w:styleId="apple-converted-space">
    <w:name w:val="apple-converted-space"/>
    <w:basedOn w:val="a0"/>
    <w:rsid w:val="00EC04BB"/>
  </w:style>
  <w:style w:type="character" w:customStyle="1" w:styleId="rvts9">
    <w:name w:val="rvts9"/>
    <w:basedOn w:val="a0"/>
    <w:rsid w:val="00EC04BB"/>
  </w:style>
  <w:style w:type="character" w:styleId="a3">
    <w:name w:val="Hyperlink"/>
    <w:basedOn w:val="a0"/>
    <w:uiPriority w:val="99"/>
    <w:semiHidden/>
    <w:unhideWhenUsed/>
    <w:rsid w:val="00EC04BB"/>
    <w:rPr>
      <w:color w:val="0000FF"/>
      <w:u w:val="single"/>
    </w:rPr>
  </w:style>
  <w:style w:type="paragraph" w:styleId="a4">
    <w:name w:val="Balloon Text"/>
    <w:basedOn w:val="a"/>
    <w:link w:val="a5"/>
    <w:uiPriority w:val="99"/>
    <w:semiHidden/>
    <w:unhideWhenUsed/>
    <w:rsid w:val="00EC04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4BB"/>
    <w:rPr>
      <w:rFonts w:ascii="Tahoma" w:hAnsi="Tahoma" w:cs="Tahoma"/>
      <w:sz w:val="16"/>
      <w:szCs w:val="16"/>
    </w:rPr>
  </w:style>
  <w:style w:type="character" w:customStyle="1" w:styleId="rvts11">
    <w:name w:val="rvts11"/>
    <w:basedOn w:val="a0"/>
    <w:rsid w:val="00EC04BB"/>
  </w:style>
  <w:style w:type="character" w:customStyle="1" w:styleId="rvts37">
    <w:name w:val="rvts37"/>
    <w:basedOn w:val="a0"/>
    <w:rsid w:val="00EC04BB"/>
  </w:style>
  <w:style w:type="paragraph" w:customStyle="1" w:styleId="rvps4">
    <w:name w:val="rvps4"/>
    <w:basedOn w:val="a"/>
    <w:rsid w:val="00EC0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EC0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739544">
      <w:bodyDiv w:val="1"/>
      <w:marLeft w:val="0"/>
      <w:marRight w:val="0"/>
      <w:marTop w:val="0"/>
      <w:marBottom w:val="0"/>
      <w:divBdr>
        <w:top w:val="none" w:sz="0" w:space="0" w:color="auto"/>
        <w:left w:val="none" w:sz="0" w:space="0" w:color="auto"/>
        <w:bottom w:val="none" w:sz="0" w:space="0" w:color="auto"/>
        <w:right w:val="none" w:sz="0" w:space="0" w:color="auto"/>
      </w:divBdr>
      <w:divsChild>
        <w:div w:id="1593275688">
          <w:marLeft w:val="0"/>
          <w:marRight w:val="0"/>
          <w:marTop w:val="0"/>
          <w:marBottom w:val="253"/>
          <w:divBdr>
            <w:top w:val="none" w:sz="0" w:space="0" w:color="auto"/>
            <w:left w:val="none" w:sz="0" w:space="0" w:color="auto"/>
            <w:bottom w:val="none" w:sz="0" w:space="0" w:color="auto"/>
            <w:right w:val="none" w:sz="0" w:space="0" w:color="auto"/>
          </w:divBdr>
        </w:div>
      </w:divsChild>
    </w:div>
    <w:div w:id="792019105">
      <w:bodyDiv w:val="1"/>
      <w:marLeft w:val="0"/>
      <w:marRight w:val="0"/>
      <w:marTop w:val="0"/>
      <w:marBottom w:val="0"/>
      <w:divBdr>
        <w:top w:val="none" w:sz="0" w:space="0" w:color="auto"/>
        <w:left w:val="none" w:sz="0" w:space="0" w:color="auto"/>
        <w:bottom w:val="none" w:sz="0" w:space="0" w:color="auto"/>
        <w:right w:val="none" w:sz="0" w:space="0" w:color="auto"/>
      </w:divBdr>
    </w:div>
    <w:div w:id="825584453">
      <w:bodyDiv w:val="1"/>
      <w:marLeft w:val="0"/>
      <w:marRight w:val="0"/>
      <w:marTop w:val="0"/>
      <w:marBottom w:val="0"/>
      <w:divBdr>
        <w:top w:val="none" w:sz="0" w:space="0" w:color="auto"/>
        <w:left w:val="none" w:sz="0" w:space="0" w:color="auto"/>
        <w:bottom w:val="none" w:sz="0" w:space="0" w:color="auto"/>
        <w:right w:val="none" w:sz="0" w:space="0" w:color="auto"/>
      </w:divBdr>
    </w:div>
    <w:div w:id="1867404922">
      <w:bodyDiv w:val="1"/>
      <w:marLeft w:val="0"/>
      <w:marRight w:val="0"/>
      <w:marTop w:val="0"/>
      <w:marBottom w:val="0"/>
      <w:divBdr>
        <w:top w:val="none" w:sz="0" w:space="0" w:color="auto"/>
        <w:left w:val="none" w:sz="0" w:space="0" w:color="auto"/>
        <w:bottom w:val="none" w:sz="0" w:space="0" w:color="auto"/>
        <w:right w:val="none" w:sz="0" w:space="0" w:color="auto"/>
      </w:divBdr>
      <w:divsChild>
        <w:div w:id="593170653">
          <w:marLeft w:val="0"/>
          <w:marRight w:val="0"/>
          <w:marTop w:val="0"/>
          <w:marBottom w:val="253"/>
          <w:divBdr>
            <w:top w:val="none" w:sz="0" w:space="0" w:color="auto"/>
            <w:left w:val="none" w:sz="0" w:space="0" w:color="auto"/>
            <w:bottom w:val="none" w:sz="0" w:space="0" w:color="auto"/>
            <w:right w:val="none" w:sz="0" w:space="0" w:color="auto"/>
          </w:divBdr>
        </w:div>
      </w:divsChild>
    </w:div>
    <w:div w:id="1955210132">
      <w:bodyDiv w:val="1"/>
      <w:marLeft w:val="0"/>
      <w:marRight w:val="0"/>
      <w:marTop w:val="0"/>
      <w:marBottom w:val="0"/>
      <w:divBdr>
        <w:top w:val="none" w:sz="0" w:space="0" w:color="auto"/>
        <w:left w:val="none" w:sz="0" w:space="0" w:color="auto"/>
        <w:bottom w:val="none" w:sz="0" w:space="0" w:color="auto"/>
        <w:right w:val="none" w:sz="0" w:space="0" w:color="auto"/>
      </w:divBdr>
    </w:div>
    <w:div w:id="20183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54%D0%BA/96-%D0%B2%D1%80" TargetMode="External"/><Relationship Id="rId13" Type="http://schemas.openxmlformats.org/officeDocument/2006/relationships/hyperlink" Target="http://zakon1.rada.gov.ua/laws/show/254%D0%BA/96-%D0%B2%D1%80" TargetMode="External"/><Relationship Id="rId18" Type="http://schemas.openxmlformats.org/officeDocument/2006/relationships/hyperlink" Target="http://zakon1.rada.gov.ua/laws/show/2456-17/paran311" TargetMode="External"/><Relationship Id="rId26" Type="http://schemas.openxmlformats.org/officeDocument/2006/relationships/hyperlink" Target="http://zakon1.rada.gov.ua/laws/show/1556-18/paran722" TargetMode="External"/><Relationship Id="rId39" Type="http://schemas.openxmlformats.org/officeDocument/2006/relationships/hyperlink" Target="http://zakon1.rada.gov.ua/laws/show/1556-18/paran904" TargetMode="External"/><Relationship Id="rId3" Type="http://schemas.openxmlformats.org/officeDocument/2006/relationships/webSettings" Target="webSettings.xml"/><Relationship Id="rId21" Type="http://schemas.openxmlformats.org/officeDocument/2006/relationships/hyperlink" Target="http://zakon1.rada.gov.ua/laws/show/2456-17" TargetMode="External"/><Relationship Id="rId34" Type="http://schemas.openxmlformats.org/officeDocument/2006/relationships/hyperlink" Target="http://zakon1.rada.gov.ua/laws/show/575/97-%D0%B2%D1%80" TargetMode="External"/><Relationship Id="rId7" Type="http://schemas.openxmlformats.org/officeDocument/2006/relationships/hyperlink" Target="http://zakon1.rada.gov.ua/laws/show/1977-12" TargetMode="External"/><Relationship Id="rId12" Type="http://schemas.openxmlformats.org/officeDocument/2006/relationships/hyperlink" Target="http://zakon1.rada.gov.ua/laws/show/1977-12" TargetMode="External"/><Relationship Id="rId17" Type="http://schemas.openxmlformats.org/officeDocument/2006/relationships/hyperlink" Target="http://zakon1.rada.gov.ua/laws/show/2768-14" TargetMode="External"/><Relationship Id="rId25" Type="http://schemas.openxmlformats.org/officeDocument/2006/relationships/hyperlink" Target="http://zakon1.rada.gov.ua/laws/show/1556-18/paran448" TargetMode="External"/><Relationship Id="rId33" Type="http://schemas.openxmlformats.org/officeDocument/2006/relationships/hyperlink" Target="http://zakon1.rada.gov.ua/laws/show/1060-12" TargetMode="External"/><Relationship Id="rId38" Type="http://schemas.openxmlformats.org/officeDocument/2006/relationships/hyperlink" Target="http://zakon1.rada.gov.ua/laws/show/1556-18/paran1062" TargetMode="External"/><Relationship Id="rId2" Type="http://schemas.openxmlformats.org/officeDocument/2006/relationships/settings" Target="settings.xml"/><Relationship Id="rId16" Type="http://schemas.openxmlformats.org/officeDocument/2006/relationships/hyperlink" Target="http://zakon1.rada.gov.ua/laws/show/2768-14" TargetMode="External"/><Relationship Id="rId20" Type="http://schemas.openxmlformats.org/officeDocument/2006/relationships/hyperlink" Target="http://zakon1.rada.gov.ua/laws/show/2456-17/paran1763" TargetMode="External"/><Relationship Id="rId29" Type="http://schemas.openxmlformats.org/officeDocument/2006/relationships/hyperlink" Target="http://zakon1.rada.gov.ua/laws/show/2984-1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1.rada.gov.ua/laws/show/1060-12" TargetMode="External"/><Relationship Id="rId11" Type="http://schemas.openxmlformats.org/officeDocument/2006/relationships/hyperlink" Target="http://zakon1.rada.gov.ua/laws/show/1977-12" TargetMode="External"/><Relationship Id="rId24" Type="http://schemas.openxmlformats.org/officeDocument/2006/relationships/hyperlink" Target="http://zakon1.rada.gov.ua/laws/show/1556-18/paran739" TargetMode="External"/><Relationship Id="rId32" Type="http://schemas.openxmlformats.org/officeDocument/2006/relationships/hyperlink" Target="http://zakon1.rada.gov.ua/laws/show/2768-14/paran1217" TargetMode="External"/><Relationship Id="rId37" Type="http://schemas.openxmlformats.org/officeDocument/2006/relationships/hyperlink" Target="http://zakon1.rada.gov.ua/laws/show/1556-18/paran1061" TargetMode="External"/><Relationship Id="rId40" Type="http://schemas.openxmlformats.org/officeDocument/2006/relationships/fontTable" Target="fontTable.xml"/><Relationship Id="rId5" Type="http://schemas.openxmlformats.org/officeDocument/2006/relationships/hyperlink" Target="http://zakon1.rada.gov.ua/laws/show/254%D0%BA/96-%D0%B2%D1%80" TargetMode="External"/><Relationship Id="rId15" Type="http://schemas.openxmlformats.org/officeDocument/2006/relationships/hyperlink" Target="http://zakon1.rada.gov.ua/laws/show/1977-12" TargetMode="External"/><Relationship Id="rId23" Type="http://schemas.openxmlformats.org/officeDocument/2006/relationships/hyperlink" Target="http://zakon1.rada.gov.ua/laws/show/1556-18/paran722" TargetMode="External"/><Relationship Id="rId28" Type="http://schemas.openxmlformats.org/officeDocument/2006/relationships/hyperlink" Target="http://zakon1.rada.gov.ua/laws/show/1556-18/paran740" TargetMode="External"/><Relationship Id="rId36" Type="http://schemas.openxmlformats.org/officeDocument/2006/relationships/hyperlink" Target="http://zakon1.rada.gov.ua/laws/show/5067-17/paran406" TargetMode="External"/><Relationship Id="rId10" Type="http://schemas.openxmlformats.org/officeDocument/2006/relationships/hyperlink" Target="http://zakon1.rada.gov.ua/laws/show/1556-18/paran1168" TargetMode="External"/><Relationship Id="rId19" Type="http://schemas.openxmlformats.org/officeDocument/2006/relationships/hyperlink" Target="http://zakon1.rada.gov.ua/laws/show/2456-17/paran1763" TargetMode="External"/><Relationship Id="rId31" Type="http://schemas.openxmlformats.org/officeDocument/2006/relationships/hyperlink" Target="http://zakon1.rada.gov.ua/laws/show/2768-14/paran782" TargetMode="External"/><Relationship Id="rId4" Type="http://schemas.openxmlformats.org/officeDocument/2006/relationships/image" Target="media/image1.gif"/><Relationship Id="rId9" Type="http://schemas.openxmlformats.org/officeDocument/2006/relationships/hyperlink" Target="http://zakon1.rada.gov.ua/laws/show/163-2010-%D0%BF" TargetMode="External"/><Relationship Id="rId14" Type="http://schemas.openxmlformats.org/officeDocument/2006/relationships/hyperlink" Target="http://zakon1.rada.gov.ua/laws/show/1058-15" TargetMode="External"/><Relationship Id="rId22" Type="http://schemas.openxmlformats.org/officeDocument/2006/relationships/hyperlink" Target="http://zakon1.rada.gov.ua/laws/show/1556-18/conv/page5" TargetMode="External"/><Relationship Id="rId27" Type="http://schemas.openxmlformats.org/officeDocument/2006/relationships/hyperlink" Target="http://zakon1.rada.gov.ua/laws/show/1556-18/conv/page5" TargetMode="External"/><Relationship Id="rId30" Type="http://schemas.openxmlformats.org/officeDocument/2006/relationships/hyperlink" Target="http://zakon1.rada.gov.ua/laws/show/2768-14" TargetMode="External"/><Relationship Id="rId35" Type="http://schemas.openxmlformats.org/officeDocument/2006/relationships/hyperlink" Target="http://zakon1.rada.gov.ua/laws/show/197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158627</Words>
  <Characters>90418</Characters>
  <Application>Microsoft Office Word</Application>
  <DocSecurity>0</DocSecurity>
  <Lines>753</Lines>
  <Paragraphs>497</Paragraphs>
  <ScaleCrop>false</ScaleCrop>
  <Company/>
  <LinksUpToDate>false</LinksUpToDate>
  <CharactersWithSpaces>248548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2014-11-28T12:38:00Z</dcterms:created>
  <dcterms:modified xsi:type="dcterms:W3CDTF">2014-11-28T12:42:00Z</dcterms:modified>
</cp:coreProperties>
</file>